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811A" w14:textId="77777777" w:rsidR="00AF48BA" w:rsidRDefault="00C6545B">
      <w:r>
        <w:rPr>
          <w:noProof/>
          <w:lang w:val="es-MX" w:eastAsia="es-MX"/>
        </w:rPr>
        <w:drawing>
          <wp:inline distT="114300" distB="114300" distL="114300" distR="114300" wp14:anchorId="7DA7BA22" wp14:editId="269CA8AF">
            <wp:extent cx="2029968" cy="12249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a:stretch>
                      <a:fillRect/>
                    </a:stretch>
                  </pic:blipFill>
                  <pic:spPr>
                    <a:xfrm>
                      <a:off x="0" y="0"/>
                      <a:ext cx="2029968" cy="122498"/>
                    </a:xfrm>
                    <a:prstGeom prst="rect">
                      <a:avLst/>
                    </a:prstGeom>
                  </pic:spPr>
                </pic:pic>
              </a:graphicData>
            </a:graphic>
          </wp:inline>
        </w:drawing>
      </w:r>
    </w:p>
    <w:p w14:paraId="2F5C7EFD" w14:textId="77777777" w:rsidR="00AF48BA" w:rsidRDefault="00C6545B">
      <w:pPr>
        <w:pStyle w:val="Ttulo"/>
        <w:spacing w:line="240" w:lineRule="auto"/>
        <w:jc w:val="left"/>
      </w:pPr>
      <w:bookmarkStart w:id="0" w:name="_gjdgxs" w:colFirst="0" w:colLast="0"/>
      <w:bookmarkEnd w:id="0"/>
      <w:r>
        <w:t>Modèle de plan d’affaires pour camion-restaurant</w:t>
      </w:r>
    </w:p>
    <w:p w14:paraId="0A8080C3" w14:textId="77777777" w:rsidR="00AF48BA" w:rsidRDefault="00AF48BA"/>
    <w:p w14:paraId="7ED86BF0" w14:textId="77777777" w:rsidR="00AF48BA" w:rsidRDefault="00AF48BA"/>
    <w:p w14:paraId="4FB1D1BE" w14:textId="062D9065" w:rsidR="00AF48BA" w:rsidRPr="00D41C02" w:rsidRDefault="00C6545B">
      <w:pPr>
        <w:rPr>
          <w:spacing w:val="-2"/>
          <w:sz w:val="24"/>
          <w:szCs w:val="24"/>
        </w:rPr>
      </w:pPr>
      <w:r w:rsidRPr="00D41C02">
        <w:rPr>
          <w:spacing w:val="-2"/>
        </w:rPr>
        <w:t>Vous vous lancez dans l’exploitation d’un camion-restaurant? Après avoir passé d’innombrables heures à</w:t>
      </w:r>
      <w:r w:rsidR="00D41C02">
        <w:rPr>
          <w:spacing w:val="-2"/>
        </w:rPr>
        <w:t> </w:t>
      </w:r>
      <w:r w:rsidRPr="00D41C02">
        <w:rPr>
          <w:spacing w:val="-2"/>
        </w:rPr>
        <w:t>réfléchir au concept, aux produits et aux services de votre entreprise, il est enfin temps de donner vie à</w:t>
      </w:r>
      <w:r w:rsidR="00D41C02">
        <w:rPr>
          <w:spacing w:val="-2"/>
        </w:rPr>
        <w:t> </w:t>
      </w:r>
      <w:r w:rsidRPr="00D41C02">
        <w:rPr>
          <w:spacing w:val="-2"/>
        </w:rPr>
        <w:t xml:space="preserve">votre vision. Mais que vous soyez un nouveau propriétaire ou un entrepreneur chevronné, démarrer votre camion-restaurant vous réservera probablement quelques surprises. De la pénurie de la chaîne d’approvisionnement aux retards dans l’octroi des permis, tout peut arriver. Heureusement, vous pouvez écarter les obstacles potentiels en essayant de les prévenir et en établissant un plan d’affaires détaillé. </w:t>
      </w:r>
    </w:p>
    <w:p w14:paraId="73C85417" w14:textId="77777777" w:rsidR="00AF48BA" w:rsidRDefault="00AF48BA">
      <w:pPr>
        <w:rPr>
          <w:sz w:val="24"/>
          <w:szCs w:val="24"/>
        </w:rPr>
      </w:pPr>
    </w:p>
    <w:p w14:paraId="674EF009" w14:textId="020A3CCF" w:rsidR="00AF48BA" w:rsidRDefault="00C6545B">
      <w:pPr>
        <w:rPr>
          <w:sz w:val="24"/>
          <w:szCs w:val="24"/>
        </w:rPr>
      </w:pPr>
      <w:r>
        <w:rPr>
          <w:sz w:val="24"/>
          <w:szCs w:val="24"/>
        </w:rPr>
        <w:t>En plus de guider votre entreprise en pleine croissance, un plan d’affaires complet peut aussi vous permettre d’attirer des partenaires clés, des investisseurs et des employés de qualité. Les plans d’affaires résument tous les aspects d’une entreprise, que ce soit le concept, la</w:t>
      </w:r>
      <w:r w:rsidR="00D41C02">
        <w:rPr>
          <w:sz w:val="24"/>
          <w:szCs w:val="24"/>
        </w:rPr>
        <w:t> </w:t>
      </w:r>
      <w:r>
        <w:rPr>
          <w:sz w:val="24"/>
          <w:szCs w:val="24"/>
        </w:rPr>
        <w:t xml:space="preserve">mission, la stratégie opérationnelle, l’approche marketing et les perspectives financières. Lorsqu’il est bien fait, le plan d’entreprise est un outil qui vous sera extrêmement utile tout au long de votre parcours d’entrepreneur. Nous avons créé ce modèle de plan d’affaires complet pour vous aider à en écrire un. </w:t>
      </w:r>
    </w:p>
    <w:p w14:paraId="5A5B88DF" w14:textId="77777777" w:rsidR="00AF48BA" w:rsidRDefault="00AF48BA">
      <w:pPr>
        <w:rPr>
          <w:sz w:val="24"/>
          <w:szCs w:val="24"/>
        </w:rPr>
      </w:pPr>
    </w:p>
    <w:tbl>
      <w:tblPr>
        <w:tblStyle w:val="Table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F48BA" w14:paraId="0225C054" w14:textId="77777777">
        <w:tc>
          <w:tcPr>
            <w:tcW w:w="9360" w:type="dxa"/>
            <w:tcBorders>
              <w:top w:val="single" w:sz="8" w:space="0" w:color="FFFFFF"/>
              <w:left w:val="single" w:sz="8" w:space="0" w:color="FFFFFF"/>
              <w:bottom w:val="single" w:sz="8" w:space="0" w:color="FFFFFF"/>
              <w:right w:val="single" w:sz="8" w:space="0" w:color="FFFFFF"/>
            </w:tcBorders>
            <w:shd w:val="clear" w:color="auto" w:fill="FFF1E7"/>
            <w:tcMar>
              <w:top w:w="100" w:type="dxa"/>
              <w:left w:w="100" w:type="dxa"/>
              <w:bottom w:w="100" w:type="dxa"/>
              <w:right w:w="100" w:type="dxa"/>
            </w:tcMar>
          </w:tcPr>
          <w:p w14:paraId="049EB9AB" w14:textId="77777777" w:rsidR="00AF48BA" w:rsidRDefault="00C6545B">
            <w:pPr>
              <w:rPr>
                <w:rFonts w:ascii="Proxima Nova Semibold" w:eastAsia="Proxima Nova Semibold" w:hAnsi="Proxima Nova Semibold" w:cs="Proxima Nova Semibold"/>
                <w:sz w:val="36"/>
                <w:szCs w:val="36"/>
              </w:rPr>
            </w:pPr>
            <w:r>
              <w:rPr>
                <w:rFonts w:ascii="Proxima Nova Semibold" w:eastAsia="Proxima Nova Semibold" w:hAnsi="Proxima Nova Semibold" w:cs="Proxima Nova Semibold"/>
                <w:sz w:val="36"/>
                <w:szCs w:val="36"/>
              </w:rPr>
              <w:t>Comment utiliser ce modèle</w:t>
            </w:r>
          </w:p>
          <w:p w14:paraId="584582C0" w14:textId="77777777" w:rsidR="00AF48BA" w:rsidRDefault="00AF48BA">
            <w:pPr>
              <w:rPr>
                <w:sz w:val="12"/>
                <w:szCs w:val="12"/>
              </w:rPr>
            </w:pPr>
          </w:p>
          <w:p w14:paraId="7DB5F156" w14:textId="77777777" w:rsidR="00AF48BA" w:rsidRDefault="00C6545B">
            <w:pPr>
              <w:numPr>
                <w:ilvl w:val="0"/>
                <w:numId w:val="13"/>
              </w:numPr>
              <w:rPr>
                <w:sz w:val="24"/>
                <w:szCs w:val="24"/>
              </w:rPr>
            </w:pPr>
            <w:r>
              <w:rPr>
                <w:sz w:val="24"/>
                <w:szCs w:val="24"/>
              </w:rPr>
              <w:t xml:space="preserve">Accédez à </w:t>
            </w:r>
            <w:r>
              <w:rPr>
                <w:b/>
                <w:sz w:val="24"/>
                <w:szCs w:val="24"/>
              </w:rPr>
              <w:t>Fichier</w:t>
            </w:r>
            <w:r>
              <w:rPr>
                <w:sz w:val="24"/>
                <w:szCs w:val="24"/>
              </w:rPr>
              <w:t xml:space="preserve"> &gt; </w:t>
            </w:r>
            <w:r>
              <w:rPr>
                <w:b/>
                <w:sz w:val="24"/>
                <w:szCs w:val="24"/>
              </w:rPr>
              <w:t>« Faire une copie »</w:t>
            </w:r>
            <w:r>
              <w:rPr>
                <w:sz w:val="24"/>
                <w:szCs w:val="24"/>
              </w:rPr>
              <w:t xml:space="preserve"> OU </w:t>
            </w:r>
            <w:r>
              <w:rPr>
                <w:b/>
                <w:sz w:val="24"/>
                <w:szCs w:val="24"/>
              </w:rPr>
              <w:t>« Enregistrer sous »</w:t>
            </w:r>
            <w:r>
              <w:rPr>
                <w:sz w:val="24"/>
                <w:szCs w:val="24"/>
              </w:rPr>
              <w:t xml:space="preserve"> pour faire de ce modèle votre propre document Google. </w:t>
            </w:r>
          </w:p>
          <w:p w14:paraId="47F87E88" w14:textId="77777777" w:rsidR="00AF48BA" w:rsidRDefault="00C6545B">
            <w:pPr>
              <w:numPr>
                <w:ilvl w:val="0"/>
                <w:numId w:val="13"/>
              </w:numPr>
              <w:rPr>
                <w:sz w:val="24"/>
                <w:szCs w:val="24"/>
              </w:rPr>
            </w:pPr>
            <w:r>
              <w:rPr>
                <w:sz w:val="24"/>
                <w:szCs w:val="24"/>
              </w:rPr>
              <w:t xml:space="preserve">Placez le logo et les coordonnées de votre entreprise sur la page de couverture. </w:t>
            </w:r>
          </w:p>
          <w:p w14:paraId="231AFEDA" w14:textId="77777777" w:rsidR="00AF48BA" w:rsidRDefault="00C6545B">
            <w:pPr>
              <w:numPr>
                <w:ilvl w:val="0"/>
                <w:numId w:val="13"/>
              </w:numPr>
              <w:rPr>
                <w:sz w:val="24"/>
                <w:szCs w:val="24"/>
              </w:rPr>
            </w:pPr>
            <w:r>
              <w:rPr>
                <w:sz w:val="24"/>
                <w:szCs w:val="24"/>
              </w:rPr>
              <w:t xml:space="preserve">Vous pouvez maintenant commencer à remplir chaque section. Lisez les conseils pour vous guider. </w:t>
            </w:r>
          </w:p>
          <w:p w14:paraId="5DAFA3B2" w14:textId="77777777" w:rsidR="00AF48BA" w:rsidRDefault="00C6545B">
            <w:pPr>
              <w:numPr>
                <w:ilvl w:val="0"/>
                <w:numId w:val="13"/>
              </w:numPr>
              <w:rPr>
                <w:sz w:val="24"/>
                <w:szCs w:val="24"/>
              </w:rPr>
            </w:pPr>
            <w:r>
              <w:rPr>
                <w:sz w:val="24"/>
                <w:szCs w:val="24"/>
              </w:rPr>
              <w:t>Lorsque vous avez terminé, n’oubliez pas de supprimer les sections qui présentent des messages explicatifs : « conseils », « introduction », « conclusion ».</w:t>
            </w:r>
          </w:p>
          <w:p w14:paraId="3627CDD7" w14:textId="77777777" w:rsidR="00AF48BA" w:rsidRDefault="00C6545B">
            <w:pPr>
              <w:numPr>
                <w:ilvl w:val="0"/>
                <w:numId w:val="13"/>
              </w:numPr>
              <w:rPr>
                <w:sz w:val="24"/>
                <w:szCs w:val="24"/>
              </w:rPr>
            </w:pPr>
            <w:r>
              <w:rPr>
                <w:sz w:val="24"/>
                <w:szCs w:val="24"/>
              </w:rPr>
              <w:t xml:space="preserve">Relisez attentivement pour vous assurer qu’il n’y a pas d’erreurs ou de fautes d’orthographe. </w:t>
            </w:r>
          </w:p>
          <w:p w14:paraId="30107358" w14:textId="77777777" w:rsidR="00AF48BA" w:rsidRDefault="00C6545B">
            <w:pPr>
              <w:numPr>
                <w:ilvl w:val="0"/>
                <w:numId w:val="13"/>
              </w:numPr>
              <w:rPr>
                <w:sz w:val="24"/>
                <w:szCs w:val="24"/>
              </w:rPr>
            </w:pPr>
            <w:r>
              <w:rPr>
                <w:sz w:val="24"/>
                <w:szCs w:val="24"/>
              </w:rPr>
              <w:t xml:space="preserve">Partagez-le avec des mentors, des partenaires et des investisseurs potentiels pour obtenir des rétroactions. </w:t>
            </w:r>
          </w:p>
        </w:tc>
      </w:tr>
    </w:tbl>
    <w:p w14:paraId="7D500352" w14:textId="77777777" w:rsidR="00AF48BA" w:rsidRPr="00D41C02" w:rsidRDefault="00AF48BA">
      <w:pPr>
        <w:rPr>
          <w:sz w:val="18"/>
          <w:szCs w:val="18"/>
        </w:rPr>
      </w:pPr>
    </w:p>
    <w:p w14:paraId="5B1BBEEA" w14:textId="77777777" w:rsidR="00D41C02" w:rsidRPr="00D41C02" w:rsidRDefault="00D41C02">
      <w:pPr>
        <w:rPr>
          <w:sz w:val="18"/>
          <w:szCs w:val="18"/>
        </w:rPr>
      </w:pPr>
    </w:p>
    <w:p w14:paraId="65143209" w14:textId="77777777" w:rsidR="00AF48BA" w:rsidRDefault="00C6545B">
      <w:pPr>
        <w:rPr>
          <w:sz w:val="24"/>
          <w:szCs w:val="24"/>
        </w:rPr>
      </w:pPr>
      <w:r>
        <w:rPr>
          <w:sz w:val="24"/>
          <w:szCs w:val="24"/>
        </w:rPr>
        <w:t xml:space="preserve">Commençons. </w:t>
      </w:r>
    </w:p>
    <w:p w14:paraId="52D073D0" w14:textId="77777777" w:rsidR="00AF48BA" w:rsidRPr="00D41C02" w:rsidRDefault="00AF48BA">
      <w:pPr>
        <w:rPr>
          <w:sz w:val="6"/>
          <w:szCs w:val="6"/>
        </w:rPr>
      </w:pPr>
    </w:p>
    <w:tbl>
      <w:tblPr>
        <w:tblStyle w:val="Table2"/>
        <w:tblW w:w="10035" w:type="dxa"/>
        <w:tblInd w:w="-15" w:type="dxa"/>
        <w:tblBorders>
          <w:top w:val="single" w:sz="8" w:space="0" w:color="233069"/>
          <w:left w:val="single" w:sz="8" w:space="0" w:color="233069"/>
          <w:bottom w:val="single" w:sz="8" w:space="0" w:color="233069"/>
          <w:right w:val="single" w:sz="8" w:space="0" w:color="233069"/>
          <w:insideH w:val="single" w:sz="8" w:space="0" w:color="233069"/>
          <w:insideV w:val="single" w:sz="8" w:space="0" w:color="233069"/>
        </w:tblBorders>
        <w:tblLayout w:type="fixed"/>
        <w:tblLook w:val="0600" w:firstRow="0" w:lastRow="0" w:firstColumn="0" w:lastColumn="0" w:noHBand="1" w:noVBand="1"/>
      </w:tblPr>
      <w:tblGrid>
        <w:gridCol w:w="10035"/>
      </w:tblGrid>
      <w:tr w:rsidR="00AF48BA" w14:paraId="3B1E74F1" w14:textId="77777777">
        <w:trPr>
          <w:trHeight w:val="267"/>
        </w:trPr>
        <w:tc>
          <w:tcPr>
            <w:tcW w:w="10035" w:type="dxa"/>
            <w:shd w:val="clear" w:color="auto" w:fill="FF3008"/>
            <w:tcMar>
              <w:top w:w="100" w:type="dxa"/>
              <w:left w:w="100" w:type="dxa"/>
              <w:bottom w:w="100" w:type="dxa"/>
              <w:right w:w="100" w:type="dxa"/>
            </w:tcMar>
          </w:tcPr>
          <w:p w14:paraId="21F7D120" w14:textId="77777777" w:rsidR="00AF48BA" w:rsidRDefault="00AF48BA">
            <w:pPr>
              <w:widowControl w:val="0"/>
              <w:spacing w:line="240" w:lineRule="auto"/>
              <w:rPr>
                <w:sz w:val="12"/>
                <w:szCs w:val="12"/>
                <w:shd w:val="clear" w:color="auto" w:fill="233069"/>
              </w:rPr>
            </w:pPr>
          </w:p>
        </w:tc>
      </w:tr>
    </w:tbl>
    <w:p w14:paraId="1A7923DC" w14:textId="77777777" w:rsidR="00AF48BA" w:rsidRDefault="00AF48BA">
      <w:pPr>
        <w:spacing w:line="240" w:lineRule="auto"/>
      </w:pPr>
    </w:p>
    <w:p w14:paraId="34616E63" w14:textId="77777777" w:rsidR="00AF48BA" w:rsidRDefault="00AF48BA">
      <w:pPr>
        <w:spacing w:line="240" w:lineRule="auto"/>
        <w:rPr>
          <w:sz w:val="2"/>
          <w:szCs w:val="2"/>
        </w:rPr>
      </w:pPr>
    </w:p>
    <w:tbl>
      <w:tblPr>
        <w:tblStyle w:val="Table3"/>
        <w:tblW w:w="936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9360"/>
      </w:tblGrid>
      <w:tr w:rsidR="00AF48BA" w14:paraId="6704C676" w14:textId="77777777">
        <w:trPr>
          <w:trHeight w:val="9345"/>
          <w:jc w:val="center"/>
        </w:trPr>
        <w:tc>
          <w:tcPr>
            <w:tcW w:w="9360" w:type="dxa"/>
            <w:shd w:val="clear" w:color="auto" w:fill="auto"/>
            <w:tcMar>
              <w:top w:w="360" w:type="dxa"/>
              <w:left w:w="360" w:type="dxa"/>
              <w:bottom w:w="360" w:type="dxa"/>
              <w:right w:w="360" w:type="dxa"/>
            </w:tcMar>
            <w:vAlign w:val="center"/>
          </w:tcPr>
          <w:p w14:paraId="18D4A009" w14:textId="77777777" w:rsidR="00AF48BA" w:rsidRDefault="00C6545B">
            <w:pPr>
              <w:spacing w:line="240" w:lineRule="auto"/>
              <w:jc w:val="center"/>
              <w:rPr>
                <w:i/>
                <w:color w:val="4969F5"/>
                <w:sz w:val="24"/>
                <w:szCs w:val="24"/>
              </w:rPr>
            </w:pPr>
            <w:r>
              <w:rPr>
                <w:i/>
                <w:color w:val="4969F5"/>
                <w:sz w:val="24"/>
                <w:szCs w:val="24"/>
              </w:rPr>
              <w:t>[Insérez le logo ou le nom de votre entreprise ici]</w:t>
            </w:r>
          </w:p>
          <w:p w14:paraId="300C4B78" w14:textId="77777777" w:rsidR="00AF48BA" w:rsidRDefault="00AF48BA">
            <w:pPr>
              <w:spacing w:line="240" w:lineRule="auto"/>
            </w:pPr>
          </w:p>
          <w:p w14:paraId="62B7F808" w14:textId="77777777" w:rsidR="00AF48BA" w:rsidRDefault="00AF48BA">
            <w:pPr>
              <w:spacing w:line="240" w:lineRule="auto"/>
              <w:jc w:val="center"/>
              <w:rPr>
                <w:b/>
                <w:sz w:val="24"/>
                <w:szCs w:val="24"/>
              </w:rPr>
            </w:pPr>
          </w:p>
          <w:p w14:paraId="46B34903" w14:textId="77777777" w:rsidR="00AF48BA" w:rsidRDefault="00C6545B">
            <w:pPr>
              <w:spacing w:line="240" w:lineRule="auto"/>
              <w:jc w:val="center"/>
              <w:rPr>
                <w:b/>
                <w:sz w:val="64"/>
                <w:szCs w:val="64"/>
              </w:rPr>
            </w:pPr>
            <w:r>
              <w:rPr>
                <w:b/>
                <w:sz w:val="64"/>
                <w:szCs w:val="64"/>
              </w:rPr>
              <w:t>Plan d’affaires</w:t>
            </w:r>
          </w:p>
        </w:tc>
      </w:tr>
    </w:tbl>
    <w:p w14:paraId="3D3E9CEC" w14:textId="77777777" w:rsidR="00AF48BA" w:rsidRDefault="00AF48BA"/>
    <w:p w14:paraId="2616CD79" w14:textId="77777777" w:rsidR="00AF48BA" w:rsidRDefault="00AF48BA"/>
    <w:tbl>
      <w:tblPr>
        <w:tblStyle w:val="Table4"/>
        <w:tblW w:w="4110" w:type="dxa"/>
        <w:jc w:val="right"/>
        <w:tblLayout w:type="fixed"/>
        <w:tblLook w:val="0600" w:firstRow="0" w:lastRow="0" w:firstColumn="0" w:lastColumn="0" w:noHBand="1" w:noVBand="1"/>
      </w:tblPr>
      <w:tblGrid>
        <w:gridCol w:w="4110"/>
      </w:tblGrid>
      <w:tr w:rsidR="00AF48BA" w14:paraId="5F7AF126" w14:textId="77777777">
        <w:trPr>
          <w:jc w:val="right"/>
        </w:trPr>
        <w:tc>
          <w:tcPr>
            <w:tcW w:w="4110" w:type="dxa"/>
            <w:shd w:val="clear" w:color="auto" w:fill="F6F5F1"/>
            <w:tcMar>
              <w:top w:w="288" w:type="dxa"/>
              <w:left w:w="288" w:type="dxa"/>
              <w:bottom w:w="288" w:type="dxa"/>
              <w:right w:w="288" w:type="dxa"/>
            </w:tcMar>
          </w:tcPr>
          <w:p w14:paraId="53D55639" w14:textId="77777777" w:rsidR="00AF48BA" w:rsidRDefault="00C6545B">
            <w:pPr>
              <w:rPr>
                <w:b/>
                <w:color w:val="E4EBF7"/>
                <w:sz w:val="24"/>
                <w:szCs w:val="24"/>
              </w:rPr>
            </w:pPr>
            <w:r>
              <w:rPr>
                <w:b/>
                <w:sz w:val="24"/>
                <w:szCs w:val="24"/>
              </w:rPr>
              <w:t xml:space="preserve">Nom de l’entreprise </w:t>
            </w:r>
          </w:p>
          <w:p w14:paraId="3A59BC8C" w14:textId="77777777" w:rsidR="00AF48BA" w:rsidRDefault="00C6545B">
            <w:pPr>
              <w:rPr>
                <w:sz w:val="24"/>
                <w:szCs w:val="24"/>
              </w:rPr>
            </w:pPr>
            <w:r>
              <w:rPr>
                <w:sz w:val="24"/>
                <w:szCs w:val="24"/>
              </w:rPr>
              <w:t xml:space="preserve">Adresse municipale </w:t>
            </w:r>
          </w:p>
          <w:p w14:paraId="1FA319A8" w14:textId="77777777" w:rsidR="00AF48BA" w:rsidRDefault="00C6545B">
            <w:pPr>
              <w:rPr>
                <w:sz w:val="24"/>
                <w:szCs w:val="24"/>
              </w:rPr>
            </w:pPr>
            <w:r>
              <w:rPr>
                <w:sz w:val="24"/>
                <w:szCs w:val="24"/>
              </w:rPr>
              <w:lastRenderedPageBreak/>
              <w:t>Ville, province, code postal</w:t>
            </w:r>
          </w:p>
          <w:p w14:paraId="4F1C10DB" w14:textId="77777777" w:rsidR="00AF48BA" w:rsidRDefault="00C6545B">
            <w:pPr>
              <w:rPr>
                <w:sz w:val="24"/>
                <w:szCs w:val="24"/>
              </w:rPr>
            </w:pPr>
            <w:r>
              <w:rPr>
                <w:sz w:val="24"/>
                <w:szCs w:val="24"/>
              </w:rPr>
              <w:t xml:space="preserve">Numéro de téléphone </w:t>
            </w:r>
          </w:p>
          <w:p w14:paraId="02BF7EB3" w14:textId="77777777" w:rsidR="00AF48BA" w:rsidRDefault="00C6545B">
            <w:pPr>
              <w:spacing w:line="240" w:lineRule="auto"/>
              <w:rPr>
                <w:sz w:val="24"/>
                <w:szCs w:val="24"/>
              </w:rPr>
            </w:pPr>
            <w:r>
              <w:rPr>
                <w:sz w:val="24"/>
                <w:szCs w:val="24"/>
              </w:rPr>
              <w:t xml:space="preserve">Adresse courriel </w:t>
            </w:r>
          </w:p>
          <w:p w14:paraId="076C440A" w14:textId="77777777" w:rsidR="00AF48BA" w:rsidRDefault="00C6545B">
            <w:pPr>
              <w:spacing w:line="240" w:lineRule="auto"/>
              <w:rPr>
                <w:b/>
                <w:sz w:val="24"/>
                <w:szCs w:val="24"/>
              </w:rPr>
            </w:pPr>
            <w:r>
              <w:rPr>
                <w:sz w:val="24"/>
                <w:szCs w:val="24"/>
              </w:rPr>
              <w:t>Site Web</w:t>
            </w:r>
          </w:p>
        </w:tc>
      </w:tr>
    </w:tbl>
    <w:p w14:paraId="0A823483" w14:textId="77777777" w:rsidR="00AF48BA" w:rsidRDefault="00C6545B">
      <w:pPr>
        <w:rPr>
          <w:b/>
          <w:sz w:val="48"/>
          <w:szCs w:val="48"/>
        </w:rPr>
      </w:pPr>
      <w:r>
        <w:lastRenderedPageBreak/>
        <w:br w:type="page"/>
      </w:r>
      <w:r>
        <w:rPr>
          <w:b/>
          <w:sz w:val="48"/>
          <w:szCs w:val="48"/>
        </w:rPr>
        <w:lastRenderedPageBreak/>
        <w:t>Contenu du plan d’affaires</w:t>
      </w:r>
    </w:p>
    <w:p w14:paraId="4025377E" w14:textId="77777777" w:rsidR="00AF48BA" w:rsidRDefault="00AF48BA"/>
    <w:sdt>
      <w:sdtPr>
        <w:id w:val="1244651499"/>
        <w:docPartObj>
          <w:docPartGallery w:val="Table of Contents"/>
          <w:docPartUnique/>
        </w:docPartObj>
      </w:sdtPr>
      <w:sdtEndPr>
        <w:rPr>
          <w:sz w:val="16"/>
          <w:szCs w:val="16"/>
        </w:rPr>
      </w:sdtEndPr>
      <w:sdtContent>
        <w:p w14:paraId="6ECEB590" w14:textId="0E82644D" w:rsidR="00AF48BA" w:rsidRDefault="00C6545B" w:rsidP="00D41C02">
          <w:pPr>
            <w:pStyle w:val="TDC1"/>
            <w:spacing w:line="238" w:lineRule="auto"/>
            <w:rPr>
              <w:rFonts w:asciiTheme="minorHAnsi" w:hAnsiTheme="minorHAnsi"/>
              <w:noProof/>
            </w:rPr>
          </w:pPr>
          <w:r>
            <w:fldChar w:fldCharType="begin"/>
          </w:r>
          <w:r>
            <w:instrText xml:space="preserve"> TOC \h \u \z \t "Heading 1,1,Heading 2,2,Heading 3,3,Heading 4,4,Heading 5,5,Heading 6,6,"</w:instrText>
          </w:r>
          <w:r>
            <w:fldChar w:fldCharType="separate"/>
          </w:r>
          <w:hyperlink w:anchor="_Toc256000000" w:history="1">
            <w:r>
              <w:rPr>
                <w:rStyle w:val="Hipervnculo"/>
              </w:rPr>
              <w:t>I. Sommaire de gestion</w:t>
            </w:r>
            <w:r>
              <w:tab/>
            </w:r>
            <w:r>
              <w:fldChar w:fldCharType="begin"/>
            </w:r>
            <w:r>
              <w:instrText xml:space="preserve"> PAGEREF _Toc256000000 \h </w:instrText>
            </w:r>
            <w:r>
              <w:fldChar w:fldCharType="separate"/>
            </w:r>
            <w:r w:rsidR="0096355B">
              <w:rPr>
                <w:noProof/>
              </w:rPr>
              <w:t>4</w:t>
            </w:r>
            <w:r>
              <w:fldChar w:fldCharType="end"/>
            </w:r>
          </w:hyperlink>
        </w:p>
        <w:p w14:paraId="0B183885" w14:textId="0B92AB56" w:rsidR="00AF48BA" w:rsidRDefault="00000000" w:rsidP="00D41C02">
          <w:pPr>
            <w:pStyle w:val="TDC1"/>
            <w:spacing w:line="238" w:lineRule="auto"/>
            <w:rPr>
              <w:rFonts w:asciiTheme="minorHAnsi" w:hAnsiTheme="minorHAnsi"/>
              <w:noProof/>
            </w:rPr>
          </w:pPr>
          <w:hyperlink w:anchor="_Toc256000001" w:history="1">
            <w:r w:rsidR="00C6545B">
              <w:rPr>
                <w:rStyle w:val="Hipervnculo"/>
              </w:rPr>
              <w:t>II. Vue d’ensemble de l’entreprise</w:t>
            </w:r>
            <w:r w:rsidR="00C6545B">
              <w:tab/>
            </w:r>
            <w:r w:rsidR="00C6545B">
              <w:fldChar w:fldCharType="begin"/>
            </w:r>
            <w:r w:rsidR="00C6545B">
              <w:instrText xml:space="preserve"> PAGEREF _Toc256000001 \h </w:instrText>
            </w:r>
            <w:r w:rsidR="00C6545B">
              <w:fldChar w:fldCharType="separate"/>
            </w:r>
            <w:r w:rsidR="0096355B">
              <w:rPr>
                <w:noProof/>
              </w:rPr>
              <w:t>6</w:t>
            </w:r>
            <w:r w:rsidR="00C6545B">
              <w:fldChar w:fldCharType="end"/>
            </w:r>
          </w:hyperlink>
        </w:p>
        <w:p w14:paraId="3B3D0CAD" w14:textId="31F729D5" w:rsidR="00AF48BA" w:rsidRDefault="00000000" w:rsidP="00D41C02">
          <w:pPr>
            <w:pStyle w:val="TDC2"/>
            <w:tabs>
              <w:tab w:val="right" w:pos="9350"/>
            </w:tabs>
            <w:spacing w:line="238" w:lineRule="auto"/>
            <w:rPr>
              <w:rFonts w:asciiTheme="minorHAnsi" w:hAnsiTheme="minorHAnsi"/>
              <w:noProof/>
            </w:rPr>
          </w:pPr>
          <w:hyperlink w:anchor="_Toc256000002" w:history="1">
            <w:r w:rsidR="00C6545B">
              <w:rPr>
                <w:rStyle w:val="Hipervnculo"/>
              </w:rPr>
              <w:t>Énoncé de mission</w:t>
            </w:r>
            <w:r w:rsidR="00C6545B">
              <w:tab/>
            </w:r>
            <w:r w:rsidR="00C6545B">
              <w:fldChar w:fldCharType="begin"/>
            </w:r>
            <w:r w:rsidR="00C6545B">
              <w:instrText xml:space="preserve"> PAGEREF _Toc256000002 \h </w:instrText>
            </w:r>
            <w:r w:rsidR="00C6545B">
              <w:fldChar w:fldCharType="separate"/>
            </w:r>
            <w:r w:rsidR="0096355B">
              <w:rPr>
                <w:noProof/>
              </w:rPr>
              <w:t>8</w:t>
            </w:r>
            <w:r w:rsidR="00C6545B">
              <w:fldChar w:fldCharType="end"/>
            </w:r>
          </w:hyperlink>
        </w:p>
        <w:p w14:paraId="301C11D4" w14:textId="6793CE7D" w:rsidR="00AF48BA" w:rsidRDefault="00000000" w:rsidP="00D41C02">
          <w:pPr>
            <w:pStyle w:val="TDC2"/>
            <w:tabs>
              <w:tab w:val="right" w:pos="9350"/>
            </w:tabs>
            <w:spacing w:line="238" w:lineRule="auto"/>
            <w:rPr>
              <w:rFonts w:asciiTheme="minorHAnsi" w:hAnsiTheme="minorHAnsi"/>
              <w:noProof/>
            </w:rPr>
          </w:pPr>
          <w:hyperlink w:anchor="_Toc256000003" w:history="1">
            <w:r w:rsidR="00C6545B">
              <w:rPr>
                <w:rStyle w:val="Hipervnculo"/>
              </w:rPr>
              <w:t>Valorisation de la marque</w:t>
            </w:r>
            <w:r w:rsidR="00C6545B">
              <w:tab/>
            </w:r>
            <w:r w:rsidR="00C6545B">
              <w:fldChar w:fldCharType="begin"/>
            </w:r>
            <w:r w:rsidR="00C6545B">
              <w:instrText xml:space="preserve"> PAGEREF _Toc256000003 \h </w:instrText>
            </w:r>
            <w:r w:rsidR="00C6545B">
              <w:fldChar w:fldCharType="separate"/>
            </w:r>
            <w:r w:rsidR="0096355B">
              <w:rPr>
                <w:noProof/>
              </w:rPr>
              <w:t>9</w:t>
            </w:r>
            <w:r w:rsidR="00C6545B">
              <w:fldChar w:fldCharType="end"/>
            </w:r>
          </w:hyperlink>
        </w:p>
        <w:p w14:paraId="3FE4C8B5" w14:textId="4C656A2D" w:rsidR="00AF48BA" w:rsidRDefault="00000000" w:rsidP="00D41C02">
          <w:pPr>
            <w:pStyle w:val="TDC2"/>
            <w:tabs>
              <w:tab w:val="right" w:pos="9350"/>
            </w:tabs>
            <w:spacing w:line="238" w:lineRule="auto"/>
            <w:rPr>
              <w:rFonts w:asciiTheme="minorHAnsi" w:hAnsiTheme="minorHAnsi"/>
              <w:noProof/>
            </w:rPr>
          </w:pPr>
          <w:hyperlink w:anchor="_Toc256000005" w:history="1">
            <w:r w:rsidR="00C6545B">
              <w:rPr>
                <w:rStyle w:val="Hipervnculo"/>
              </w:rPr>
              <w:t>Objectifs</w:t>
            </w:r>
            <w:r w:rsidR="00C6545B">
              <w:tab/>
            </w:r>
            <w:r w:rsidR="00C6545B">
              <w:fldChar w:fldCharType="begin"/>
            </w:r>
            <w:r w:rsidR="00C6545B">
              <w:instrText xml:space="preserve"> PAGEREF _Toc256000005 \h </w:instrText>
            </w:r>
            <w:r w:rsidR="00C6545B">
              <w:fldChar w:fldCharType="separate"/>
            </w:r>
            <w:r w:rsidR="0096355B">
              <w:rPr>
                <w:noProof/>
              </w:rPr>
              <w:t>10</w:t>
            </w:r>
            <w:r w:rsidR="00C6545B">
              <w:fldChar w:fldCharType="end"/>
            </w:r>
          </w:hyperlink>
        </w:p>
        <w:p w14:paraId="46F4A7A9" w14:textId="4C42627C" w:rsidR="00AF48BA" w:rsidRDefault="00000000" w:rsidP="00D41C02">
          <w:pPr>
            <w:pStyle w:val="TDC2"/>
            <w:tabs>
              <w:tab w:val="right" w:pos="9350"/>
            </w:tabs>
            <w:spacing w:line="238" w:lineRule="auto"/>
            <w:rPr>
              <w:rFonts w:asciiTheme="minorHAnsi" w:hAnsiTheme="minorHAnsi"/>
              <w:noProof/>
            </w:rPr>
          </w:pPr>
          <w:hyperlink w:anchor="_Toc256000007" w:history="1">
            <w:r w:rsidR="00C6545B">
              <w:rPr>
                <w:rStyle w:val="Hipervnculo"/>
              </w:rPr>
              <w:t>Équipe de gestion du camion-restaurant</w:t>
            </w:r>
            <w:r w:rsidR="00C6545B">
              <w:tab/>
            </w:r>
            <w:r w:rsidR="00C6545B">
              <w:fldChar w:fldCharType="begin"/>
            </w:r>
            <w:r w:rsidR="00C6545B">
              <w:instrText xml:space="preserve"> PAGEREF _Toc256000007 \h </w:instrText>
            </w:r>
            <w:r w:rsidR="00C6545B">
              <w:fldChar w:fldCharType="separate"/>
            </w:r>
            <w:r w:rsidR="0096355B">
              <w:rPr>
                <w:noProof/>
              </w:rPr>
              <w:t>12</w:t>
            </w:r>
            <w:r w:rsidR="00C6545B">
              <w:fldChar w:fldCharType="end"/>
            </w:r>
          </w:hyperlink>
        </w:p>
        <w:p w14:paraId="32D0EB6B" w14:textId="23635BBD" w:rsidR="00AF48BA" w:rsidRDefault="00000000" w:rsidP="00D41C02">
          <w:pPr>
            <w:pStyle w:val="TDC2"/>
            <w:tabs>
              <w:tab w:val="right" w:pos="9350"/>
            </w:tabs>
            <w:spacing w:line="238" w:lineRule="auto"/>
            <w:rPr>
              <w:rFonts w:asciiTheme="minorHAnsi" w:hAnsiTheme="minorHAnsi"/>
              <w:noProof/>
            </w:rPr>
          </w:pPr>
          <w:hyperlink w:anchor="_Toc256000008" w:history="1">
            <w:r w:rsidR="00C6545B">
              <w:rPr>
                <w:rStyle w:val="Hipervnculo"/>
              </w:rPr>
              <w:t>Structure juridique</w:t>
            </w:r>
            <w:r w:rsidR="00C6545B">
              <w:tab/>
            </w:r>
            <w:r w:rsidR="00C6545B">
              <w:fldChar w:fldCharType="begin"/>
            </w:r>
            <w:r w:rsidR="00C6545B">
              <w:instrText xml:space="preserve"> PAGEREF _Toc256000008 \h </w:instrText>
            </w:r>
            <w:r w:rsidR="00C6545B">
              <w:fldChar w:fldCharType="separate"/>
            </w:r>
            <w:r w:rsidR="0096355B">
              <w:rPr>
                <w:noProof/>
              </w:rPr>
              <w:t>14</w:t>
            </w:r>
            <w:r w:rsidR="00C6545B">
              <w:fldChar w:fldCharType="end"/>
            </w:r>
          </w:hyperlink>
        </w:p>
        <w:p w14:paraId="13E4265D" w14:textId="1A7015F9" w:rsidR="00AF48BA" w:rsidRDefault="00000000" w:rsidP="00D41C02">
          <w:pPr>
            <w:pStyle w:val="TDC1"/>
            <w:spacing w:line="238" w:lineRule="auto"/>
            <w:rPr>
              <w:rFonts w:asciiTheme="minorHAnsi" w:hAnsiTheme="minorHAnsi"/>
              <w:noProof/>
            </w:rPr>
          </w:pPr>
          <w:hyperlink w:anchor="_Toc256000009" w:history="1">
            <w:r w:rsidR="00C6545B">
              <w:rPr>
                <w:rStyle w:val="Hipervnculo"/>
              </w:rPr>
              <w:t>III. Produits et services</w:t>
            </w:r>
            <w:r w:rsidR="00C6545B">
              <w:tab/>
            </w:r>
            <w:r w:rsidR="00C6545B">
              <w:fldChar w:fldCharType="begin"/>
            </w:r>
            <w:r w:rsidR="00C6545B">
              <w:instrText xml:space="preserve"> PAGEREF _Toc256000009 \h </w:instrText>
            </w:r>
            <w:r w:rsidR="00C6545B">
              <w:fldChar w:fldCharType="separate"/>
            </w:r>
            <w:r w:rsidR="0096355B">
              <w:rPr>
                <w:noProof/>
              </w:rPr>
              <w:t>16</w:t>
            </w:r>
            <w:r w:rsidR="00C6545B">
              <w:fldChar w:fldCharType="end"/>
            </w:r>
          </w:hyperlink>
        </w:p>
        <w:p w14:paraId="32A083FE" w14:textId="168B6846" w:rsidR="00AF48BA" w:rsidRDefault="00000000" w:rsidP="00D41C02">
          <w:pPr>
            <w:pStyle w:val="TDC2"/>
            <w:tabs>
              <w:tab w:val="right" w:pos="9350"/>
            </w:tabs>
            <w:spacing w:line="238" w:lineRule="auto"/>
            <w:rPr>
              <w:rFonts w:asciiTheme="minorHAnsi" w:hAnsiTheme="minorHAnsi"/>
              <w:noProof/>
            </w:rPr>
          </w:pPr>
          <w:hyperlink w:anchor="_Toc256000010" w:history="1">
            <w:r w:rsidR="00C6545B">
              <w:rPr>
                <w:rStyle w:val="Hipervnculo"/>
              </w:rPr>
              <w:t>Structure des prix</w:t>
            </w:r>
            <w:r w:rsidR="00C6545B">
              <w:tab/>
            </w:r>
            <w:r w:rsidR="00C6545B">
              <w:fldChar w:fldCharType="begin"/>
            </w:r>
            <w:r w:rsidR="00C6545B">
              <w:instrText xml:space="preserve"> PAGEREF _Toc256000010 \h </w:instrText>
            </w:r>
            <w:r w:rsidR="00C6545B">
              <w:fldChar w:fldCharType="separate"/>
            </w:r>
            <w:r w:rsidR="0096355B">
              <w:rPr>
                <w:noProof/>
              </w:rPr>
              <w:t>18</w:t>
            </w:r>
            <w:r w:rsidR="00C6545B">
              <w:fldChar w:fldCharType="end"/>
            </w:r>
          </w:hyperlink>
        </w:p>
        <w:p w14:paraId="52F488AE" w14:textId="1BF5A293" w:rsidR="00AF48BA" w:rsidRDefault="00000000" w:rsidP="00D41C02">
          <w:pPr>
            <w:pStyle w:val="TDC2"/>
            <w:tabs>
              <w:tab w:val="right" w:pos="9350"/>
            </w:tabs>
            <w:spacing w:line="238" w:lineRule="auto"/>
            <w:rPr>
              <w:rFonts w:asciiTheme="minorHAnsi" w:hAnsiTheme="minorHAnsi"/>
              <w:noProof/>
            </w:rPr>
          </w:pPr>
          <w:hyperlink w:anchor="_Toc256000011" w:history="1">
            <w:r w:rsidR="00C6545B">
              <w:rPr>
                <w:rStyle w:val="Hipervnculo"/>
              </w:rPr>
              <w:t>Fournisseurs</w:t>
            </w:r>
            <w:r w:rsidR="00C6545B">
              <w:tab/>
            </w:r>
            <w:r w:rsidR="00C6545B">
              <w:fldChar w:fldCharType="begin"/>
            </w:r>
            <w:r w:rsidR="00C6545B">
              <w:instrText xml:space="preserve"> PAGEREF _Toc256000011 \h </w:instrText>
            </w:r>
            <w:r w:rsidR="00C6545B">
              <w:fldChar w:fldCharType="separate"/>
            </w:r>
            <w:r w:rsidR="0096355B">
              <w:rPr>
                <w:noProof/>
              </w:rPr>
              <w:t>19</w:t>
            </w:r>
            <w:r w:rsidR="00C6545B">
              <w:fldChar w:fldCharType="end"/>
            </w:r>
          </w:hyperlink>
        </w:p>
        <w:p w14:paraId="0A2C5A26" w14:textId="4BF7A9B7" w:rsidR="00AF48BA" w:rsidRDefault="00000000" w:rsidP="00D41C02">
          <w:pPr>
            <w:pStyle w:val="TDC2"/>
            <w:tabs>
              <w:tab w:val="right" w:pos="9350"/>
            </w:tabs>
            <w:spacing w:line="238" w:lineRule="auto"/>
            <w:rPr>
              <w:rFonts w:asciiTheme="minorHAnsi" w:hAnsiTheme="minorHAnsi"/>
              <w:noProof/>
            </w:rPr>
          </w:pPr>
          <w:hyperlink w:anchor="_Toc256000012" w:history="1">
            <w:r w:rsidR="00C6545B">
              <w:rPr>
                <w:rStyle w:val="Hipervnculo"/>
              </w:rPr>
              <w:t>Avantage concurrentiel</w:t>
            </w:r>
            <w:r w:rsidR="00C6545B">
              <w:tab/>
            </w:r>
            <w:r w:rsidR="00C6545B">
              <w:fldChar w:fldCharType="begin"/>
            </w:r>
            <w:r w:rsidR="00C6545B">
              <w:instrText xml:space="preserve"> PAGEREF _Toc256000012 \h </w:instrText>
            </w:r>
            <w:r w:rsidR="00C6545B">
              <w:fldChar w:fldCharType="separate"/>
            </w:r>
            <w:r w:rsidR="0096355B">
              <w:rPr>
                <w:noProof/>
              </w:rPr>
              <w:t>21</w:t>
            </w:r>
            <w:r w:rsidR="00C6545B">
              <w:fldChar w:fldCharType="end"/>
            </w:r>
          </w:hyperlink>
        </w:p>
        <w:p w14:paraId="628B1C99" w14:textId="094B63F6" w:rsidR="00AF48BA" w:rsidRDefault="00000000" w:rsidP="00D41C02">
          <w:pPr>
            <w:pStyle w:val="TDC1"/>
            <w:spacing w:line="238" w:lineRule="auto"/>
            <w:rPr>
              <w:rFonts w:asciiTheme="minorHAnsi" w:hAnsiTheme="minorHAnsi"/>
              <w:noProof/>
            </w:rPr>
          </w:pPr>
          <w:hyperlink w:anchor="_Toc256000013" w:history="1">
            <w:r w:rsidR="00C6545B">
              <w:rPr>
                <w:rStyle w:val="Hipervnculo"/>
              </w:rPr>
              <w:t>IV. Analyse de l’industrie</w:t>
            </w:r>
            <w:r w:rsidR="00C6545B">
              <w:tab/>
            </w:r>
            <w:r w:rsidR="00C6545B">
              <w:fldChar w:fldCharType="begin"/>
            </w:r>
            <w:r w:rsidR="00C6545B">
              <w:instrText xml:space="preserve"> PAGEREF _Toc256000013 \h </w:instrText>
            </w:r>
            <w:r w:rsidR="00C6545B">
              <w:fldChar w:fldCharType="separate"/>
            </w:r>
            <w:r w:rsidR="0096355B">
              <w:rPr>
                <w:noProof/>
              </w:rPr>
              <w:t>22</w:t>
            </w:r>
            <w:r w:rsidR="00C6545B">
              <w:fldChar w:fldCharType="end"/>
            </w:r>
          </w:hyperlink>
        </w:p>
        <w:p w14:paraId="0DD50DA6" w14:textId="2A8B277C" w:rsidR="00AF48BA" w:rsidRDefault="00000000" w:rsidP="00D41C02">
          <w:pPr>
            <w:pStyle w:val="TDC2"/>
            <w:tabs>
              <w:tab w:val="right" w:pos="9350"/>
            </w:tabs>
            <w:spacing w:line="238" w:lineRule="auto"/>
            <w:rPr>
              <w:rFonts w:asciiTheme="minorHAnsi" w:hAnsiTheme="minorHAnsi"/>
              <w:noProof/>
            </w:rPr>
          </w:pPr>
          <w:hyperlink w:anchor="_Toc256000015" w:history="1">
            <w:r w:rsidR="00C6545B">
              <w:rPr>
                <w:rStyle w:val="Hipervnculo"/>
              </w:rPr>
              <w:t>Analyse de l’emplacement</w:t>
            </w:r>
            <w:r w:rsidR="00C6545B">
              <w:tab/>
            </w:r>
            <w:r w:rsidR="00C6545B">
              <w:fldChar w:fldCharType="begin"/>
            </w:r>
            <w:r w:rsidR="00C6545B">
              <w:instrText xml:space="preserve"> PAGEREF _Toc256000015 \h </w:instrText>
            </w:r>
            <w:r w:rsidR="00C6545B">
              <w:fldChar w:fldCharType="separate"/>
            </w:r>
            <w:r w:rsidR="0096355B">
              <w:rPr>
                <w:noProof/>
              </w:rPr>
              <w:t>23</w:t>
            </w:r>
            <w:r w:rsidR="00C6545B">
              <w:fldChar w:fldCharType="end"/>
            </w:r>
          </w:hyperlink>
        </w:p>
        <w:p w14:paraId="41795AA4" w14:textId="5A0641A3" w:rsidR="00AF48BA" w:rsidRDefault="00000000" w:rsidP="00D41C02">
          <w:pPr>
            <w:pStyle w:val="TDC2"/>
            <w:tabs>
              <w:tab w:val="right" w:pos="9350"/>
            </w:tabs>
            <w:spacing w:line="238" w:lineRule="auto"/>
            <w:rPr>
              <w:rFonts w:asciiTheme="minorHAnsi" w:hAnsiTheme="minorHAnsi"/>
              <w:noProof/>
            </w:rPr>
          </w:pPr>
          <w:hyperlink w:anchor="_Toc256000016" w:history="1">
            <w:r w:rsidR="00C6545B">
              <w:rPr>
                <w:rStyle w:val="Hipervnculo"/>
              </w:rPr>
              <w:t>Clients cibles</w:t>
            </w:r>
            <w:r w:rsidR="00C6545B">
              <w:tab/>
            </w:r>
            <w:r w:rsidR="00C6545B">
              <w:fldChar w:fldCharType="begin"/>
            </w:r>
            <w:r w:rsidR="00C6545B">
              <w:instrText xml:space="preserve"> PAGEREF _Toc256000016 \h </w:instrText>
            </w:r>
            <w:r w:rsidR="00C6545B">
              <w:fldChar w:fldCharType="separate"/>
            </w:r>
            <w:r w:rsidR="0096355B">
              <w:rPr>
                <w:noProof/>
              </w:rPr>
              <w:t>24</w:t>
            </w:r>
            <w:r w:rsidR="00C6545B">
              <w:fldChar w:fldCharType="end"/>
            </w:r>
          </w:hyperlink>
        </w:p>
        <w:p w14:paraId="67972E67" w14:textId="4FF211C0" w:rsidR="00AF48BA" w:rsidRDefault="00000000" w:rsidP="00D41C02">
          <w:pPr>
            <w:pStyle w:val="TDC2"/>
            <w:tabs>
              <w:tab w:val="right" w:pos="9350"/>
            </w:tabs>
            <w:spacing w:line="238" w:lineRule="auto"/>
            <w:rPr>
              <w:rFonts w:asciiTheme="minorHAnsi" w:hAnsiTheme="minorHAnsi"/>
              <w:noProof/>
            </w:rPr>
          </w:pPr>
          <w:hyperlink w:anchor="_Toc256000017" w:history="1">
            <w:r w:rsidR="00C6545B">
              <w:rPr>
                <w:rStyle w:val="Hipervnculo"/>
              </w:rPr>
              <w:t>Analyse concurrentielle</w:t>
            </w:r>
            <w:r w:rsidR="00C6545B">
              <w:tab/>
            </w:r>
            <w:r w:rsidR="00C6545B">
              <w:fldChar w:fldCharType="begin"/>
            </w:r>
            <w:r w:rsidR="00C6545B">
              <w:instrText xml:space="preserve"> PAGEREF _Toc256000017 \h </w:instrText>
            </w:r>
            <w:r w:rsidR="00C6545B">
              <w:fldChar w:fldCharType="separate"/>
            </w:r>
            <w:r w:rsidR="0096355B">
              <w:rPr>
                <w:noProof/>
              </w:rPr>
              <w:t>25</w:t>
            </w:r>
            <w:r w:rsidR="00C6545B">
              <w:fldChar w:fldCharType="end"/>
            </w:r>
          </w:hyperlink>
        </w:p>
        <w:p w14:paraId="2DDC03AE" w14:textId="54F3A66F" w:rsidR="00AF48BA" w:rsidRDefault="00000000" w:rsidP="00D41C02">
          <w:pPr>
            <w:pStyle w:val="TDC2"/>
            <w:tabs>
              <w:tab w:val="right" w:pos="9350"/>
            </w:tabs>
            <w:spacing w:line="238" w:lineRule="auto"/>
            <w:rPr>
              <w:rFonts w:asciiTheme="minorHAnsi" w:hAnsiTheme="minorHAnsi"/>
              <w:noProof/>
            </w:rPr>
          </w:pPr>
          <w:hyperlink w:anchor="_Toc256000018" w:history="1">
            <w:r w:rsidR="00C6545B">
              <w:rPr>
                <w:rStyle w:val="Hipervnculo"/>
              </w:rPr>
              <w:t>Règlements</w:t>
            </w:r>
            <w:r w:rsidR="00C6545B">
              <w:tab/>
            </w:r>
            <w:r w:rsidR="00C6545B">
              <w:fldChar w:fldCharType="begin"/>
            </w:r>
            <w:r w:rsidR="00C6545B">
              <w:instrText xml:space="preserve"> PAGEREF _Toc256000018 \h </w:instrText>
            </w:r>
            <w:r w:rsidR="00C6545B">
              <w:fldChar w:fldCharType="separate"/>
            </w:r>
            <w:r w:rsidR="0096355B">
              <w:rPr>
                <w:noProof/>
              </w:rPr>
              <w:t>28</w:t>
            </w:r>
            <w:r w:rsidR="00C6545B">
              <w:fldChar w:fldCharType="end"/>
            </w:r>
          </w:hyperlink>
        </w:p>
        <w:p w14:paraId="6C85F104" w14:textId="48005168" w:rsidR="00AF48BA" w:rsidRDefault="00000000" w:rsidP="00D41C02">
          <w:pPr>
            <w:pStyle w:val="TDC1"/>
            <w:spacing w:line="238" w:lineRule="auto"/>
            <w:rPr>
              <w:rFonts w:asciiTheme="minorHAnsi" w:hAnsiTheme="minorHAnsi"/>
              <w:noProof/>
            </w:rPr>
          </w:pPr>
          <w:hyperlink w:anchor="_Toc256000019" w:history="1">
            <w:r w:rsidR="00C6545B">
              <w:rPr>
                <w:rStyle w:val="Hipervnculo"/>
              </w:rPr>
              <w:t>V. Plan d’opérations</w:t>
            </w:r>
            <w:r w:rsidR="00C6545B">
              <w:tab/>
            </w:r>
            <w:r w:rsidR="00C6545B">
              <w:fldChar w:fldCharType="begin"/>
            </w:r>
            <w:r w:rsidR="00C6545B">
              <w:instrText xml:space="preserve"> PAGEREF _Toc256000019 \h </w:instrText>
            </w:r>
            <w:r w:rsidR="00C6545B">
              <w:fldChar w:fldCharType="separate"/>
            </w:r>
            <w:r w:rsidR="0096355B">
              <w:rPr>
                <w:noProof/>
              </w:rPr>
              <w:t>29</w:t>
            </w:r>
            <w:r w:rsidR="00C6545B">
              <w:fldChar w:fldCharType="end"/>
            </w:r>
          </w:hyperlink>
        </w:p>
        <w:p w14:paraId="697C193E" w14:textId="610245CB" w:rsidR="00AF48BA" w:rsidRDefault="00000000" w:rsidP="00D41C02">
          <w:pPr>
            <w:pStyle w:val="TDC2"/>
            <w:tabs>
              <w:tab w:val="right" w:pos="9350"/>
            </w:tabs>
            <w:spacing w:line="238" w:lineRule="auto"/>
            <w:rPr>
              <w:rFonts w:asciiTheme="minorHAnsi" w:hAnsiTheme="minorHAnsi"/>
              <w:noProof/>
            </w:rPr>
          </w:pPr>
          <w:hyperlink w:anchor="_Toc256000026" w:history="1">
            <w:r w:rsidR="00C6545B">
              <w:rPr>
                <w:rStyle w:val="Hipervnculo"/>
              </w:rPr>
              <w:t>Structure organisationnelle</w:t>
            </w:r>
            <w:r w:rsidR="00C6545B">
              <w:tab/>
            </w:r>
            <w:r w:rsidR="00C6545B">
              <w:fldChar w:fldCharType="begin"/>
            </w:r>
            <w:r w:rsidR="00C6545B">
              <w:instrText xml:space="preserve"> PAGEREF _Toc256000026 \h </w:instrText>
            </w:r>
            <w:r w:rsidR="00C6545B">
              <w:fldChar w:fldCharType="separate"/>
            </w:r>
            <w:r w:rsidR="0096355B">
              <w:rPr>
                <w:noProof/>
              </w:rPr>
              <w:t>30</w:t>
            </w:r>
            <w:r w:rsidR="00C6545B">
              <w:fldChar w:fldCharType="end"/>
            </w:r>
          </w:hyperlink>
        </w:p>
        <w:p w14:paraId="58E143DA" w14:textId="3AA9F4F5" w:rsidR="00AF48BA" w:rsidRDefault="00000000" w:rsidP="00D41C02">
          <w:pPr>
            <w:pStyle w:val="TDC2"/>
            <w:tabs>
              <w:tab w:val="right" w:pos="9350"/>
            </w:tabs>
            <w:spacing w:line="238" w:lineRule="auto"/>
            <w:rPr>
              <w:rFonts w:asciiTheme="minorHAnsi" w:hAnsiTheme="minorHAnsi"/>
              <w:noProof/>
            </w:rPr>
          </w:pPr>
          <w:hyperlink w:anchor="_Toc256000028" w:history="1">
            <w:r w:rsidR="00C6545B">
              <w:rPr>
                <w:rStyle w:val="Hipervnculo"/>
              </w:rPr>
              <w:t>Politiques d’emploi</w:t>
            </w:r>
            <w:r w:rsidR="00C6545B">
              <w:tab/>
            </w:r>
            <w:r w:rsidR="00C6545B">
              <w:fldChar w:fldCharType="begin"/>
            </w:r>
            <w:r w:rsidR="00C6545B">
              <w:instrText xml:space="preserve"> PAGEREF _Toc256000028 \h </w:instrText>
            </w:r>
            <w:r w:rsidR="00C6545B">
              <w:fldChar w:fldCharType="separate"/>
            </w:r>
            <w:r w:rsidR="0096355B">
              <w:rPr>
                <w:noProof/>
              </w:rPr>
              <w:t>32</w:t>
            </w:r>
            <w:r w:rsidR="00C6545B">
              <w:fldChar w:fldCharType="end"/>
            </w:r>
          </w:hyperlink>
        </w:p>
        <w:p w14:paraId="54F4E45A" w14:textId="68857DC8" w:rsidR="00AF48BA" w:rsidRDefault="00000000" w:rsidP="00D41C02">
          <w:pPr>
            <w:pStyle w:val="TDC2"/>
            <w:tabs>
              <w:tab w:val="right" w:pos="9350"/>
            </w:tabs>
            <w:spacing w:line="238" w:lineRule="auto"/>
            <w:rPr>
              <w:rFonts w:asciiTheme="minorHAnsi" w:hAnsiTheme="minorHAnsi"/>
              <w:noProof/>
            </w:rPr>
          </w:pPr>
          <w:hyperlink w:anchor="_Toc256000029" w:history="1">
            <w:r w:rsidR="00C6545B">
              <w:rPr>
                <w:rStyle w:val="Hipervnculo"/>
              </w:rPr>
              <w:t>Normes de santé et de sécurité</w:t>
            </w:r>
            <w:r w:rsidR="00C6545B">
              <w:tab/>
            </w:r>
            <w:r w:rsidR="00C6545B">
              <w:fldChar w:fldCharType="begin"/>
            </w:r>
            <w:r w:rsidR="00C6545B">
              <w:instrText xml:space="preserve"> PAGEREF _Toc256000029 \h </w:instrText>
            </w:r>
            <w:r w:rsidR="00C6545B">
              <w:fldChar w:fldCharType="separate"/>
            </w:r>
            <w:r w:rsidR="0096355B">
              <w:rPr>
                <w:noProof/>
              </w:rPr>
              <w:t>33</w:t>
            </w:r>
            <w:r w:rsidR="00C6545B">
              <w:fldChar w:fldCharType="end"/>
            </w:r>
          </w:hyperlink>
        </w:p>
        <w:p w14:paraId="51E92896" w14:textId="39452287" w:rsidR="00AF48BA" w:rsidRDefault="00000000" w:rsidP="00D41C02">
          <w:pPr>
            <w:pStyle w:val="TDC2"/>
            <w:tabs>
              <w:tab w:val="right" w:pos="9350"/>
            </w:tabs>
            <w:spacing w:line="238" w:lineRule="auto"/>
            <w:rPr>
              <w:rFonts w:asciiTheme="minorHAnsi" w:hAnsiTheme="minorHAnsi"/>
              <w:noProof/>
            </w:rPr>
          </w:pPr>
          <w:hyperlink w:anchor="_Toc256000038" w:history="1">
            <w:r w:rsidR="00C6545B">
              <w:rPr>
                <w:rStyle w:val="Hipervnculo"/>
              </w:rPr>
              <w:t>Livraison</w:t>
            </w:r>
            <w:r w:rsidR="00C6545B">
              <w:tab/>
            </w:r>
            <w:r w:rsidR="00C6545B">
              <w:fldChar w:fldCharType="begin"/>
            </w:r>
            <w:r w:rsidR="00C6545B">
              <w:instrText xml:space="preserve"> PAGEREF _Toc256000038 \h </w:instrText>
            </w:r>
            <w:r w:rsidR="00C6545B">
              <w:fldChar w:fldCharType="separate"/>
            </w:r>
            <w:r w:rsidR="0096355B">
              <w:rPr>
                <w:noProof/>
              </w:rPr>
              <w:t>34</w:t>
            </w:r>
            <w:r w:rsidR="00C6545B">
              <w:fldChar w:fldCharType="end"/>
            </w:r>
          </w:hyperlink>
        </w:p>
        <w:p w14:paraId="78C6DECD" w14:textId="3FA6591A" w:rsidR="00AF48BA" w:rsidRDefault="00000000" w:rsidP="00D41C02">
          <w:pPr>
            <w:pStyle w:val="TDC1"/>
            <w:spacing w:line="238" w:lineRule="auto"/>
            <w:rPr>
              <w:rFonts w:asciiTheme="minorHAnsi" w:hAnsiTheme="minorHAnsi"/>
              <w:noProof/>
            </w:rPr>
          </w:pPr>
          <w:hyperlink w:anchor="_Toc256000039" w:history="1">
            <w:r w:rsidR="00C6545B">
              <w:rPr>
                <w:rStyle w:val="Hipervnculo"/>
              </w:rPr>
              <w:t>VI. Plan marketing</w:t>
            </w:r>
            <w:r w:rsidR="00C6545B">
              <w:tab/>
            </w:r>
            <w:r w:rsidR="00C6545B">
              <w:fldChar w:fldCharType="begin"/>
            </w:r>
            <w:r w:rsidR="00C6545B">
              <w:instrText xml:space="preserve"> PAGEREF _Toc256000039 \h </w:instrText>
            </w:r>
            <w:r w:rsidR="00C6545B">
              <w:fldChar w:fldCharType="separate"/>
            </w:r>
            <w:r w:rsidR="0096355B">
              <w:rPr>
                <w:noProof/>
              </w:rPr>
              <w:t>36</w:t>
            </w:r>
            <w:r w:rsidR="00C6545B">
              <w:fldChar w:fldCharType="end"/>
            </w:r>
          </w:hyperlink>
        </w:p>
        <w:p w14:paraId="005E564A" w14:textId="19BEA9E3" w:rsidR="00AF48BA" w:rsidRDefault="00000000" w:rsidP="00D41C02">
          <w:pPr>
            <w:pStyle w:val="TDC2"/>
            <w:tabs>
              <w:tab w:val="right" w:pos="9350"/>
            </w:tabs>
            <w:spacing w:line="238" w:lineRule="auto"/>
            <w:rPr>
              <w:rFonts w:asciiTheme="minorHAnsi" w:hAnsiTheme="minorHAnsi"/>
              <w:noProof/>
            </w:rPr>
          </w:pPr>
          <w:hyperlink w:anchor="_Toc256000040" w:history="1">
            <w:r w:rsidR="00C6545B">
              <w:rPr>
                <w:rStyle w:val="Hipervnculo"/>
              </w:rPr>
              <w:t>Marketing numérique</w:t>
            </w:r>
            <w:r w:rsidR="00C6545B">
              <w:tab/>
            </w:r>
            <w:r w:rsidR="00C6545B">
              <w:fldChar w:fldCharType="begin"/>
            </w:r>
            <w:r w:rsidR="00C6545B">
              <w:instrText xml:space="preserve"> PAGEREF _Toc256000040 \h </w:instrText>
            </w:r>
            <w:r w:rsidR="00C6545B">
              <w:fldChar w:fldCharType="separate"/>
            </w:r>
            <w:r w:rsidR="0096355B">
              <w:rPr>
                <w:noProof/>
              </w:rPr>
              <w:t>37</w:t>
            </w:r>
            <w:r w:rsidR="00C6545B">
              <w:fldChar w:fldCharType="end"/>
            </w:r>
          </w:hyperlink>
        </w:p>
        <w:p w14:paraId="3E20F314" w14:textId="7E79F0CD" w:rsidR="00AF48BA" w:rsidRDefault="00000000" w:rsidP="00D41C02">
          <w:pPr>
            <w:pStyle w:val="TDC2"/>
            <w:tabs>
              <w:tab w:val="right" w:pos="9350"/>
            </w:tabs>
            <w:spacing w:line="238" w:lineRule="auto"/>
            <w:rPr>
              <w:rFonts w:asciiTheme="minorHAnsi" w:hAnsiTheme="minorHAnsi"/>
              <w:noProof/>
            </w:rPr>
          </w:pPr>
          <w:hyperlink w:anchor="_Toc256000047" w:history="1">
            <w:r w:rsidR="00C6545B">
              <w:rPr>
                <w:rStyle w:val="Hipervnculo"/>
              </w:rPr>
              <w:t>Engagement communautaire</w:t>
            </w:r>
            <w:r w:rsidR="00C6545B">
              <w:tab/>
            </w:r>
            <w:r w:rsidR="00C6545B">
              <w:fldChar w:fldCharType="begin"/>
            </w:r>
            <w:r w:rsidR="00C6545B">
              <w:instrText xml:space="preserve"> PAGEREF _Toc256000047 \h </w:instrText>
            </w:r>
            <w:r w:rsidR="00C6545B">
              <w:fldChar w:fldCharType="separate"/>
            </w:r>
            <w:r w:rsidR="0096355B">
              <w:rPr>
                <w:noProof/>
              </w:rPr>
              <w:t>38</w:t>
            </w:r>
            <w:r w:rsidR="00C6545B">
              <w:fldChar w:fldCharType="end"/>
            </w:r>
          </w:hyperlink>
        </w:p>
        <w:p w14:paraId="111A27D4" w14:textId="59DBD6E3" w:rsidR="00AF48BA" w:rsidRDefault="00000000" w:rsidP="00D41C02">
          <w:pPr>
            <w:pStyle w:val="TDC2"/>
            <w:tabs>
              <w:tab w:val="right" w:pos="9350"/>
            </w:tabs>
            <w:spacing w:line="238" w:lineRule="auto"/>
            <w:rPr>
              <w:rFonts w:asciiTheme="minorHAnsi" w:hAnsiTheme="minorHAnsi"/>
              <w:noProof/>
            </w:rPr>
          </w:pPr>
          <w:hyperlink w:anchor="_Toc256000051" w:history="1">
            <w:r w:rsidR="00C6545B">
              <w:rPr>
                <w:rStyle w:val="Hipervnculo"/>
              </w:rPr>
              <w:t>Fidélisation de la clientèle</w:t>
            </w:r>
            <w:r w:rsidR="00C6545B">
              <w:tab/>
            </w:r>
            <w:r w:rsidR="00C6545B">
              <w:fldChar w:fldCharType="begin"/>
            </w:r>
            <w:r w:rsidR="00C6545B">
              <w:instrText xml:space="preserve"> PAGEREF _Toc256000051 \h </w:instrText>
            </w:r>
            <w:r w:rsidR="00C6545B">
              <w:fldChar w:fldCharType="separate"/>
            </w:r>
            <w:r w:rsidR="0096355B">
              <w:rPr>
                <w:noProof/>
              </w:rPr>
              <w:t>39</w:t>
            </w:r>
            <w:r w:rsidR="00C6545B">
              <w:fldChar w:fldCharType="end"/>
            </w:r>
          </w:hyperlink>
        </w:p>
        <w:p w14:paraId="33769E8C" w14:textId="78B9DF51" w:rsidR="00AF48BA" w:rsidRDefault="00000000" w:rsidP="00D41C02">
          <w:pPr>
            <w:pStyle w:val="TDC1"/>
            <w:spacing w:line="238" w:lineRule="auto"/>
            <w:rPr>
              <w:rFonts w:asciiTheme="minorHAnsi" w:hAnsiTheme="minorHAnsi"/>
              <w:noProof/>
            </w:rPr>
          </w:pPr>
          <w:hyperlink w:anchor="_Toc256000052" w:history="1">
            <w:r w:rsidR="00C6545B">
              <w:rPr>
                <w:rStyle w:val="Hipervnculo"/>
              </w:rPr>
              <w:t>VII. Analyse financière</w:t>
            </w:r>
            <w:r w:rsidR="00C6545B">
              <w:tab/>
            </w:r>
            <w:r w:rsidR="00C6545B">
              <w:fldChar w:fldCharType="begin"/>
            </w:r>
            <w:r w:rsidR="00C6545B">
              <w:instrText xml:space="preserve"> PAGEREF _Toc256000052 \h </w:instrText>
            </w:r>
            <w:r w:rsidR="00C6545B">
              <w:fldChar w:fldCharType="separate"/>
            </w:r>
            <w:r w:rsidR="0096355B">
              <w:rPr>
                <w:noProof/>
              </w:rPr>
              <w:t>41</w:t>
            </w:r>
            <w:r w:rsidR="00C6545B">
              <w:fldChar w:fldCharType="end"/>
            </w:r>
          </w:hyperlink>
        </w:p>
        <w:p w14:paraId="68AD32FB" w14:textId="143F527A" w:rsidR="00AF48BA" w:rsidRDefault="00000000" w:rsidP="00D41C02">
          <w:pPr>
            <w:pStyle w:val="TDC2"/>
            <w:tabs>
              <w:tab w:val="right" w:pos="9350"/>
            </w:tabs>
            <w:spacing w:line="238" w:lineRule="auto"/>
            <w:rPr>
              <w:rFonts w:asciiTheme="minorHAnsi" w:hAnsiTheme="minorHAnsi"/>
              <w:noProof/>
            </w:rPr>
          </w:pPr>
          <w:hyperlink w:anchor="_Toc256000053" w:history="1">
            <w:r w:rsidR="00C6545B">
              <w:rPr>
                <w:rStyle w:val="Hipervnculo"/>
              </w:rPr>
              <w:t>Frais de démarrage</w:t>
            </w:r>
            <w:r w:rsidR="00C6545B">
              <w:tab/>
            </w:r>
            <w:r w:rsidR="00C6545B">
              <w:fldChar w:fldCharType="begin"/>
            </w:r>
            <w:r w:rsidR="00C6545B">
              <w:instrText xml:space="preserve"> PAGEREF _Toc256000053 \h </w:instrText>
            </w:r>
            <w:r w:rsidR="00C6545B">
              <w:fldChar w:fldCharType="separate"/>
            </w:r>
            <w:r w:rsidR="0096355B">
              <w:rPr>
                <w:noProof/>
              </w:rPr>
              <w:t>42</w:t>
            </w:r>
            <w:r w:rsidR="00C6545B">
              <w:fldChar w:fldCharType="end"/>
            </w:r>
          </w:hyperlink>
        </w:p>
        <w:p w14:paraId="5789A405" w14:textId="611E1E38" w:rsidR="00AF48BA" w:rsidRDefault="00000000" w:rsidP="00D41C02">
          <w:pPr>
            <w:pStyle w:val="TDC2"/>
            <w:tabs>
              <w:tab w:val="right" w:pos="9350"/>
            </w:tabs>
            <w:spacing w:line="238" w:lineRule="auto"/>
            <w:rPr>
              <w:rFonts w:asciiTheme="minorHAnsi" w:hAnsiTheme="minorHAnsi"/>
              <w:noProof/>
            </w:rPr>
          </w:pPr>
          <w:hyperlink w:anchor="_Toc256000056" w:history="1">
            <w:r w:rsidR="00C6545B">
              <w:rPr>
                <w:rStyle w:val="Hipervnculo"/>
              </w:rPr>
              <w:t>Plan d’investissement</w:t>
            </w:r>
            <w:r w:rsidR="00C6545B">
              <w:tab/>
            </w:r>
            <w:r w:rsidR="00C6545B">
              <w:fldChar w:fldCharType="begin"/>
            </w:r>
            <w:r w:rsidR="00C6545B">
              <w:instrText xml:space="preserve"> PAGEREF _Toc256000056 \h </w:instrText>
            </w:r>
            <w:r w:rsidR="00C6545B">
              <w:fldChar w:fldCharType="separate"/>
            </w:r>
            <w:r w:rsidR="0096355B">
              <w:rPr>
                <w:noProof/>
              </w:rPr>
              <w:t>43</w:t>
            </w:r>
            <w:r w:rsidR="00C6545B">
              <w:fldChar w:fldCharType="end"/>
            </w:r>
          </w:hyperlink>
        </w:p>
        <w:p w14:paraId="56662FAD" w14:textId="7C9099C7" w:rsidR="00AF48BA" w:rsidRDefault="00000000" w:rsidP="00D41C02">
          <w:pPr>
            <w:pStyle w:val="TDC2"/>
            <w:tabs>
              <w:tab w:val="right" w:pos="9350"/>
            </w:tabs>
            <w:spacing w:line="238" w:lineRule="auto"/>
            <w:rPr>
              <w:rFonts w:asciiTheme="minorHAnsi" w:hAnsiTheme="minorHAnsi"/>
              <w:noProof/>
            </w:rPr>
          </w:pPr>
          <w:hyperlink w:anchor="_Toc256000057" w:history="1">
            <w:r w:rsidR="00C6545B">
              <w:rPr>
                <w:rStyle w:val="Hipervnculo"/>
              </w:rPr>
              <w:t>Projection des profits et des pertes</w:t>
            </w:r>
            <w:r w:rsidR="00C6545B">
              <w:tab/>
            </w:r>
            <w:r w:rsidR="00C6545B">
              <w:fldChar w:fldCharType="begin"/>
            </w:r>
            <w:r w:rsidR="00C6545B">
              <w:instrText xml:space="preserve"> PAGEREF _Toc256000057 \h </w:instrText>
            </w:r>
            <w:r w:rsidR="00C6545B">
              <w:fldChar w:fldCharType="separate"/>
            </w:r>
            <w:r w:rsidR="0096355B">
              <w:rPr>
                <w:noProof/>
              </w:rPr>
              <w:t>44</w:t>
            </w:r>
            <w:r w:rsidR="00C6545B">
              <w:fldChar w:fldCharType="end"/>
            </w:r>
          </w:hyperlink>
        </w:p>
        <w:p w14:paraId="293FF437" w14:textId="0C42CED9" w:rsidR="00AF48BA" w:rsidRDefault="00000000" w:rsidP="00D41C02">
          <w:pPr>
            <w:pStyle w:val="TDC2"/>
            <w:tabs>
              <w:tab w:val="right" w:pos="9350"/>
            </w:tabs>
            <w:spacing w:line="238" w:lineRule="auto"/>
            <w:rPr>
              <w:rFonts w:asciiTheme="minorHAnsi" w:hAnsiTheme="minorHAnsi"/>
              <w:noProof/>
            </w:rPr>
          </w:pPr>
          <w:hyperlink w:anchor="_Toc256000058" w:history="1">
            <w:r w:rsidR="00C6545B">
              <w:rPr>
                <w:rStyle w:val="Hipervnculo"/>
              </w:rPr>
              <w:t>Flux de trésorerie attendu</w:t>
            </w:r>
            <w:r w:rsidR="00C6545B">
              <w:tab/>
            </w:r>
            <w:r w:rsidR="00C6545B">
              <w:fldChar w:fldCharType="begin"/>
            </w:r>
            <w:r w:rsidR="00C6545B">
              <w:instrText xml:space="preserve"> PAGEREF _Toc256000058 \h </w:instrText>
            </w:r>
            <w:r w:rsidR="00C6545B">
              <w:fldChar w:fldCharType="separate"/>
            </w:r>
            <w:r w:rsidR="0096355B">
              <w:rPr>
                <w:noProof/>
              </w:rPr>
              <w:t>44</w:t>
            </w:r>
            <w:r w:rsidR="00C6545B">
              <w:fldChar w:fldCharType="end"/>
            </w:r>
          </w:hyperlink>
        </w:p>
        <w:p w14:paraId="158898D5" w14:textId="5545DF89" w:rsidR="00AF48BA" w:rsidRDefault="00000000" w:rsidP="00D41C02">
          <w:pPr>
            <w:pStyle w:val="TDC2"/>
            <w:tabs>
              <w:tab w:val="right" w:pos="9350"/>
            </w:tabs>
            <w:spacing w:line="238" w:lineRule="auto"/>
            <w:rPr>
              <w:rFonts w:asciiTheme="minorHAnsi" w:hAnsiTheme="minorHAnsi"/>
              <w:noProof/>
            </w:rPr>
          </w:pPr>
          <w:hyperlink w:anchor="_Toc256000059" w:history="1">
            <w:r w:rsidR="00C6545B">
              <w:rPr>
                <w:rStyle w:val="Hipervnculo"/>
              </w:rPr>
              <w:t>Analyse du seuil de rentabilité</w:t>
            </w:r>
            <w:r w:rsidR="00C6545B">
              <w:tab/>
            </w:r>
            <w:r w:rsidR="00C6545B">
              <w:fldChar w:fldCharType="begin"/>
            </w:r>
            <w:r w:rsidR="00C6545B">
              <w:instrText xml:space="preserve"> PAGEREF _Toc256000059 \h </w:instrText>
            </w:r>
            <w:r w:rsidR="00C6545B">
              <w:fldChar w:fldCharType="separate"/>
            </w:r>
            <w:r w:rsidR="0096355B">
              <w:rPr>
                <w:noProof/>
              </w:rPr>
              <w:t>45</w:t>
            </w:r>
            <w:r w:rsidR="00C6545B">
              <w:fldChar w:fldCharType="end"/>
            </w:r>
          </w:hyperlink>
        </w:p>
        <w:p w14:paraId="4214E3D1" w14:textId="54EA4930" w:rsidR="00AF48BA" w:rsidRDefault="00000000" w:rsidP="00D41C02">
          <w:pPr>
            <w:pStyle w:val="TDC1"/>
            <w:spacing w:line="238" w:lineRule="auto"/>
          </w:pPr>
          <w:hyperlink w:anchor="_Toc256000062" w:history="1">
            <w:r w:rsidR="00C6545B">
              <w:rPr>
                <w:rStyle w:val="Hipervnculo"/>
              </w:rPr>
              <w:t>Conclusion</w:t>
            </w:r>
            <w:r w:rsidR="00C6545B">
              <w:tab/>
            </w:r>
            <w:r w:rsidR="00C6545B">
              <w:fldChar w:fldCharType="begin"/>
            </w:r>
            <w:r w:rsidR="00C6545B">
              <w:instrText xml:space="preserve"> PAGEREF _Toc256000062 \h </w:instrText>
            </w:r>
            <w:r w:rsidR="00C6545B">
              <w:fldChar w:fldCharType="separate"/>
            </w:r>
            <w:r w:rsidR="0096355B">
              <w:rPr>
                <w:noProof/>
              </w:rPr>
              <w:t>48</w:t>
            </w:r>
            <w:r w:rsidR="00C6545B">
              <w:fldChar w:fldCharType="end"/>
            </w:r>
          </w:hyperlink>
          <w:r w:rsidR="00C6545B">
            <w:fldChar w:fldCharType="end"/>
          </w:r>
        </w:p>
      </w:sdtContent>
    </w:sdt>
    <w:p w14:paraId="3674A803" w14:textId="77777777" w:rsidR="00AF48BA" w:rsidRDefault="00C6545B">
      <w:pPr>
        <w:pStyle w:val="Ttulo1"/>
        <w:rPr>
          <w:rFonts w:ascii="Proxima Nova" w:eastAsia="Proxima Nova" w:hAnsi="Proxima Nova" w:cs="Proxima Nova"/>
        </w:rPr>
      </w:pPr>
      <w:bookmarkStart w:id="1" w:name="_Toc256000000"/>
      <w:r>
        <w:rPr>
          <w:rFonts w:ascii="Proxima Nova" w:eastAsia="Proxima Nova" w:hAnsi="Proxima Nova" w:cs="Proxima Nova"/>
        </w:rPr>
        <w:lastRenderedPageBreak/>
        <w:t>I. Sommaire de gestion</w:t>
      </w:r>
      <w:bookmarkEnd w:id="1"/>
      <w:r>
        <w:rPr>
          <w:rFonts w:ascii="Proxima Nova" w:eastAsia="Proxima Nova" w:hAnsi="Proxima Nova" w:cs="Proxima Nova"/>
        </w:rPr>
        <w:t xml:space="preserve"> </w:t>
      </w:r>
    </w:p>
    <w:p w14:paraId="345E41D3" w14:textId="77777777" w:rsidR="00AF48BA" w:rsidRDefault="00AF48BA"/>
    <w:tbl>
      <w:tblPr>
        <w:tblStyle w:val="Table5"/>
        <w:tblW w:w="9360" w:type="dxa"/>
        <w:tblLayout w:type="fixed"/>
        <w:tblLook w:val="0600" w:firstRow="0" w:lastRow="0" w:firstColumn="0" w:lastColumn="0" w:noHBand="1" w:noVBand="1"/>
      </w:tblPr>
      <w:tblGrid>
        <w:gridCol w:w="9360"/>
      </w:tblGrid>
      <w:tr w:rsidR="00AF48BA" w14:paraId="1C054C1B" w14:textId="77777777">
        <w:tc>
          <w:tcPr>
            <w:tcW w:w="9360" w:type="dxa"/>
            <w:shd w:val="clear" w:color="auto" w:fill="FFF1E7"/>
            <w:tcMar>
              <w:top w:w="431" w:type="dxa"/>
              <w:left w:w="431" w:type="dxa"/>
              <w:bottom w:w="431" w:type="dxa"/>
              <w:right w:w="431" w:type="dxa"/>
            </w:tcMar>
          </w:tcPr>
          <w:p w14:paraId="1F10011D" w14:textId="77777777" w:rsidR="00AF48BA" w:rsidRDefault="00C6545B">
            <w:pPr>
              <w:spacing w:line="312" w:lineRule="auto"/>
              <w:rPr>
                <w:b/>
                <w:color w:val="212529"/>
                <w:sz w:val="24"/>
                <w:szCs w:val="24"/>
              </w:rPr>
            </w:pPr>
            <w:r>
              <w:rPr>
                <w:b/>
                <w:color w:val="212529"/>
                <w:sz w:val="24"/>
                <w:szCs w:val="24"/>
              </w:rPr>
              <w:t>Conseils de pro</w:t>
            </w:r>
          </w:p>
          <w:p w14:paraId="4407779F" w14:textId="77777777" w:rsidR="00AF48BA" w:rsidRDefault="00C6545B">
            <w:pPr>
              <w:spacing w:before="200" w:line="312" w:lineRule="auto"/>
              <w:rPr>
                <w:color w:val="212529"/>
                <w:sz w:val="24"/>
                <w:szCs w:val="24"/>
              </w:rPr>
            </w:pPr>
            <w:r>
              <w:rPr>
                <w:color w:val="212529"/>
                <w:sz w:val="24"/>
                <w:szCs w:val="24"/>
              </w:rPr>
              <w:t xml:space="preserve">Le sommaire de gestion est l’occasion de </w:t>
            </w:r>
            <w:proofErr w:type="gramStart"/>
            <w:r>
              <w:rPr>
                <w:color w:val="212529"/>
                <w:sz w:val="24"/>
                <w:szCs w:val="24"/>
              </w:rPr>
              <w:t>dresser</w:t>
            </w:r>
            <w:proofErr w:type="gramEnd"/>
            <w:r>
              <w:rPr>
                <w:color w:val="212529"/>
                <w:sz w:val="24"/>
                <w:szCs w:val="24"/>
              </w:rPr>
              <w:t xml:space="preserve"> un portrait détaillé de votre entreprise. </w:t>
            </w:r>
          </w:p>
          <w:p w14:paraId="6D84F08A" w14:textId="77777777" w:rsidR="00AF48BA" w:rsidRDefault="00C6545B">
            <w:pPr>
              <w:spacing w:before="200" w:line="312" w:lineRule="auto"/>
              <w:rPr>
                <w:color w:val="212529"/>
                <w:sz w:val="24"/>
                <w:szCs w:val="24"/>
              </w:rPr>
            </w:pPr>
            <w:r>
              <w:rPr>
                <w:color w:val="212529"/>
                <w:sz w:val="24"/>
                <w:szCs w:val="24"/>
              </w:rPr>
              <w:t>Quel type de nourriture proposerez-vous? Où comptez-vous vendre vos produits? Pourquoi ce type de plat aura-t-il du succès dans la région où vous envisagez de le vendre? Quels sont les coûts et les profits prévus pour votre entreprise de camion-restaurant? Quels sont vos objectifs pour votre entreprise de camion-restaurant?</w:t>
            </w:r>
          </w:p>
          <w:p w14:paraId="200CDFE9" w14:textId="5FBFAE08" w:rsidR="00AF48BA" w:rsidRDefault="00C6545B">
            <w:pPr>
              <w:spacing w:before="200" w:line="312" w:lineRule="auto"/>
              <w:rPr>
                <w:color w:val="212529"/>
                <w:sz w:val="24"/>
                <w:szCs w:val="24"/>
              </w:rPr>
            </w:pPr>
            <w:r>
              <w:rPr>
                <w:color w:val="212529"/>
                <w:sz w:val="24"/>
                <w:szCs w:val="24"/>
              </w:rPr>
              <w:t>Répondez à ces questions importantes dès le départ pour permettre aux lecteurs et</w:t>
            </w:r>
            <w:r w:rsidR="00400525">
              <w:rPr>
                <w:color w:val="212529"/>
                <w:sz w:val="24"/>
                <w:szCs w:val="24"/>
              </w:rPr>
              <w:t> </w:t>
            </w:r>
            <w:r>
              <w:rPr>
                <w:color w:val="212529"/>
                <w:sz w:val="24"/>
                <w:szCs w:val="24"/>
              </w:rPr>
              <w:t>aux investisseurs potentiels de bien comprendre la nature de votre entreprise.</w:t>
            </w:r>
          </w:p>
          <w:p w14:paraId="28F6B833" w14:textId="0BEF7DCC" w:rsidR="00AF48BA" w:rsidRDefault="00C6545B">
            <w:pPr>
              <w:spacing w:before="200" w:line="312" w:lineRule="auto"/>
              <w:rPr>
                <w:i/>
                <w:color w:val="212529"/>
                <w:sz w:val="24"/>
                <w:szCs w:val="24"/>
              </w:rPr>
            </w:pPr>
            <w:r>
              <w:rPr>
                <w:color w:val="212529"/>
                <w:sz w:val="24"/>
                <w:szCs w:val="24"/>
              </w:rPr>
              <w:t>Le sommaire de gestion doit résumer les idées générales abordées dans le reste de</w:t>
            </w:r>
            <w:r w:rsidR="00400525">
              <w:rPr>
                <w:color w:val="212529"/>
                <w:sz w:val="24"/>
                <w:szCs w:val="24"/>
              </w:rPr>
              <w:t> </w:t>
            </w:r>
            <w:r>
              <w:rPr>
                <w:color w:val="212529"/>
                <w:sz w:val="24"/>
                <w:szCs w:val="24"/>
              </w:rPr>
              <w:t xml:space="preserve">votre plan d’affaires. Dans cette optique, il peut être utile de rédiger le sommaire de gestion à la fin, une fois que vous avez une idée claire du fonctionnement de votre entreprise, de son marketing, de sa planification financière et de tout ce qui la différencie de ses concurrents. </w:t>
            </w:r>
          </w:p>
        </w:tc>
      </w:tr>
      <w:tr w:rsidR="00AF48BA" w14:paraId="093C17A9" w14:textId="77777777">
        <w:trPr>
          <w:trHeight w:val="552"/>
        </w:trPr>
        <w:tc>
          <w:tcPr>
            <w:tcW w:w="9360" w:type="dxa"/>
            <w:tcMar>
              <w:top w:w="144" w:type="dxa"/>
              <w:left w:w="144" w:type="dxa"/>
              <w:bottom w:w="144" w:type="dxa"/>
              <w:right w:w="144" w:type="dxa"/>
            </w:tcMar>
          </w:tcPr>
          <w:p w14:paraId="1245578B" w14:textId="77777777" w:rsidR="00AF48BA" w:rsidRDefault="00C6545B">
            <w:pPr>
              <w:spacing w:line="240" w:lineRule="auto"/>
              <w:jc w:val="right"/>
              <w:rPr>
                <w:i/>
                <w:color w:val="696969"/>
              </w:rPr>
            </w:pPr>
            <w:r>
              <w:rPr>
                <w:i/>
                <w:color w:val="696969"/>
              </w:rPr>
              <w:t>Effacez ces conseils lorsque vous avez terminé.</w:t>
            </w:r>
          </w:p>
        </w:tc>
      </w:tr>
    </w:tbl>
    <w:p w14:paraId="61646FA8" w14:textId="77777777" w:rsidR="00AF48BA" w:rsidRDefault="00AF48BA"/>
    <w:p w14:paraId="651C61E3" w14:textId="77777777" w:rsidR="00AF48BA" w:rsidRDefault="00AF48BA"/>
    <w:p w14:paraId="0CE423D9" w14:textId="77777777" w:rsidR="00AF48BA" w:rsidRDefault="00AF48BA"/>
    <w:p w14:paraId="27400244" w14:textId="77777777" w:rsidR="00AF48BA" w:rsidRDefault="00AF48BA"/>
    <w:p w14:paraId="5DA3BAA6" w14:textId="77777777" w:rsidR="00AF48BA" w:rsidRDefault="00AF48BA"/>
    <w:p w14:paraId="6D3C6B3D" w14:textId="77777777" w:rsidR="00AF48BA" w:rsidRDefault="00AF48BA"/>
    <w:p w14:paraId="41EAE371" w14:textId="77777777" w:rsidR="00AF48BA" w:rsidRDefault="00AF48BA"/>
    <w:p w14:paraId="6B244F9F" w14:textId="77777777" w:rsidR="00AF48BA" w:rsidRDefault="00AF48BA"/>
    <w:p w14:paraId="6B0F8457" w14:textId="77777777" w:rsidR="00AF48BA" w:rsidRDefault="00AF48BA"/>
    <w:p w14:paraId="4D54E7EE" w14:textId="77777777" w:rsidR="00AF48BA" w:rsidRDefault="00AF48BA"/>
    <w:p w14:paraId="4D5265B5" w14:textId="77777777" w:rsidR="00AF48BA" w:rsidRDefault="00AF48BA"/>
    <w:p w14:paraId="6D14BF32" w14:textId="77777777" w:rsidR="00AF48BA" w:rsidRDefault="00AF48BA"/>
    <w:p w14:paraId="4FF7D753" w14:textId="77777777" w:rsidR="00AF48BA" w:rsidRDefault="00AF48BA"/>
    <w:p w14:paraId="720C7639" w14:textId="77777777" w:rsidR="00AF48BA" w:rsidRDefault="00AF48BA"/>
    <w:tbl>
      <w:tblPr>
        <w:tblStyle w:val="Table6"/>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6AE48127" w14:textId="77777777">
        <w:trPr>
          <w:trHeight w:val="576"/>
        </w:trPr>
        <w:tc>
          <w:tcPr>
            <w:tcW w:w="9360" w:type="dxa"/>
            <w:shd w:val="clear" w:color="auto" w:fill="FF3008"/>
            <w:tcMar>
              <w:top w:w="100" w:type="dxa"/>
              <w:left w:w="100" w:type="dxa"/>
              <w:bottom w:w="100" w:type="dxa"/>
              <w:right w:w="100" w:type="dxa"/>
            </w:tcMar>
            <w:vAlign w:val="center"/>
          </w:tcPr>
          <w:p w14:paraId="63205833" w14:textId="77777777" w:rsidR="00AF48BA" w:rsidRDefault="00C6545B">
            <w:r>
              <w:rPr>
                <w:b/>
                <w:color w:val="FFFFFF"/>
                <w:sz w:val="24"/>
                <w:szCs w:val="24"/>
              </w:rPr>
              <w:lastRenderedPageBreak/>
              <w:t>Rédigez votre sommaire de gestion ici.</w:t>
            </w:r>
          </w:p>
        </w:tc>
      </w:tr>
      <w:tr w:rsidR="00AF48BA" w14:paraId="1C567316" w14:textId="77777777">
        <w:trPr>
          <w:trHeight w:val="3455"/>
        </w:trPr>
        <w:tc>
          <w:tcPr>
            <w:tcW w:w="9360" w:type="dxa"/>
            <w:shd w:val="clear" w:color="auto" w:fill="F6F5F1"/>
            <w:tcMar>
              <w:top w:w="100" w:type="dxa"/>
              <w:left w:w="100" w:type="dxa"/>
              <w:bottom w:w="100" w:type="dxa"/>
              <w:right w:w="100" w:type="dxa"/>
            </w:tcMar>
          </w:tcPr>
          <w:p w14:paraId="5B3BB332" w14:textId="77777777" w:rsidR="00AF48BA" w:rsidRDefault="00AF48BA">
            <w:pPr>
              <w:rPr>
                <w:color w:val="212529"/>
                <w:sz w:val="24"/>
                <w:szCs w:val="24"/>
              </w:rPr>
            </w:pPr>
          </w:p>
        </w:tc>
      </w:tr>
    </w:tbl>
    <w:p w14:paraId="3B89D860" w14:textId="77777777" w:rsidR="00AF48BA" w:rsidRDefault="00AF48BA"/>
    <w:p w14:paraId="323EBC5C" w14:textId="77777777" w:rsidR="00AF48BA" w:rsidRDefault="00C6545B">
      <w:r>
        <w:br w:type="page"/>
      </w:r>
    </w:p>
    <w:p w14:paraId="2BCCD4F6" w14:textId="77777777" w:rsidR="00AF48BA" w:rsidRDefault="00C6545B">
      <w:pPr>
        <w:pStyle w:val="Ttulo1"/>
        <w:rPr>
          <w:rFonts w:ascii="Proxima Nova" w:eastAsia="Proxima Nova" w:hAnsi="Proxima Nova" w:cs="Proxima Nova"/>
        </w:rPr>
      </w:pPr>
      <w:bookmarkStart w:id="2" w:name="_Toc256000001"/>
      <w:r>
        <w:rPr>
          <w:rFonts w:ascii="Proxima Nova" w:eastAsia="Proxima Nova" w:hAnsi="Proxima Nova" w:cs="Proxima Nova"/>
        </w:rPr>
        <w:lastRenderedPageBreak/>
        <w:t>II. Vue d’ensemble de l’entreprise</w:t>
      </w:r>
      <w:bookmarkEnd w:id="2"/>
      <w:r>
        <w:rPr>
          <w:rFonts w:ascii="Proxima Nova" w:eastAsia="Proxima Nova" w:hAnsi="Proxima Nova" w:cs="Proxima Nova"/>
        </w:rPr>
        <w:t xml:space="preserve"> </w:t>
      </w:r>
    </w:p>
    <w:p w14:paraId="6C12BC67" w14:textId="77777777" w:rsidR="00AF48BA" w:rsidRDefault="00AF48BA"/>
    <w:tbl>
      <w:tblPr>
        <w:tblStyle w:val="Table7"/>
        <w:tblW w:w="9360" w:type="dxa"/>
        <w:tblLayout w:type="fixed"/>
        <w:tblLook w:val="0600" w:firstRow="0" w:lastRow="0" w:firstColumn="0" w:lastColumn="0" w:noHBand="1" w:noVBand="1"/>
      </w:tblPr>
      <w:tblGrid>
        <w:gridCol w:w="9360"/>
      </w:tblGrid>
      <w:tr w:rsidR="00AF48BA" w14:paraId="29B90E79" w14:textId="77777777">
        <w:tc>
          <w:tcPr>
            <w:tcW w:w="9360" w:type="dxa"/>
            <w:shd w:val="clear" w:color="auto" w:fill="FFF1E7"/>
            <w:tcMar>
              <w:top w:w="360" w:type="dxa"/>
              <w:left w:w="360" w:type="dxa"/>
              <w:bottom w:w="360" w:type="dxa"/>
              <w:right w:w="360" w:type="dxa"/>
            </w:tcMar>
            <w:vAlign w:val="center"/>
          </w:tcPr>
          <w:p w14:paraId="25D2AFDC" w14:textId="77777777" w:rsidR="00AF48BA" w:rsidRDefault="00C6545B">
            <w:pPr>
              <w:spacing w:before="200" w:line="312" w:lineRule="auto"/>
              <w:rPr>
                <w:b/>
                <w:color w:val="212529"/>
                <w:sz w:val="24"/>
                <w:szCs w:val="24"/>
              </w:rPr>
            </w:pPr>
            <w:r>
              <w:rPr>
                <w:b/>
                <w:color w:val="212529"/>
                <w:sz w:val="24"/>
                <w:szCs w:val="24"/>
              </w:rPr>
              <w:t>Conseils de pro</w:t>
            </w:r>
          </w:p>
          <w:p w14:paraId="1EB148E4" w14:textId="77777777" w:rsidR="00AF48BA" w:rsidRDefault="00C6545B">
            <w:pPr>
              <w:spacing w:before="200" w:line="312" w:lineRule="auto"/>
              <w:rPr>
                <w:color w:val="212529"/>
                <w:sz w:val="24"/>
                <w:szCs w:val="24"/>
              </w:rPr>
            </w:pPr>
            <w:r>
              <w:rPr>
                <w:color w:val="212529"/>
                <w:sz w:val="24"/>
                <w:szCs w:val="24"/>
              </w:rPr>
              <w:t xml:space="preserve">La vue d’ensemble de l’entreprise doit offrir un aperçu d’un niveau relativement élevé, mais plus détaillé que le sommaire de gestion. Réfléchissez à ces questions concernant votre entreprise de camion-restaurant et ses caractéristiques lors de la rédaction de votre plan d’affaires : </w:t>
            </w:r>
          </w:p>
          <w:p w14:paraId="12460EA0" w14:textId="77777777" w:rsidR="00AF48BA" w:rsidRPr="00400525" w:rsidRDefault="00C6545B" w:rsidP="00400525">
            <w:pPr>
              <w:numPr>
                <w:ilvl w:val="0"/>
                <w:numId w:val="1"/>
              </w:numPr>
              <w:pBdr>
                <w:top w:val="nil"/>
                <w:left w:val="nil"/>
                <w:bottom w:val="nil"/>
                <w:right w:val="nil"/>
                <w:between w:val="nil"/>
              </w:pBdr>
              <w:ind w:right="-214"/>
              <w:rPr>
                <w:color w:val="000000"/>
                <w:spacing w:val="-2"/>
              </w:rPr>
            </w:pPr>
            <w:r w:rsidRPr="00400525">
              <w:rPr>
                <w:color w:val="000000"/>
                <w:spacing w:val="-2"/>
              </w:rPr>
              <w:t>De quel type de camion-restaurant s’agira-t-il (camion, remorque ou chariot alimentaire)?</w:t>
            </w:r>
          </w:p>
          <w:p w14:paraId="24ABC1A8" w14:textId="77777777" w:rsidR="00AF48BA" w:rsidRPr="00400525" w:rsidRDefault="00C6545B">
            <w:pPr>
              <w:numPr>
                <w:ilvl w:val="0"/>
                <w:numId w:val="1"/>
              </w:numPr>
              <w:pBdr>
                <w:top w:val="nil"/>
                <w:left w:val="nil"/>
                <w:bottom w:val="nil"/>
                <w:right w:val="nil"/>
                <w:between w:val="nil"/>
              </w:pBdr>
              <w:rPr>
                <w:color w:val="000000"/>
                <w:spacing w:val="-2"/>
              </w:rPr>
            </w:pPr>
            <w:r w:rsidRPr="00400525">
              <w:rPr>
                <w:color w:val="000000"/>
                <w:spacing w:val="-2"/>
              </w:rPr>
              <w:t>Pourquoi choisir un camion-restaurant plutôt qu’un emplacement physique?</w:t>
            </w:r>
          </w:p>
          <w:p w14:paraId="6C30FFFA" w14:textId="77777777" w:rsidR="00AF48BA" w:rsidRPr="00400525" w:rsidRDefault="00C6545B">
            <w:pPr>
              <w:numPr>
                <w:ilvl w:val="0"/>
                <w:numId w:val="1"/>
              </w:numPr>
              <w:pBdr>
                <w:top w:val="nil"/>
                <w:left w:val="nil"/>
                <w:bottom w:val="nil"/>
                <w:right w:val="nil"/>
                <w:between w:val="nil"/>
              </w:pBdr>
              <w:rPr>
                <w:color w:val="000000"/>
                <w:spacing w:val="-2"/>
              </w:rPr>
            </w:pPr>
            <w:r w:rsidRPr="00400525">
              <w:rPr>
                <w:color w:val="000000"/>
                <w:spacing w:val="-2"/>
              </w:rPr>
              <w:t>Préparerez-vous vos repas dans le camion ou dans une cuisine centrale?</w:t>
            </w:r>
          </w:p>
          <w:p w14:paraId="2ED911A2" w14:textId="0B39C460" w:rsidR="00AF48BA" w:rsidRPr="00400525" w:rsidRDefault="00C6545B">
            <w:pPr>
              <w:numPr>
                <w:ilvl w:val="0"/>
                <w:numId w:val="1"/>
              </w:numPr>
              <w:pBdr>
                <w:top w:val="nil"/>
                <w:left w:val="nil"/>
                <w:bottom w:val="nil"/>
                <w:right w:val="nil"/>
                <w:between w:val="nil"/>
              </w:pBdr>
              <w:rPr>
                <w:color w:val="000000"/>
                <w:spacing w:val="-2"/>
              </w:rPr>
            </w:pPr>
            <w:r w:rsidRPr="00400525">
              <w:rPr>
                <w:color w:val="000000"/>
                <w:spacing w:val="-2"/>
              </w:rPr>
              <w:t>Comment les produits alimentaires que vous proposez vont-ils concurrencer les plats proposés par les camions-restaurants ou les restaurants existants dans la zone que vous</w:t>
            </w:r>
            <w:r w:rsidR="00400525">
              <w:rPr>
                <w:color w:val="000000"/>
                <w:spacing w:val="-2"/>
              </w:rPr>
              <w:t> </w:t>
            </w:r>
            <w:r w:rsidRPr="00400525">
              <w:rPr>
                <w:color w:val="000000"/>
                <w:spacing w:val="-2"/>
              </w:rPr>
              <w:t>visez?</w:t>
            </w:r>
          </w:p>
          <w:p w14:paraId="58863869" w14:textId="77777777" w:rsidR="00AF48BA" w:rsidRPr="00400525" w:rsidRDefault="00C6545B">
            <w:pPr>
              <w:numPr>
                <w:ilvl w:val="0"/>
                <w:numId w:val="1"/>
              </w:numPr>
              <w:pBdr>
                <w:top w:val="nil"/>
                <w:left w:val="nil"/>
                <w:bottom w:val="nil"/>
                <w:right w:val="nil"/>
                <w:between w:val="nil"/>
              </w:pBdr>
              <w:rPr>
                <w:color w:val="000000"/>
                <w:spacing w:val="-2"/>
              </w:rPr>
            </w:pPr>
            <w:r w:rsidRPr="00400525">
              <w:rPr>
                <w:color w:val="000000"/>
                <w:spacing w:val="-2"/>
              </w:rPr>
              <w:t>Quelle catégorie de consommateurs ciblerez-vous?</w:t>
            </w:r>
          </w:p>
          <w:p w14:paraId="302EF5B4" w14:textId="77777777" w:rsidR="00AF48BA" w:rsidRPr="00400525" w:rsidRDefault="00C6545B">
            <w:pPr>
              <w:numPr>
                <w:ilvl w:val="0"/>
                <w:numId w:val="1"/>
              </w:numPr>
              <w:pBdr>
                <w:top w:val="nil"/>
                <w:left w:val="nil"/>
                <w:bottom w:val="nil"/>
                <w:right w:val="nil"/>
                <w:between w:val="nil"/>
              </w:pBdr>
              <w:rPr>
                <w:spacing w:val="-2"/>
              </w:rPr>
            </w:pPr>
            <w:r w:rsidRPr="00400525">
              <w:rPr>
                <w:color w:val="000000"/>
                <w:spacing w:val="-2"/>
              </w:rPr>
              <w:t>Quel est votre avantage concurrentiel global (votre cuisine unique, votre service à la clientèle exceptionnel, votre marketing créatif, etc.)?</w:t>
            </w:r>
          </w:p>
          <w:p w14:paraId="1494C0E7" w14:textId="5AAC7400" w:rsidR="00AF48BA" w:rsidRDefault="00C6545B">
            <w:pPr>
              <w:spacing w:before="200" w:line="312" w:lineRule="auto"/>
              <w:rPr>
                <w:color w:val="212529"/>
                <w:sz w:val="24"/>
                <w:szCs w:val="24"/>
              </w:rPr>
            </w:pPr>
            <w:r>
              <w:rPr>
                <w:color w:val="212529"/>
                <w:sz w:val="24"/>
                <w:szCs w:val="24"/>
              </w:rPr>
              <w:t>C’est l’endroit idéal pour expliquer les éléments uniques de votre marque, le concept de camion-restaurant derrière votre entreprise, et pour communiquer votre énoncé de</w:t>
            </w:r>
            <w:r w:rsidR="00400525">
              <w:rPr>
                <w:color w:val="212529"/>
                <w:sz w:val="24"/>
                <w:szCs w:val="24"/>
              </w:rPr>
              <w:t> </w:t>
            </w:r>
            <w:r>
              <w:rPr>
                <w:color w:val="212529"/>
                <w:sz w:val="24"/>
                <w:szCs w:val="24"/>
              </w:rPr>
              <w:t>mission de votre entreprise ou ses valeurs. Si vous avez déjà réuni une équipe de</w:t>
            </w:r>
            <w:r w:rsidR="00400525">
              <w:rPr>
                <w:color w:val="212529"/>
                <w:sz w:val="24"/>
                <w:szCs w:val="24"/>
              </w:rPr>
              <w:t> </w:t>
            </w:r>
            <w:r>
              <w:rPr>
                <w:color w:val="212529"/>
                <w:sz w:val="24"/>
                <w:szCs w:val="24"/>
              </w:rPr>
              <w:t>direction et choisi une structure juridique, vous pouvez également partager ces renseignements ici.</w:t>
            </w:r>
          </w:p>
        </w:tc>
      </w:tr>
      <w:tr w:rsidR="00AF48BA" w14:paraId="609BA470" w14:textId="77777777">
        <w:trPr>
          <w:trHeight w:val="552"/>
        </w:trPr>
        <w:tc>
          <w:tcPr>
            <w:tcW w:w="9360" w:type="dxa"/>
            <w:tcMar>
              <w:top w:w="144" w:type="dxa"/>
              <w:left w:w="144" w:type="dxa"/>
              <w:bottom w:w="144" w:type="dxa"/>
              <w:right w:w="144" w:type="dxa"/>
            </w:tcMar>
          </w:tcPr>
          <w:p w14:paraId="3B6D0668" w14:textId="77777777" w:rsidR="00AF48BA" w:rsidRDefault="00C6545B">
            <w:pPr>
              <w:spacing w:line="240" w:lineRule="auto"/>
              <w:jc w:val="right"/>
              <w:rPr>
                <w:i/>
                <w:color w:val="696969"/>
              </w:rPr>
            </w:pPr>
            <w:r>
              <w:rPr>
                <w:i/>
                <w:color w:val="696969"/>
              </w:rPr>
              <w:t>Effacez ces conseils lorsque vous avez terminé.</w:t>
            </w:r>
          </w:p>
        </w:tc>
      </w:tr>
    </w:tbl>
    <w:p w14:paraId="4E0042AA" w14:textId="77777777" w:rsidR="00AF48BA" w:rsidRDefault="00AF48BA"/>
    <w:p w14:paraId="7B0A55C3" w14:textId="77777777" w:rsidR="00AF48BA" w:rsidRDefault="00AF48BA"/>
    <w:p w14:paraId="55BCAE24" w14:textId="77777777" w:rsidR="00C6545B" w:rsidRDefault="00C6545B"/>
    <w:p w14:paraId="42717884" w14:textId="77777777" w:rsidR="00C6545B" w:rsidRDefault="00C6545B"/>
    <w:p w14:paraId="162926D7" w14:textId="77777777" w:rsidR="00C6545B" w:rsidRDefault="00C6545B"/>
    <w:p w14:paraId="43C3B323" w14:textId="77777777" w:rsidR="00C6545B" w:rsidRDefault="00C6545B"/>
    <w:p w14:paraId="45BC25EC" w14:textId="77777777" w:rsidR="00C6545B" w:rsidRDefault="00C6545B"/>
    <w:p w14:paraId="5E07B143" w14:textId="77777777" w:rsidR="00C6545B" w:rsidRDefault="00C6545B"/>
    <w:tbl>
      <w:tblPr>
        <w:tblStyle w:val="Table8"/>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62578528" w14:textId="77777777">
        <w:trPr>
          <w:trHeight w:val="576"/>
        </w:trPr>
        <w:tc>
          <w:tcPr>
            <w:tcW w:w="9360" w:type="dxa"/>
            <w:shd w:val="clear" w:color="auto" w:fill="FF3008"/>
            <w:tcMar>
              <w:top w:w="100" w:type="dxa"/>
              <w:left w:w="100" w:type="dxa"/>
              <w:bottom w:w="100" w:type="dxa"/>
              <w:right w:w="100" w:type="dxa"/>
            </w:tcMar>
            <w:vAlign w:val="center"/>
          </w:tcPr>
          <w:p w14:paraId="56890A28" w14:textId="77777777" w:rsidR="00AF48BA" w:rsidRDefault="00C6545B">
            <w:r>
              <w:rPr>
                <w:b/>
                <w:color w:val="FFFFFF"/>
                <w:sz w:val="24"/>
                <w:szCs w:val="24"/>
              </w:rPr>
              <w:t>Rédigez la vue d’ensemble de votre entreprise ici.</w:t>
            </w:r>
          </w:p>
        </w:tc>
      </w:tr>
      <w:tr w:rsidR="00AF48BA" w14:paraId="515854B8" w14:textId="77777777">
        <w:trPr>
          <w:trHeight w:val="3455"/>
        </w:trPr>
        <w:tc>
          <w:tcPr>
            <w:tcW w:w="9360" w:type="dxa"/>
            <w:shd w:val="clear" w:color="auto" w:fill="F6F5F1"/>
            <w:tcMar>
              <w:top w:w="100" w:type="dxa"/>
              <w:left w:w="100" w:type="dxa"/>
              <w:bottom w:w="100" w:type="dxa"/>
              <w:right w:w="100" w:type="dxa"/>
            </w:tcMar>
          </w:tcPr>
          <w:p w14:paraId="529C4D8F" w14:textId="77777777" w:rsidR="00AF48BA" w:rsidRDefault="00AF48BA">
            <w:pPr>
              <w:rPr>
                <w:color w:val="212529"/>
                <w:sz w:val="24"/>
                <w:szCs w:val="24"/>
              </w:rPr>
            </w:pPr>
          </w:p>
        </w:tc>
      </w:tr>
    </w:tbl>
    <w:p w14:paraId="44B6F4A7" w14:textId="77777777" w:rsidR="00AF48BA" w:rsidRDefault="00AF48BA"/>
    <w:p w14:paraId="39D49464" w14:textId="77777777" w:rsidR="00AF48BA" w:rsidRDefault="00C6545B">
      <w:r>
        <w:br w:type="page"/>
      </w:r>
    </w:p>
    <w:p w14:paraId="2B4DA57C" w14:textId="77777777" w:rsidR="00AF48BA" w:rsidRDefault="00C6545B">
      <w:pPr>
        <w:pStyle w:val="Ttulo2"/>
      </w:pPr>
      <w:bookmarkStart w:id="3" w:name="_Toc256000002"/>
      <w:r>
        <w:lastRenderedPageBreak/>
        <w:t>Énoncé de mission</w:t>
      </w:r>
      <w:bookmarkEnd w:id="3"/>
      <w:r>
        <w:t xml:space="preserve"> </w:t>
      </w:r>
    </w:p>
    <w:p w14:paraId="5CD241C3" w14:textId="77777777" w:rsidR="00AF48BA" w:rsidRDefault="00AF48BA"/>
    <w:tbl>
      <w:tblPr>
        <w:tblStyle w:val="Table9"/>
        <w:tblW w:w="9360" w:type="dxa"/>
        <w:tblLayout w:type="fixed"/>
        <w:tblLook w:val="0600" w:firstRow="0" w:lastRow="0" w:firstColumn="0" w:lastColumn="0" w:noHBand="1" w:noVBand="1"/>
      </w:tblPr>
      <w:tblGrid>
        <w:gridCol w:w="9360"/>
      </w:tblGrid>
      <w:tr w:rsidR="00AF48BA" w14:paraId="7F758185" w14:textId="77777777">
        <w:tc>
          <w:tcPr>
            <w:tcW w:w="9360" w:type="dxa"/>
            <w:shd w:val="clear" w:color="auto" w:fill="FFF1E7"/>
            <w:tcMar>
              <w:top w:w="431" w:type="dxa"/>
              <w:left w:w="431" w:type="dxa"/>
              <w:bottom w:w="431" w:type="dxa"/>
              <w:right w:w="431" w:type="dxa"/>
            </w:tcMar>
          </w:tcPr>
          <w:p w14:paraId="0931CD21" w14:textId="77777777" w:rsidR="00AF48BA" w:rsidRDefault="00C6545B">
            <w:pPr>
              <w:spacing w:before="200" w:line="312" w:lineRule="auto"/>
              <w:rPr>
                <w:b/>
                <w:color w:val="212529"/>
                <w:sz w:val="24"/>
                <w:szCs w:val="24"/>
              </w:rPr>
            </w:pPr>
            <w:r>
              <w:rPr>
                <w:b/>
                <w:color w:val="212529"/>
                <w:sz w:val="24"/>
                <w:szCs w:val="24"/>
              </w:rPr>
              <w:t>Conseil de pro</w:t>
            </w:r>
          </w:p>
          <w:p w14:paraId="5697250F" w14:textId="77777777" w:rsidR="00AF48BA" w:rsidRDefault="00C6545B">
            <w:pPr>
              <w:spacing w:before="200" w:line="312" w:lineRule="auto"/>
              <w:rPr>
                <w:i/>
                <w:color w:val="212529"/>
                <w:sz w:val="24"/>
                <w:szCs w:val="24"/>
              </w:rPr>
            </w:pPr>
            <w:r>
              <w:rPr>
                <w:color w:val="212529"/>
                <w:sz w:val="24"/>
                <w:szCs w:val="24"/>
              </w:rPr>
              <w:t xml:space="preserve">Un énoncé de mission est un bref résumé (une à trois phrases) expliquant la raison d’être de votre entreprise. Il doit expliquer ce que fait votre entreprise, comment elle le fait et pourquoi. Pour vous inspirer, </w:t>
            </w:r>
            <w:hyperlink r:id="rId8" w:history="1">
              <w:r>
                <w:rPr>
                  <w:color w:val="1155CC"/>
                  <w:sz w:val="24"/>
                  <w:szCs w:val="24"/>
                  <w:u w:val="single"/>
                </w:rPr>
                <w:t>consultez ces énoncés de mission d’entreprise</w:t>
              </w:r>
            </w:hyperlink>
            <w:r>
              <w:rPr>
                <w:color w:val="212529"/>
                <w:sz w:val="24"/>
                <w:szCs w:val="24"/>
              </w:rPr>
              <w:t xml:space="preserve">. </w:t>
            </w:r>
          </w:p>
        </w:tc>
      </w:tr>
      <w:tr w:rsidR="00AF48BA" w14:paraId="693E5DD7" w14:textId="77777777">
        <w:trPr>
          <w:trHeight w:val="552"/>
        </w:trPr>
        <w:tc>
          <w:tcPr>
            <w:tcW w:w="9360" w:type="dxa"/>
            <w:tcMar>
              <w:top w:w="144" w:type="dxa"/>
              <w:left w:w="144" w:type="dxa"/>
              <w:bottom w:w="144" w:type="dxa"/>
              <w:right w:w="144" w:type="dxa"/>
            </w:tcMar>
          </w:tcPr>
          <w:p w14:paraId="59F6B9AF" w14:textId="77777777" w:rsidR="00AF48BA" w:rsidRDefault="00C6545B">
            <w:pPr>
              <w:spacing w:line="240" w:lineRule="auto"/>
              <w:jc w:val="right"/>
              <w:rPr>
                <w:i/>
                <w:color w:val="696969"/>
              </w:rPr>
            </w:pPr>
            <w:r>
              <w:rPr>
                <w:i/>
                <w:color w:val="696969"/>
              </w:rPr>
              <w:t>Effacez ces conseils lorsque vous avez terminé.</w:t>
            </w:r>
          </w:p>
        </w:tc>
      </w:tr>
    </w:tbl>
    <w:p w14:paraId="18A2F732" w14:textId="77777777" w:rsidR="00AF48BA" w:rsidRDefault="00AF48BA"/>
    <w:p w14:paraId="3EF1F6D5" w14:textId="77777777" w:rsidR="00AF48BA" w:rsidRDefault="00AF48BA"/>
    <w:tbl>
      <w:tblPr>
        <w:tblStyle w:val="Table10"/>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3540AEC5" w14:textId="77777777">
        <w:trPr>
          <w:trHeight w:val="576"/>
        </w:trPr>
        <w:tc>
          <w:tcPr>
            <w:tcW w:w="9360" w:type="dxa"/>
            <w:shd w:val="clear" w:color="auto" w:fill="FF3008"/>
            <w:tcMar>
              <w:top w:w="100" w:type="dxa"/>
              <w:left w:w="100" w:type="dxa"/>
              <w:bottom w:w="100" w:type="dxa"/>
              <w:right w:w="100" w:type="dxa"/>
            </w:tcMar>
            <w:vAlign w:val="center"/>
          </w:tcPr>
          <w:p w14:paraId="63970FA9" w14:textId="77777777" w:rsidR="00AF48BA" w:rsidRDefault="00C6545B">
            <w:r>
              <w:rPr>
                <w:b/>
                <w:color w:val="FFFFFF"/>
                <w:sz w:val="24"/>
                <w:szCs w:val="24"/>
              </w:rPr>
              <w:t>Rédigez votre énoncé de mission en quelques phrases.</w:t>
            </w:r>
          </w:p>
        </w:tc>
      </w:tr>
      <w:tr w:rsidR="00AF48BA" w14:paraId="25FEE6C6" w14:textId="77777777">
        <w:trPr>
          <w:trHeight w:val="3455"/>
        </w:trPr>
        <w:tc>
          <w:tcPr>
            <w:tcW w:w="9360" w:type="dxa"/>
            <w:shd w:val="clear" w:color="auto" w:fill="F6F5F1"/>
            <w:tcMar>
              <w:top w:w="100" w:type="dxa"/>
              <w:left w:w="100" w:type="dxa"/>
              <w:bottom w:w="100" w:type="dxa"/>
              <w:right w:w="100" w:type="dxa"/>
            </w:tcMar>
          </w:tcPr>
          <w:p w14:paraId="0D7D9662" w14:textId="77777777" w:rsidR="00AF48BA" w:rsidRDefault="00AF48BA">
            <w:pPr>
              <w:rPr>
                <w:color w:val="212529"/>
                <w:sz w:val="24"/>
                <w:szCs w:val="24"/>
              </w:rPr>
            </w:pPr>
          </w:p>
        </w:tc>
      </w:tr>
    </w:tbl>
    <w:p w14:paraId="3EE8041C" w14:textId="77777777" w:rsidR="00AF48BA" w:rsidRDefault="00AF48BA"/>
    <w:p w14:paraId="65F27944" w14:textId="77777777" w:rsidR="00AF48BA" w:rsidRDefault="00C6545B">
      <w:r>
        <w:br w:type="page"/>
      </w:r>
    </w:p>
    <w:p w14:paraId="22231067" w14:textId="77777777" w:rsidR="00AF48BA" w:rsidRDefault="00C6545B">
      <w:pPr>
        <w:pStyle w:val="Ttulo2"/>
      </w:pPr>
      <w:bookmarkStart w:id="4" w:name="_Toc256000003"/>
      <w:r>
        <w:lastRenderedPageBreak/>
        <w:t>Valorisation de la marque</w:t>
      </w:r>
      <w:bookmarkEnd w:id="4"/>
    </w:p>
    <w:p w14:paraId="36390C12" w14:textId="77777777" w:rsidR="00AF48BA" w:rsidRDefault="00AF48BA"/>
    <w:tbl>
      <w:tblPr>
        <w:tblStyle w:val="Table11"/>
        <w:tblW w:w="9360" w:type="dxa"/>
        <w:tblLayout w:type="fixed"/>
        <w:tblLook w:val="0600" w:firstRow="0" w:lastRow="0" w:firstColumn="0" w:lastColumn="0" w:noHBand="1" w:noVBand="1"/>
      </w:tblPr>
      <w:tblGrid>
        <w:gridCol w:w="9360"/>
      </w:tblGrid>
      <w:tr w:rsidR="00AF48BA" w14:paraId="5E4FC7FC" w14:textId="77777777">
        <w:trPr>
          <w:trHeight w:val="5609"/>
        </w:trPr>
        <w:tc>
          <w:tcPr>
            <w:tcW w:w="9360" w:type="dxa"/>
            <w:shd w:val="clear" w:color="auto" w:fill="FFF1E7"/>
            <w:tcMar>
              <w:top w:w="431" w:type="dxa"/>
              <w:left w:w="431" w:type="dxa"/>
              <w:bottom w:w="431" w:type="dxa"/>
              <w:right w:w="431" w:type="dxa"/>
            </w:tcMar>
            <w:vAlign w:val="center"/>
          </w:tcPr>
          <w:p w14:paraId="4590E169" w14:textId="77777777" w:rsidR="00AF48BA" w:rsidRDefault="00C6545B">
            <w:pPr>
              <w:spacing w:line="312" w:lineRule="auto"/>
              <w:rPr>
                <w:b/>
                <w:color w:val="212529"/>
                <w:sz w:val="24"/>
                <w:szCs w:val="24"/>
              </w:rPr>
            </w:pPr>
            <w:r>
              <w:rPr>
                <w:b/>
                <w:color w:val="212529"/>
                <w:sz w:val="24"/>
                <w:szCs w:val="24"/>
              </w:rPr>
              <w:t>Conseils de pro</w:t>
            </w:r>
          </w:p>
          <w:p w14:paraId="62244EF0" w14:textId="0B553919" w:rsidR="00AF48BA" w:rsidRDefault="00C6545B">
            <w:pPr>
              <w:spacing w:before="200" w:line="312" w:lineRule="auto"/>
              <w:rPr>
                <w:color w:val="212529"/>
                <w:sz w:val="24"/>
                <w:szCs w:val="24"/>
              </w:rPr>
            </w:pPr>
            <w:r>
              <w:rPr>
                <w:color w:val="212529"/>
                <w:sz w:val="24"/>
                <w:szCs w:val="24"/>
              </w:rPr>
              <w:t>Idéalement, la marque de votre entreprise doit attirer immédiatement l’attention des</w:t>
            </w:r>
            <w:r w:rsidR="00400525">
              <w:rPr>
                <w:color w:val="212529"/>
                <w:sz w:val="24"/>
                <w:szCs w:val="24"/>
              </w:rPr>
              <w:t> </w:t>
            </w:r>
            <w:r>
              <w:rPr>
                <w:color w:val="212529"/>
                <w:sz w:val="24"/>
                <w:szCs w:val="24"/>
              </w:rPr>
              <w:t>clients cibles. Décrivez les attributs de votre marque, la façon dont ils sont liés à</w:t>
            </w:r>
            <w:r w:rsidR="00400525">
              <w:rPr>
                <w:color w:val="212529"/>
                <w:sz w:val="24"/>
                <w:szCs w:val="24"/>
              </w:rPr>
              <w:t> </w:t>
            </w:r>
            <w:r>
              <w:rPr>
                <w:color w:val="212529"/>
                <w:sz w:val="24"/>
                <w:szCs w:val="24"/>
              </w:rPr>
              <w:t xml:space="preserve">votre clientèle et vos plans pour renforcer l’identité de la marque grâce à un logo, au marketing, à la conception et à l’emplacement du camion-restaurant. </w:t>
            </w:r>
          </w:p>
          <w:p w14:paraId="25F52634" w14:textId="5C113AEB" w:rsidR="00AF48BA" w:rsidRDefault="00C6545B">
            <w:pPr>
              <w:spacing w:before="200" w:line="312" w:lineRule="auto"/>
              <w:rPr>
                <w:color w:val="212529"/>
                <w:sz w:val="24"/>
                <w:szCs w:val="24"/>
              </w:rPr>
            </w:pPr>
            <w:r>
              <w:rPr>
                <w:color w:val="212529"/>
                <w:sz w:val="24"/>
                <w:szCs w:val="24"/>
              </w:rPr>
              <w:t>Si vous démarrez l’exploitation de votre entreprise, n’oubliez pas que l’apparence du</w:t>
            </w:r>
            <w:r w:rsidR="00400525">
              <w:rPr>
                <w:color w:val="212529"/>
                <w:sz w:val="24"/>
                <w:szCs w:val="24"/>
              </w:rPr>
              <w:t> </w:t>
            </w:r>
            <w:r>
              <w:rPr>
                <w:color w:val="212529"/>
                <w:sz w:val="24"/>
                <w:szCs w:val="24"/>
              </w:rPr>
              <w:t>camion et la présentation du menu à l’extérieur constituent une carte de visite de</w:t>
            </w:r>
            <w:r w:rsidR="00400525">
              <w:rPr>
                <w:color w:val="212529"/>
                <w:sz w:val="24"/>
                <w:szCs w:val="24"/>
              </w:rPr>
              <w:t> </w:t>
            </w:r>
            <w:r>
              <w:rPr>
                <w:color w:val="212529"/>
                <w:sz w:val="24"/>
                <w:szCs w:val="24"/>
              </w:rPr>
              <w:t>votre marque, et éventuellement de son style de cuisine. Il en va de même pour les</w:t>
            </w:r>
            <w:r w:rsidR="00400525">
              <w:rPr>
                <w:color w:val="212529"/>
                <w:sz w:val="24"/>
                <w:szCs w:val="24"/>
              </w:rPr>
              <w:t> </w:t>
            </w:r>
            <w:r>
              <w:rPr>
                <w:color w:val="212529"/>
                <w:sz w:val="24"/>
                <w:szCs w:val="24"/>
              </w:rPr>
              <w:t xml:space="preserve">produits proposés par d’autres types d’entreprises, comme les commerces de vêtements, d’articles ménagers et les épiceries. </w:t>
            </w:r>
          </w:p>
          <w:p w14:paraId="48C76AA3" w14:textId="77777777" w:rsidR="00AF48BA" w:rsidRDefault="00C6545B">
            <w:pPr>
              <w:spacing w:before="200" w:line="312" w:lineRule="auto"/>
              <w:rPr>
                <w:color w:val="212529"/>
                <w:sz w:val="24"/>
                <w:szCs w:val="24"/>
              </w:rPr>
            </w:pPr>
            <w:r>
              <w:rPr>
                <w:color w:val="212529"/>
                <w:sz w:val="24"/>
                <w:szCs w:val="24"/>
              </w:rPr>
              <w:t xml:space="preserve">Voici quelques exemples de cuisines et d’attributs de marque : </w:t>
            </w:r>
          </w:p>
          <w:tbl>
            <w:tblPr>
              <w:tblStyle w:val="Table12"/>
              <w:tblW w:w="8340" w:type="dxa"/>
              <w:tblLayout w:type="fixed"/>
              <w:tblLook w:val="0600" w:firstRow="0" w:lastRow="0" w:firstColumn="0" w:lastColumn="0" w:noHBand="1" w:noVBand="1"/>
            </w:tblPr>
            <w:tblGrid>
              <w:gridCol w:w="4245"/>
              <w:gridCol w:w="4095"/>
            </w:tblGrid>
            <w:tr w:rsidR="00AF48BA" w14:paraId="57F75756" w14:textId="77777777">
              <w:tc>
                <w:tcPr>
                  <w:tcW w:w="4245" w:type="dxa"/>
                  <w:shd w:val="clear" w:color="auto" w:fill="auto"/>
                  <w:tcMar>
                    <w:top w:w="100" w:type="dxa"/>
                    <w:left w:w="100" w:type="dxa"/>
                    <w:bottom w:w="100" w:type="dxa"/>
                    <w:right w:w="100" w:type="dxa"/>
                  </w:tcMar>
                  <w:vAlign w:val="center"/>
                </w:tcPr>
                <w:p w14:paraId="2552CF93" w14:textId="77777777" w:rsidR="00AF48BA" w:rsidRDefault="00C6545B">
                  <w:pPr>
                    <w:widowControl w:val="0"/>
                    <w:numPr>
                      <w:ilvl w:val="0"/>
                      <w:numId w:val="11"/>
                    </w:numPr>
                    <w:spacing w:line="312" w:lineRule="auto"/>
                    <w:rPr>
                      <w:color w:val="212529"/>
                      <w:sz w:val="24"/>
                      <w:szCs w:val="24"/>
                    </w:rPr>
                  </w:pPr>
                  <w:r>
                    <w:rPr>
                      <w:color w:val="212529"/>
                      <w:sz w:val="24"/>
                      <w:szCs w:val="24"/>
                    </w:rPr>
                    <w:t>Japonaise</w:t>
                  </w:r>
                </w:p>
                <w:p w14:paraId="74F20481" w14:textId="77777777" w:rsidR="00AF48BA" w:rsidRDefault="00C6545B">
                  <w:pPr>
                    <w:widowControl w:val="0"/>
                    <w:numPr>
                      <w:ilvl w:val="0"/>
                      <w:numId w:val="11"/>
                    </w:numPr>
                    <w:spacing w:line="312" w:lineRule="auto"/>
                    <w:rPr>
                      <w:color w:val="212529"/>
                      <w:sz w:val="24"/>
                      <w:szCs w:val="24"/>
                    </w:rPr>
                  </w:pPr>
                  <w:r>
                    <w:rPr>
                      <w:color w:val="212529"/>
                      <w:sz w:val="24"/>
                      <w:szCs w:val="24"/>
                    </w:rPr>
                    <w:t>Italienne</w:t>
                  </w:r>
                </w:p>
                <w:p w14:paraId="03A3BB5C" w14:textId="77777777" w:rsidR="00AF48BA" w:rsidRDefault="00C6545B">
                  <w:pPr>
                    <w:widowControl w:val="0"/>
                    <w:numPr>
                      <w:ilvl w:val="0"/>
                      <w:numId w:val="11"/>
                    </w:numPr>
                    <w:spacing w:line="312" w:lineRule="auto"/>
                    <w:rPr>
                      <w:color w:val="212529"/>
                      <w:sz w:val="24"/>
                      <w:szCs w:val="24"/>
                    </w:rPr>
                  </w:pPr>
                  <w:r>
                    <w:rPr>
                      <w:color w:val="212529"/>
                      <w:sz w:val="24"/>
                      <w:szCs w:val="24"/>
                    </w:rPr>
                    <w:t>Chinoise</w:t>
                  </w:r>
                </w:p>
                <w:p w14:paraId="3B575A84" w14:textId="77777777" w:rsidR="00AF48BA" w:rsidRDefault="00C6545B">
                  <w:pPr>
                    <w:widowControl w:val="0"/>
                    <w:numPr>
                      <w:ilvl w:val="0"/>
                      <w:numId w:val="11"/>
                    </w:numPr>
                    <w:spacing w:line="312" w:lineRule="auto"/>
                    <w:rPr>
                      <w:color w:val="212529"/>
                      <w:sz w:val="24"/>
                      <w:szCs w:val="24"/>
                    </w:rPr>
                  </w:pPr>
                  <w:r>
                    <w:rPr>
                      <w:color w:val="212529"/>
                      <w:sz w:val="24"/>
                      <w:szCs w:val="24"/>
                    </w:rPr>
                    <w:t>Américaine</w:t>
                  </w:r>
                </w:p>
                <w:p w14:paraId="2138463B" w14:textId="77777777" w:rsidR="00AF48BA" w:rsidRDefault="00C6545B">
                  <w:pPr>
                    <w:widowControl w:val="0"/>
                    <w:numPr>
                      <w:ilvl w:val="0"/>
                      <w:numId w:val="11"/>
                    </w:numPr>
                    <w:spacing w:line="312" w:lineRule="auto"/>
                    <w:rPr>
                      <w:color w:val="212529"/>
                      <w:sz w:val="24"/>
                      <w:szCs w:val="24"/>
                    </w:rPr>
                  </w:pPr>
                  <w:r>
                    <w:rPr>
                      <w:color w:val="212529"/>
                      <w:sz w:val="24"/>
                      <w:szCs w:val="24"/>
                    </w:rPr>
                    <w:t>Coréenne</w:t>
                  </w:r>
                </w:p>
                <w:p w14:paraId="06EB1BD4" w14:textId="77777777" w:rsidR="00AF48BA" w:rsidRDefault="00C6545B">
                  <w:pPr>
                    <w:widowControl w:val="0"/>
                    <w:numPr>
                      <w:ilvl w:val="0"/>
                      <w:numId w:val="11"/>
                    </w:numPr>
                    <w:spacing w:line="312" w:lineRule="auto"/>
                    <w:rPr>
                      <w:color w:val="212529"/>
                      <w:sz w:val="24"/>
                      <w:szCs w:val="24"/>
                    </w:rPr>
                  </w:pPr>
                  <w:r>
                    <w:rPr>
                      <w:color w:val="212529"/>
                      <w:sz w:val="24"/>
                      <w:szCs w:val="24"/>
                    </w:rPr>
                    <w:t xml:space="preserve">Mexicaine </w:t>
                  </w:r>
                </w:p>
                <w:p w14:paraId="0497580E" w14:textId="77777777" w:rsidR="00AF48BA" w:rsidRDefault="00C6545B">
                  <w:pPr>
                    <w:widowControl w:val="0"/>
                    <w:numPr>
                      <w:ilvl w:val="0"/>
                      <w:numId w:val="11"/>
                    </w:numPr>
                    <w:spacing w:line="312" w:lineRule="auto"/>
                    <w:rPr>
                      <w:color w:val="212529"/>
                      <w:sz w:val="24"/>
                      <w:szCs w:val="24"/>
                    </w:rPr>
                  </w:pPr>
                  <w:r>
                    <w:rPr>
                      <w:color w:val="212529"/>
                      <w:sz w:val="24"/>
                      <w:szCs w:val="24"/>
                    </w:rPr>
                    <w:t>Espagnole</w:t>
                  </w:r>
                </w:p>
                <w:p w14:paraId="3D19C1DD" w14:textId="77777777" w:rsidR="00AF48BA" w:rsidRDefault="00C6545B">
                  <w:pPr>
                    <w:widowControl w:val="0"/>
                    <w:numPr>
                      <w:ilvl w:val="0"/>
                      <w:numId w:val="11"/>
                    </w:numPr>
                    <w:spacing w:line="312" w:lineRule="auto"/>
                    <w:rPr>
                      <w:color w:val="212529"/>
                      <w:sz w:val="24"/>
                      <w:szCs w:val="24"/>
                    </w:rPr>
                  </w:pPr>
                  <w:r>
                    <w:rPr>
                      <w:color w:val="212529"/>
                      <w:sz w:val="24"/>
                      <w:szCs w:val="24"/>
                    </w:rPr>
                    <w:t>Indienne</w:t>
                  </w:r>
                </w:p>
                <w:p w14:paraId="202F1EA4" w14:textId="77777777" w:rsidR="00AF48BA" w:rsidRDefault="00C6545B">
                  <w:pPr>
                    <w:widowControl w:val="0"/>
                    <w:numPr>
                      <w:ilvl w:val="0"/>
                      <w:numId w:val="11"/>
                    </w:numPr>
                    <w:spacing w:line="312" w:lineRule="auto"/>
                    <w:rPr>
                      <w:color w:val="212529"/>
                      <w:sz w:val="24"/>
                      <w:szCs w:val="24"/>
                    </w:rPr>
                  </w:pPr>
                  <w:r>
                    <w:rPr>
                      <w:color w:val="212529"/>
                      <w:sz w:val="24"/>
                      <w:szCs w:val="24"/>
                    </w:rPr>
                    <w:t>Grecque</w:t>
                  </w:r>
                </w:p>
                <w:p w14:paraId="4AB74DDF" w14:textId="77777777" w:rsidR="00AF48BA" w:rsidRDefault="00C6545B">
                  <w:pPr>
                    <w:widowControl w:val="0"/>
                    <w:numPr>
                      <w:ilvl w:val="0"/>
                      <w:numId w:val="11"/>
                    </w:numPr>
                    <w:spacing w:line="312" w:lineRule="auto"/>
                    <w:rPr>
                      <w:color w:val="212529"/>
                      <w:sz w:val="24"/>
                      <w:szCs w:val="24"/>
                    </w:rPr>
                  </w:pPr>
                  <w:r>
                    <w:rPr>
                      <w:color w:val="212529"/>
                      <w:sz w:val="24"/>
                      <w:szCs w:val="24"/>
                    </w:rPr>
                    <w:t>Jamaïcaine</w:t>
                  </w:r>
                </w:p>
              </w:tc>
              <w:tc>
                <w:tcPr>
                  <w:tcW w:w="4095" w:type="dxa"/>
                  <w:shd w:val="clear" w:color="auto" w:fill="auto"/>
                  <w:tcMar>
                    <w:top w:w="100" w:type="dxa"/>
                    <w:left w:w="100" w:type="dxa"/>
                    <w:bottom w:w="100" w:type="dxa"/>
                    <w:right w:w="100" w:type="dxa"/>
                  </w:tcMar>
                </w:tcPr>
                <w:p w14:paraId="75334B1C" w14:textId="77777777" w:rsidR="00AF48BA" w:rsidRDefault="00C6545B">
                  <w:pPr>
                    <w:widowControl w:val="0"/>
                    <w:numPr>
                      <w:ilvl w:val="0"/>
                      <w:numId w:val="12"/>
                    </w:numPr>
                    <w:spacing w:line="312" w:lineRule="auto"/>
                    <w:rPr>
                      <w:color w:val="212529"/>
                      <w:sz w:val="24"/>
                      <w:szCs w:val="24"/>
                    </w:rPr>
                  </w:pPr>
                  <w:r>
                    <w:rPr>
                      <w:color w:val="212529"/>
                      <w:sz w:val="24"/>
                      <w:szCs w:val="24"/>
                    </w:rPr>
                    <w:t>Jeune</w:t>
                  </w:r>
                </w:p>
                <w:p w14:paraId="4BD56EFA" w14:textId="77777777" w:rsidR="00AF48BA" w:rsidRDefault="00C6545B">
                  <w:pPr>
                    <w:widowControl w:val="0"/>
                    <w:numPr>
                      <w:ilvl w:val="0"/>
                      <w:numId w:val="12"/>
                    </w:numPr>
                    <w:spacing w:line="312" w:lineRule="auto"/>
                    <w:rPr>
                      <w:color w:val="212529"/>
                      <w:sz w:val="24"/>
                      <w:szCs w:val="24"/>
                    </w:rPr>
                  </w:pPr>
                  <w:r>
                    <w:rPr>
                      <w:color w:val="212529"/>
                      <w:sz w:val="24"/>
                      <w:szCs w:val="24"/>
                    </w:rPr>
                    <w:t>Exclusive</w:t>
                  </w:r>
                </w:p>
                <w:p w14:paraId="560F45C2" w14:textId="77777777" w:rsidR="00AF48BA" w:rsidRDefault="00C6545B">
                  <w:pPr>
                    <w:widowControl w:val="0"/>
                    <w:numPr>
                      <w:ilvl w:val="0"/>
                      <w:numId w:val="12"/>
                    </w:numPr>
                    <w:spacing w:line="312" w:lineRule="auto"/>
                    <w:rPr>
                      <w:color w:val="212529"/>
                      <w:sz w:val="24"/>
                      <w:szCs w:val="24"/>
                    </w:rPr>
                  </w:pPr>
                  <w:r>
                    <w:rPr>
                      <w:color w:val="212529"/>
                      <w:sz w:val="24"/>
                      <w:szCs w:val="24"/>
                    </w:rPr>
                    <w:t>Industrielle</w:t>
                  </w:r>
                </w:p>
                <w:p w14:paraId="22F4149F" w14:textId="77777777" w:rsidR="00AF48BA" w:rsidRDefault="00C6545B">
                  <w:pPr>
                    <w:widowControl w:val="0"/>
                    <w:numPr>
                      <w:ilvl w:val="0"/>
                      <w:numId w:val="12"/>
                    </w:numPr>
                    <w:spacing w:line="312" w:lineRule="auto"/>
                    <w:rPr>
                      <w:color w:val="212529"/>
                      <w:sz w:val="24"/>
                      <w:szCs w:val="24"/>
                    </w:rPr>
                  </w:pPr>
                  <w:r>
                    <w:rPr>
                      <w:color w:val="212529"/>
                      <w:sz w:val="24"/>
                      <w:szCs w:val="24"/>
                    </w:rPr>
                    <w:t>Rustique</w:t>
                  </w:r>
                </w:p>
                <w:p w14:paraId="08C7D5E2" w14:textId="0975ED8C" w:rsidR="00AF48BA" w:rsidRDefault="00C6545B">
                  <w:pPr>
                    <w:widowControl w:val="0"/>
                    <w:numPr>
                      <w:ilvl w:val="0"/>
                      <w:numId w:val="12"/>
                    </w:numPr>
                    <w:spacing w:line="312" w:lineRule="auto"/>
                    <w:rPr>
                      <w:color w:val="212529"/>
                      <w:sz w:val="24"/>
                      <w:szCs w:val="24"/>
                    </w:rPr>
                  </w:pPr>
                  <w:r>
                    <w:rPr>
                      <w:color w:val="212529"/>
                      <w:sz w:val="24"/>
                      <w:szCs w:val="24"/>
                    </w:rPr>
                    <w:t>Féminine</w:t>
                  </w:r>
                </w:p>
                <w:p w14:paraId="7564E277" w14:textId="0C26D919" w:rsidR="00AF48BA" w:rsidRDefault="00C6545B">
                  <w:pPr>
                    <w:widowControl w:val="0"/>
                    <w:numPr>
                      <w:ilvl w:val="0"/>
                      <w:numId w:val="12"/>
                    </w:numPr>
                    <w:spacing w:line="312" w:lineRule="auto"/>
                    <w:rPr>
                      <w:color w:val="212529"/>
                      <w:sz w:val="24"/>
                      <w:szCs w:val="24"/>
                    </w:rPr>
                  </w:pPr>
                  <w:r>
                    <w:rPr>
                      <w:color w:val="212529"/>
                      <w:sz w:val="24"/>
                      <w:szCs w:val="24"/>
                    </w:rPr>
                    <w:t>Élégante</w:t>
                  </w:r>
                </w:p>
                <w:p w14:paraId="3A50E53E" w14:textId="7FCB957B" w:rsidR="00AF48BA" w:rsidRDefault="00C6545B">
                  <w:pPr>
                    <w:widowControl w:val="0"/>
                    <w:numPr>
                      <w:ilvl w:val="0"/>
                      <w:numId w:val="12"/>
                    </w:numPr>
                    <w:spacing w:line="312" w:lineRule="auto"/>
                    <w:rPr>
                      <w:color w:val="212529"/>
                      <w:sz w:val="24"/>
                      <w:szCs w:val="24"/>
                    </w:rPr>
                  </w:pPr>
                  <w:r>
                    <w:rPr>
                      <w:color w:val="212529"/>
                      <w:sz w:val="24"/>
                      <w:szCs w:val="24"/>
                    </w:rPr>
                    <w:t>Chaleureuse</w:t>
                  </w:r>
                </w:p>
                <w:p w14:paraId="4C7758A9" w14:textId="77777777" w:rsidR="00AF48BA" w:rsidRDefault="00C6545B">
                  <w:pPr>
                    <w:widowControl w:val="0"/>
                    <w:numPr>
                      <w:ilvl w:val="0"/>
                      <w:numId w:val="12"/>
                    </w:numPr>
                    <w:spacing w:line="312" w:lineRule="auto"/>
                    <w:rPr>
                      <w:color w:val="212529"/>
                      <w:sz w:val="24"/>
                      <w:szCs w:val="24"/>
                    </w:rPr>
                  </w:pPr>
                  <w:r>
                    <w:rPr>
                      <w:color w:val="212529"/>
                      <w:sz w:val="24"/>
                      <w:szCs w:val="24"/>
                    </w:rPr>
                    <w:t xml:space="preserve">Autoritaire </w:t>
                  </w:r>
                </w:p>
                <w:p w14:paraId="19911CC5" w14:textId="40329056" w:rsidR="00AF48BA" w:rsidRDefault="00C6545B">
                  <w:pPr>
                    <w:widowControl w:val="0"/>
                    <w:numPr>
                      <w:ilvl w:val="0"/>
                      <w:numId w:val="12"/>
                    </w:numPr>
                    <w:spacing w:line="312" w:lineRule="auto"/>
                    <w:rPr>
                      <w:color w:val="212529"/>
                      <w:sz w:val="24"/>
                      <w:szCs w:val="24"/>
                    </w:rPr>
                  </w:pPr>
                  <w:r>
                    <w:rPr>
                      <w:color w:val="212529"/>
                      <w:sz w:val="24"/>
                      <w:szCs w:val="24"/>
                    </w:rPr>
                    <w:t>Amusante</w:t>
                  </w:r>
                </w:p>
                <w:p w14:paraId="6F096F14" w14:textId="70C87851" w:rsidR="00AF48BA" w:rsidRDefault="00C6545B">
                  <w:pPr>
                    <w:widowControl w:val="0"/>
                    <w:numPr>
                      <w:ilvl w:val="0"/>
                      <w:numId w:val="12"/>
                    </w:numPr>
                    <w:spacing w:line="312" w:lineRule="auto"/>
                    <w:rPr>
                      <w:color w:val="212529"/>
                      <w:sz w:val="24"/>
                      <w:szCs w:val="24"/>
                    </w:rPr>
                  </w:pPr>
                  <w:r>
                    <w:rPr>
                      <w:color w:val="212529"/>
                      <w:sz w:val="24"/>
                      <w:szCs w:val="24"/>
                    </w:rPr>
                    <w:t>Sérieuse</w:t>
                  </w:r>
                </w:p>
              </w:tc>
            </w:tr>
          </w:tbl>
          <w:p w14:paraId="46DE6EDC" w14:textId="77777777" w:rsidR="00AF48BA" w:rsidRDefault="00AF48BA">
            <w:pPr>
              <w:spacing w:before="200" w:line="312" w:lineRule="auto"/>
              <w:rPr>
                <w:rFonts w:ascii="Georgia" w:eastAsia="Georgia" w:hAnsi="Georgia" w:cs="Georgia"/>
                <w:color w:val="212529"/>
                <w:sz w:val="24"/>
                <w:szCs w:val="24"/>
              </w:rPr>
            </w:pPr>
          </w:p>
        </w:tc>
      </w:tr>
      <w:tr w:rsidR="00AF48BA" w14:paraId="6D4399A6" w14:textId="77777777">
        <w:trPr>
          <w:trHeight w:val="552"/>
        </w:trPr>
        <w:tc>
          <w:tcPr>
            <w:tcW w:w="9360" w:type="dxa"/>
            <w:tcMar>
              <w:top w:w="144" w:type="dxa"/>
              <w:left w:w="144" w:type="dxa"/>
              <w:bottom w:w="144" w:type="dxa"/>
              <w:right w:w="144" w:type="dxa"/>
            </w:tcMar>
          </w:tcPr>
          <w:p w14:paraId="35B7F520" w14:textId="77777777" w:rsidR="00AF48BA" w:rsidRDefault="00C6545B">
            <w:pPr>
              <w:spacing w:line="240" w:lineRule="auto"/>
              <w:jc w:val="right"/>
              <w:rPr>
                <w:i/>
                <w:color w:val="696969"/>
              </w:rPr>
            </w:pPr>
            <w:r>
              <w:rPr>
                <w:i/>
                <w:color w:val="696969"/>
              </w:rPr>
              <w:t>Effacez ces conseils lorsque vous avez terminé.</w:t>
            </w:r>
          </w:p>
        </w:tc>
      </w:tr>
    </w:tbl>
    <w:p w14:paraId="6E986014" w14:textId="77777777" w:rsidR="00AF48BA" w:rsidRDefault="00AF48BA"/>
    <w:p w14:paraId="66AAC11F" w14:textId="77777777" w:rsidR="00AF48BA" w:rsidRDefault="00AF48BA"/>
    <w:p w14:paraId="3FBFA4CB" w14:textId="77777777" w:rsidR="00AF48BA" w:rsidRDefault="00AF48BA"/>
    <w:tbl>
      <w:tblPr>
        <w:tblStyle w:val="Table13"/>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4AD34A9B" w14:textId="77777777">
        <w:trPr>
          <w:trHeight w:val="576"/>
        </w:trPr>
        <w:tc>
          <w:tcPr>
            <w:tcW w:w="9360" w:type="dxa"/>
            <w:shd w:val="clear" w:color="auto" w:fill="FF3008"/>
            <w:tcMar>
              <w:top w:w="100" w:type="dxa"/>
              <w:left w:w="100" w:type="dxa"/>
              <w:bottom w:w="100" w:type="dxa"/>
              <w:right w:w="100" w:type="dxa"/>
            </w:tcMar>
            <w:vAlign w:val="center"/>
          </w:tcPr>
          <w:p w14:paraId="3621D41E" w14:textId="77777777" w:rsidR="00AF48BA" w:rsidRDefault="00C6545B">
            <w:r>
              <w:rPr>
                <w:b/>
                <w:color w:val="FFFFFF"/>
                <w:sz w:val="24"/>
                <w:szCs w:val="24"/>
              </w:rPr>
              <w:t>Partagez votre vision de la marque ici.</w:t>
            </w:r>
          </w:p>
        </w:tc>
      </w:tr>
      <w:tr w:rsidR="00AF48BA" w14:paraId="44B2CCBA" w14:textId="77777777">
        <w:trPr>
          <w:trHeight w:val="3455"/>
        </w:trPr>
        <w:tc>
          <w:tcPr>
            <w:tcW w:w="9360" w:type="dxa"/>
            <w:shd w:val="clear" w:color="auto" w:fill="F6F5F1"/>
            <w:tcMar>
              <w:top w:w="100" w:type="dxa"/>
              <w:left w:w="100" w:type="dxa"/>
              <w:bottom w:w="100" w:type="dxa"/>
              <w:right w:w="100" w:type="dxa"/>
            </w:tcMar>
          </w:tcPr>
          <w:p w14:paraId="26E1EFA1" w14:textId="77777777" w:rsidR="00AF48BA" w:rsidRDefault="00AF48BA">
            <w:pPr>
              <w:rPr>
                <w:color w:val="212529"/>
                <w:sz w:val="24"/>
                <w:szCs w:val="24"/>
              </w:rPr>
            </w:pPr>
          </w:p>
        </w:tc>
      </w:tr>
    </w:tbl>
    <w:p w14:paraId="1A64E23A" w14:textId="77777777" w:rsidR="00AF48BA" w:rsidRDefault="00AF48BA">
      <w:pPr>
        <w:pStyle w:val="Ttulo2"/>
      </w:pPr>
    </w:p>
    <w:p w14:paraId="2B4778B4" w14:textId="77777777" w:rsidR="00AF48BA" w:rsidRDefault="00C6545B">
      <w:pPr>
        <w:pStyle w:val="Ttulo2"/>
      </w:pPr>
      <w:bookmarkStart w:id="5" w:name="_Toc256000005"/>
      <w:r>
        <w:t>Objectifs</w:t>
      </w:r>
      <w:bookmarkEnd w:id="5"/>
    </w:p>
    <w:p w14:paraId="6FEE5C9E" w14:textId="77777777" w:rsidR="00AF48BA" w:rsidRDefault="00AF48BA"/>
    <w:tbl>
      <w:tblPr>
        <w:tblStyle w:val="Table14"/>
        <w:tblW w:w="9360" w:type="dxa"/>
        <w:tblLayout w:type="fixed"/>
        <w:tblLook w:val="0600" w:firstRow="0" w:lastRow="0" w:firstColumn="0" w:lastColumn="0" w:noHBand="1" w:noVBand="1"/>
      </w:tblPr>
      <w:tblGrid>
        <w:gridCol w:w="9360"/>
      </w:tblGrid>
      <w:tr w:rsidR="00AF48BA" w14:paraId="6C1E3415" w14:textId="77777777">
        <w:tc>
          <w:tcPr>
            <w:tcW w:w="9360" w:type="dxa"/>
            <w:shd w:val="clear" w:color="auto" w:fill="FFF1E7"/>
            <w:tcMar>
              <w:top w:w="360" w:type="dxa"/>
              <w:left w:w="360" w:type="dxa"/>
              <w:bottom w:w="360" w:type="dxa"/>
              <w:right w:w="360" w:type="dxa"/>
            </w:tcMar>
            <w:vAlign w:val="center"/>
          </w:tcPr>
          <w:p w14:paraId="26640153" w14:textId="77777777" w:rsidR="00AF48BA" w:rsidRDefault="00C6545B">
            <w:pPr>
              <w:spacing w:before="200" w:line="312" w:lineRule="auto"/>
              <w:rPr>
                <w:b/>
                <w:color w:val="212529"/>
                <w:sz w:val="24"/>
                <w:szCs w:val="24"/>
              </w:rPr>
            </w:pPr>
            <w:r>
              <w:rPr>
                <w:b/>
                <w:color w:val="212529"/>
                <w:sz w:val="24"/>
                <w:szCs w:val="24"/>
              </w:rPr>
              <w:t>Conseil de pro</w:t>
            </w:r>
          </w:p>
          <w:p w14:paraId="6593A497" w14:textId="78F30CB5" w:rsidR="00AF48BA" w:rsidRDefault="00C6545B">
            <w:pPr>
              <w:spacing w:before="200" w:line="312" w:lineRule="auto"/>
              <w:rPr>
                <w:i/>
                <w:color w:val="212529"/>
                <w:sz w:val="24"/>
                <w:szCs w:val="24"/>
              </w:rPr>
            </w:pPr>
            <w:r>
              <w:rPr>
                <w:color w:val="212529"/>
                <w:sz w:val="24"/>
                <w:szCs w:val="24"/>
              </w:rPr>
              <w:t>Indiquez les objectifs à court ou à long terme que vous avez fixés. Vous souhaitez ouvrir un deuxième camion-restaurant ou réaliser un chiffre d’affaires d’un million de</w:t>
            </w:r>
            <w:r w:rsidR="00400525">
              <w:rPr>
                <w:color w:val="212529"/>
                <w:sz w:val="24"/>
                <w:szCs w:val="24"/>
              </w:rPr>
              <w:t> </w:t>
            </w:r>
            <w:r>
              <w:rPr>
                <w:color w:val="212529"/>
                <w:sz w:val="24"/>
                <w:szCs w:val="24"/>
              </w:rPr>
              <w:t>dollars? Expliquez brièvement votre vision de l’avenir de votre entreprise. Ensuite,</w:t>
            </w:r>
            <w:r w:rsidR="00400525">
              <w:rPr>
                <w:color w:val="212529"/>
                <w:sz w:val="24"/>
                <w:szCs w:val="24"/>
              </w:rPr>
              <w:t> </w:t>
            </w:r>
            <w:r>
              <w:rPr>
                <w:color w:val="212529"/>
                <w:sz w:val="24"/>
                <w:szCs w:val="24"/>
              </w:rPr>
              <w:t>dressez la liste de vos objectifs individuels dans le tableau ci-dessous, ainsi</w:t>
            </w:r>
            <w:r w:rsidR="00400525">
              <w:rPr>
                <w:color w:val="212529"/>
                <w:sz w:val="24"/>
                <w:szCs w:val="24"/>
              </w:rPr>
              <w:t> </w:t>
            </w:r>
            <w:r>
              <w:rPr>
                <w:color w:val="212529"/>
                <w:sz w:val="24"/>
                <w:szCs w:val="24"/>
              </w:rPr>
              <w:t xml:space="preserve">que les étapes nécessaires pour les atteindre et les méthodes permettant de mesurer les progrès accomplis. </w:t>
            </w:r>
          </w:p>
        </w:tc>
      </w:tr>
      <w:tr w:rsidR="00AF48BA" w14:paraId="4E55E826" w14:textId="77777777">
        <w:trPr>
          <w:trHeight w:val="552"/>
        </w:trPr>
        <w:tc>
          <w:tcPr>
            <w:tcW w:w="9360" w:type="dxa"/>
            <w:tcMar>
              <w:top w:w="144" w:type="dxa"/>
              <w:left w:w="144" w:type="dxa"/>
              <w:bottom w:w="144" w:type="dxa"/>
              <w:right w:w="144" w:type="dxa"/>
            </w:tcMar>
          </w:tcPr>
          <w:p w14:paraId="5DC0F3CD" w14:textId="77777777" w:rsidR="00AF48BA" w:rsidRDefault="00C6545B">
            <w:pPr>
              <w:spacing w:line="240" w:lineRule="auto"/>
              <w:jc w:val="right"/>
              <w:rPr>
                <w:i/>
                <w:color w:val="696969"/>
              </w:rPr>
            </w:pPr>
            <w:r>
              <w:rPr>
                <w:i/>
                <w:color w:val="696969"/>
              </w:rPr>
              <w:t>Effacez ces conseils lorsque vous avez terminé.</w:t>
            </w:r>
          </w:p>
        </w:tc>
      </w:tr>
    </w:tbl>
    <w:p w14:paraId="50B7CA21" w14:textId="77777777" w:rsidR="00AF48BA" w:rsidRDefault="00AF48BA"/>
    <w:p w14:paraId="68285212" w14:textId="77777777" w:rsidR="00C6545B" w:rsidRDefault="00C6545B"/>
    <w:p w14:paraId="6DE16A9B" w14:textId="77777777" w:rsidR="00C6545B" w:rsidRDefault="00C6545B"/>
    <w:p w14:paraId="7BC3B5FD" w14:textId="77777777" w:rsidR="00C6545B" w:rsidRDefault="00C6545B"/>
    <w:p w14:paraId="6C076043" w14:textId="77777777" w:rsidR="0096355B" w:rsidRDefault="0096355B"/>
    <w:p w14:paraId="3EFD66F8" w14:textId="77777777" w:rsidR="0096355B" w:rsidRDefault="0096355B"/>
    <w:p w14:paraId="1E29AA84" w14:textId="77777777" w:rsidR="00C6545B" w:rsidRDefault="00C6545B"/>
    <w:p w14:paraId="3F7F4A51" w14:textId="77777777" w:rsidR="00C6545B" w:rsidRDefault="00C6545B"/>
    <w:p w14:paraId="35D2230A" w14:textId="77777777" w:rsidR="00AF48BA" w:rsidRDefault="00AF48BA"/>
    <w:tbl>
      <w:tblPr>
        <w:tblStyle w:val="Table15"/>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11407C13" w14:textId="77777777">
        <w:trPr>
          <w:trHeight w:val="576"/>
        </w:trPr>
        <w:tc>
          <w:tcPr>
            <w:tcW w:w="9360" w:type="dxa"/>
            <w:shd w:val="clear" w:color="auto" w:fill="FF3008"/>
            <w:tcMar>
              <w:top w:w="100" w:type="dxa"/>
              <w:left w:w="100" w:type="dxa"/>
              <w:bottom w:w="100" w:type="dxa"/>
              <w:right w:w="100" w:type="dxa"/>
            </w:tcMar>
            <w:vAlign w:val="center"/>
          </w:tcPr>
          <w:p w14:paraId="5997024F" w14:textId="77777777" w:rsidR="00AF48BA" w:rsidRDefault="00C6545B">
            <w:proofErr w:type="gramStart"/>
            <w:r>
              <w:rPr>
                <w:b/>
                <w:color w:val="FFFFFF"/>
                <w:sz w:val="24"/>
                <w:szCs w:val="24"/>
              </w:rPr>
              <w:lastRenderedPageBreak/>
              <w:t>Faites</w:t>
            </w:r>
            <w:proofErr w:type="gramEnd"/>
            <w:r>
              <w:rPr>
                <w:b/>
                <w:color w:val="FFFFFF"/>
                <w:sz w:val="24"/>
                <w:szCs w:val="24"/>
              </w:rPr>
              <w:t xml:space="preserve"> la liste de vos objectifs ci-dessous.</w:t>
            </w:r>
          </w:p>
        </w:tc>
      </w:tr>
    </w:tbl>
    <w:p w14:paraId="71E4A38A" w14:textId="77777777" w:rsidR="00AF48BA" w:rsidRDefault="00AF48BA"/>
    <w:tbl>
      <w:tblPr>
        <w:tblStyle w:val="Table16"/>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960"/>
        <w:gridCol w:w="2800"/>
        <w:gridCol w:w="2800"/>
        <w:gridCol w:w="2800"/>
      </w:tblGrid>
      <w:tr w:rsidR="00AF48BA" w14:paraId="75E9EDF5" w14:textId="77777777">
        <w:trPr>
          <w:trHeight w:val="835"/>
        </w:trPr>
        <w:tc>
          <w:tcPr>
            <w:tcW w:w="96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tcPr>
          <w:p w14:paraId="6B62DFA3" w14:textId="77777777" w:rsidR="00AF48BA" w:rsidRDefault="00AF48BA">
            <w:pPr>
              <w:widowControl w:val="0"/>
              <w:rPr>
                <w:color w:val="233069"/>
              </w:rPr>
            </w:pPr>
          </w:p>
        </w:tc>
        <w:tc>
          <w:tcPr>
            <w:tcW w:w="280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4B2A6FD1" w14:textId="77777777" w:rsidR="00AF48BA" w:rsidRDefault="00C6545B">
            <w:pPr>
              <w:widowControl w:val="0"/>
              <w:spacing w:line="240" w:lineRule="auto"/>
              <w:jc w:val="center"/>
              <w:rPr>
                <w:b/>
                <w:color w:val="233069"/>
              </w:rPr>
            </w:pPr>
            <w:r>
              <w:rPr>
                <w:b/>
                <w:color w:val="233069"/>
              </w:rPr>
              <w:t xml:space="preserve">Décrivez l’objectif </w:t>
            </w:r>
          </w:p>
        </w:tc>
        <w:tc>
          <w:tcPr>
            <w:tcW w:w="280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6ABD8FD2" w14:textId="77777777" w:rsidR="00523376" w:rsidRDefault="00C6545B">
            <w:pPr>
              <w:widowControl w:val="0"/>
              <w:spacing w:line="240" w:lineRule="auto"/>
              <w:jc w:val="center"/>
              <w:rPr>
                <w:b/>
                <w:color w:val="233069"/>
              </w:rPr>
            </w:pPr>
            <w:r>
              <w:rPr>
                <w:b/>
                <w:color w:val="233069"/>
              </w:rPr>
              <w:t xml:space="preserve">Comment comptez-vous atteindre </w:t>
            </w:r>
          </w:p>
          <w:p w14:paraId="36108BA7" w14:textId="0543626E" w:rsidR="00AF48BA" w:rsidRDefault="00C6545B">
            <w:pPr>
              <w:widowControl w:val="0"/>
              <w:spacing w:line="240" w:lineRule="auto"/>
              <w:jc w:val="center"/>
              <w:rPr>
                <w:b/>
                <w:color w:val="233069"/>
              </w:rPr>
            </w:pPr>
            <w:proofErr w:type="gramStart"/>
            <w:r>
              <w:rPr>
                <w:b/>
                <w:color w:val="233069"/>
              </w:rPr>
              <w:t>cet</w:t>
            </w:r>
            <w:proofErr w:type="gramEnd"/>
            <w:r>
              <w:rPr>
                <w:b/>
                <w:color w:val="233069"/>
              </w:rPr>
              <w:t xml:space="preserve"> objectif</w:t>
            </w:r>
          </w:p>
        </w:tc>
        <w:tc>
          <w:tcPr>
            <w:tcW w:w="280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7C97419F" w14:textId="77777777" w:rsidR="00523376" w:rsidRDefault="00C6545B" w:rsidP="00400525">
            <w:pPr>
              <w:widowControl w:val="0"/>
              <w:spacing w:line="240" w:lineRule="auto"/>
              <w:ind w:left="-87" w:right="-79"/>
              <w:jc w:val="center"/>
              <w:rPr>
                <w:b/>
                <w:color w:val="233069"/>
              </w:rPr>
            </w:pPr>
            <w:r>
              <w:rPr>
                <w:b/>
                <w:color w:val="233069"/>
              </w:rPr>
              <w:t xml:space="preserve">Comment allez-vous mesurer et suivre </w:t>
            </w:r>
          </w:p>
          <w:p w14:paraId="33CA60A2" w14:textId="51BD6AF8" w:rsidR="00AF48BA" w:rsidRDefault="00C6545B" w:rsidP="00400525">
            <w:pPr>
              <w:widowControl w:val="0"/>
              <w:spacing w:line="240" w:lineRule="auto"/>
              <w:ind w:left="-87" w:right="-79"/>
              <w:jc w:val="center"/>
              <w:rPr>
                <w:b/>
                <w:color w:val="233069"/>
              </w:rPr>
            </w:pPr>
            <w:proofErr w:type="gramStart"/>
            <w:r>
              <w:rPr>
                <w:b/>
                <w:color w:val="233069"/>
              </w:rPr>
              <w:t>cet</w:t>
            </w:r>
            <w:proofErr w:type="gramEnd"/>
            <w:r>
              <w:rPr>
                <w:b/>
                <w:color w:val="233069"/>
              </w:rPr>
              <w:t xml:space="preserve"> objectif</w:t>
            </w:r>
          </w:p>
        </w:tc>
      </w:tr>
      <w:tr w:rsidR="00AF48BA" w14:paraId="14F6FE01" w14:textId="77777777" w:rsidTr="00EF67BC">
        <w:trPr>
          <w:cantSplit/>
          <w:trHeight w:val="1440"/>
        </w:trPr>
        <w:tc>
          <w:tcPr>
            <w:tcW w:w="96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textDirection w:val="btLr"/>
            <w:vAlign w:val="center"/>
          </w:tcPr>
          <w:p w14:paraId="2A5AB84E" w14:textId="77777777" w:rsidR="00AF48BA" w:rsidRDefault="00C6545B" w:rsidP="00EF67BC">
            <w:pPr>
              <w:widowControl w:val="0"/>
              <w:ind w:left="113" w:right="113"/>
              <w:jc w:val="center"/>
              <w:rPr>
                <w:b/>
                <w:color w:val="233069"/>
              </w:rPr>
            </w:pPr>
            <w:r>
              <w:rPr>
                <w:b/>
                <w:color w:val="233069"/>
              </w:rPr>
              <w:t>Objectif 1</w:t>
            </w: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755D5C2E" w14:textId="77777777" w:rsidR="00AF48BA" w:rsidRDefault="00AF48BA">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19A6345E" w14:textId="77777777" w:rsidR="00AF48BA" w:rsidRDefault="00AF48BA">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1833C41B" w14:textId="77777777" w:rsidR="00AF48BA" w:rsidRDefault="00AF48BA">
            <w:pPr>
              <w:widowControl w:val="0"/>
              <w:rPr>
                <w:color w:val="212529"/>
              </w:rPr>
            </w:pPr>
          </w:p>
        </w:tc>
      </w:tr>
      <w:tr w:rsidR="00AF48BA" w14:paraId="76622B5B" w14:textId="77777777" w:rsidTr="00EF67BC">
        <w:trPr>
          <w:cantSplit/>
          <w:trHeight w:val="1440"/>
        </w:trPr>
        <w:tc>
          <w:tcPr>
            <w:tcW w:w="96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extDirection w:val="btLr"/>
            <w:vAlign w:val="center"/>
          </w:tcPr>
          <w:p w14:paraId="627B16B2" w14:textId="77777777" w:rsidR="00AF48BA" w:rsidRDefault="00C6545B" w:rsidP="00EF67BC">
            <w:pPr>
              <w:widowControl w:val="0"/>
              <w:ind w:left="113" w:right="113"/>
              <w:jc w:val="center"/>
              <w:rPr>
                <w:b/>
                <w:color w:val="233069"/>
              </w:rPr>
            </w:pPr>
            <w:r>
              <w:rPr>
                <w:b/>
                <w:color w:val="233069"/>
              </w:rPr>
              <w:t>Objectif 2</w:t>
            </w:r>
          </w:p>
        </w:tc>
        <w:tc>
          <w:tcPr>
            <w:tcW w:w="280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27229C8F" w14:textId="77777777" w:rsidR="00AF48BA" w:rsidRDefault="00AF48BA">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75DCD105" w14:textId="77777777" w:rsidR="00AF48BA" w:rsidRDefault="00AF48BA">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334B9A10" w14:textId="77777777" w:rsidR="00AF48BA" w:rsidRDefault="00AF48BA">
            <w:pPr>
              <w:widowControl w:val="0"/>
              <w:rPr>
                <w:color w:val="212529"/>
              </w:rPr>
            </w:pPr>
          </w:p>
        </w:tc>
      </w:tr>
      <w:tr w:rsidR="00AF48BA" w14:paraId="7E473CDF" w14:textId="77777777" w:rsidTr="00EF67BC">
        <w:trPr>
          <w:cantSplit/>
          <w:trHeight w:val="1440"/>
        </w:trPr>
        <w:tc>
          <w:tcPr>
            <w:tcW w:w="96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textDirection w:val="btLr"/>
            <w:vAlign w:val="center"/>
          </w:tcPr>
          <w:p w14:paraId="2F263034" w14:textId="77777777" w:rsidR="00AF48BA" w:rsidRDefault="00C6545B" w:rsidP="00EF67BC">
            <w:pPr>
              <w:widowControl w:val="0"/>
              <w:ind w:left="113" w:right="113"/>
              <w:jc w:val="center"/>
              <w:rPr>
                <w:b/>
                <w:color w:val="233069"/>
              </w:rPr>
            </w:pPr>
            <w:r>
              <w:rPr>
                <w:b/>
                <w:color w:val="233069"/>
              </w:rPr>
              <w:t>Objectif 3</w:t>
            </w: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67141554" w14:textId="77777777" w:rsidR="00AF48BA" w:rsidRDefault="00AF48BA">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08831A93" w14:textId="77777777" w:rsidR="00AF48BA" w:rsidRDefault="00AF48BA">
            <w:pPr>
              <w:widowControl w:val="0"/>
              <w:rPr>
                <w:color w:val="212529"/>
              </w:rPr>
            </w:pPr>
          </w:p>
        </w:tc>
        <w:tc>
          <w:tcPr>
            <w:tcW w:w="280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289F31D3" w14:textId="77777777" w:rsidR="00AF48BA" w:rsidRDefault="00AF48BA">
            <w:pPr>
              <w:widowControl w:val="0"/>
              <w:rPr>
                <w:color w:val="212529"/>
              </w:rPr>
            </w:pPr>
          </w:p>
        </w:tc>
      </w:tr>
    </w:tbl>
    <w:p w14:paraId="0DF73352" w14:textId="77777777" w:rsidR="00AF48BA" w:rsidRDefault="00AF48BA"/>
    <w:p w14:paraId="5F789173" w14:textId="77777777" w:rsidR="00AF48BA" w:rsidRDefault="00AF48BA"/>
    <w:p w14:paraId="2F70DF9D" w14:textId="77777777" w:rsidR="00AF48BA" w:rsidRDefault="00C6545B">
      <w:pPr>
        <w:pStyle w:val="Ttulo2"/>
      </w:pPr>
      <w:bookmarkStart w:id="6" w:name="_3dy6vkm" w:colFirst="0" w:colLast="0"/>
      <w:bookmarkEnd w:id="6"/>
      <w:r>
        <w:br w:type="page"/>
      </w:r>
    </w:p>
    <w:p w14:paraId="183F6706" w14:textId="77777777" w:rsidR="00AF48BA" w:rsidRDefault="00C6545B">
      <w:pPr>
        <w:pStyle w:val="Ttulo2"/>
      </w:pPr>
      <w:bookmarkStart w:id="7" w:name="_Toc256000007"/>
      <w:r>
        <w:lastRenderedPageBreak/>
        <w:t>Équipe de gestion du camion-restaurant</w:t>
      </w:r>
      <w:bookmarkEnd w:id="7"/>
    </w:p>
    <w:p w14:paraId="5360149D" w14:textId="77777777" w:rsidR="00AF48BA" w:rsidRDefault="00AF48BA"/>
    <w:tbl>
      <w:tblPr>
        <w:tblStyle w:val="Table17"/>
        <w:tblW w:w="9360" w:type="dxa"/>
        <w:tblLayout w:type="fixed"/>
        <w:tblLook w:val="0600" w:firstRow="0" w:lastRow="0" w:firstColumn="0" w:lastColumn="0" w:noHBand="1" w:noVBand="1"/>
      </w:tblPr>
      <w:tblGrid>
        <w:gridCol w:w="9360"/>
      </w:tblGrid>
      <w:tr w:rsidR="00AF48BA" w14:paraId="7EE86727" w14:textId="77777777">
        <w:tc>
          <w:tcPr>
            <w:tcW w:w="9360" w:type="dxa"/>
            <w:shd w:val="clear" w:color="auto" w:fill="FFF1E7"/>
            <w:tcMar>
              <w:top w:w="360" w:type="dxa"/>
              <w:left w:w="360" w:type="dxa"/>
              <w:bottom w:w="360" w:type="dxa"/>
              <w:right w:w="360" w:type="dxa"/>
            </w:tcMar>
            <w:vAlign w:val="center"/>
          </w:tcPr>
          <w:p w14:paraId="2803B729" w14:textId="77777777" w:rsidR="00AF48BA" w:rsidRDefault="00C6545B">
            <w:pPr>
              <w:spacing w:before="200" w:line="312" w:lineRule="auto"/>
              <w:rPr>
                <w:b/>
                <w:color w:val="212529"/>
                <w:sz w:val="24"/>
                <w:szCs w:val="24"/>
              </w:rPr>
            </w:pPr>
            <w:r>
              <w:rPr>
                <w:b/>
                <w:color w:val="212529"/>
                <w:sz w:val="24"/>
                <w:szCs w:val="24"/>
              </w:rPr>
              <w:t>Conseil de pro</w:t>
            </w:r>
          </w:p>
          <w:p w14:paraId="3196577E" w14:textId="77777777" w:rsidR="00AF48BA" w:rsidRDefault="00C6545B">
            <w:pPr>
              <w:spacing w:before="200" w:line="312" w:lineRule="auto"/>
              <w:rPr>
                <w:rFonts w:ascii="Cambria" w:eastAsia="Cambria" w:hAnsi="Cambria" w:cs="Cambria"/>
                <w:sz w:val="24"/>
                <w:szCs w:val="24"/>
              </w:rPr>
            </w:pPr>
            <w:r>
              <w:rPr>
                <w:color w:val="212529"/>
                <w:sz w:val="24"/>
                <w:szCs w:val="24"/>
              </w:rPr>
              <w:t xml:space="preserve">Présentez les membres de l’équipe de gestion de votre camion-restaurant. Même si vous n’avez pas encore embauché l’ensemble de votre personnel, il est judicieux de présenter les personnes que vous avez déjà recrutées. Cela rassurera les investisseurs et les partenaires sur le fait que vous disposez d’une équipe compétente. </w:t>
            </w:r>
          </w:p>
          <w:p w14:paraId="6FA74E11" w14:textId="5622EFFC" w:rsidR="00AF48BA" w:rsidRDefault="00C6545B">
            <w:pPr>
              <w:spacing w:before="200" w:line="312" w:lineRule="auto"/>
              <w:rPr>
                <w:color w:val="212529"/>
                <w:sz w:val="24"/>
                <w:szCs w:val="24"/>
              </w:rPr>
            </w:pPr>
            <w:r>
              <w:rPr>
                <w:color w:val="212529"/>
                <w:sz w:val="24"/>
                <w:szCs w:val="24"/>
              </w:rPr>
              <w:t xml:space="preserve">Les éléments suivants doivent figurer dans un plan d’affaires pour un camion-restaurant à la section concernant la gestion : </w:t>
            </w:r>
          </w:p>
          <w:p w14:paraId="006AE574" w14:textId="59500510" w:rsidR="00AF48BA" w:rsidRPr="00400525" w:rsidRDefault="00C6545B" w:rsidP="00400525">
            <w:pPr>
              <w:numPr>
                <w:ilvl w:val="0"/>
                <w:numId w:val="2"/>
              </w:numPr>
              <w:pBdr>
                <w:top w:val="nil"/>
                <w:left w:val="nil"/>
                <w:bottom w:val="nil"/>
                <w:right w:val="nil"/>
                <w:between w:val="nil"/>
              </w:pBdr>
              <w:spacing w:before="200" w:line="312" w:lineRule="auto"/>
              <w:ind w:right="-214"/>
              <w:rPr>
                <w:color w:val="212529"/>
                <w:spacing w:val="-2"/>
                <w:sz w:val="24"/>
                <w:szCs w:val="24"/>
              </w:rPr>
            </w:pPr>
            <w:r w:rsidRPr="00400525">
              <w:rPr>
                <w:color w:val="212529"/>
                <w:spacing w:val="-2"/>
                <w:sz w:val="24"/>
                <w:szCs w:val="24"/>
              </w:rPr>
              <w:t>Nom complet du ou des gestionnaires</w:t>
            </w:r>
            <w:r w:rsidR="00523376">
              <w:rPr>
                <w:color w:val="212529"/>
                <w:spacing w:val="-2"/>
                <w:sz w:val="24"/>
                <w:szCs w:val="24"/>
              </w:rPr>
              <w:t>;</w:t>
            </w:r>
          </w:p>
          <w:p w14:paraId="1FF14F9C" w14:textId="77777777" w:rsidR="00AF48BA" w:rsidRPr="00400525" w:rsidRDefault="00C6545B" w:rsidP="00400525">
            <w:pPr>
              <w:numPr>
                <w:ilvl w:val="0"/>
                <w:numId w:val="2"/>
              </w:numPr>
              <w:pBdr>
                <w:top w:val="nil"/>
                <w:left w:val="nil"/>
                <w:bottom w:val="nil"/>
                <w:right w:val="nil"/>
                <w:between w:val="nil"/>
              </w:pBdr>
              <w:spacing w:line="312" w:lineRule="auto"/>
              <w:ind w:right="-214"/>
              <w:rPr>
                <w:color w:val="212529"/>
                <w:spacing w:val="-2"/>
                <w:sz w:val="24"/>
                <w:szCs w:val="24"/>
              </w:rPr>
            </w:pPr>
            <w:r w:rsidRPr="00400525">
              <w:rPr>
                <w:color w:val="212529"/>
                <w:spacing w:val="-2"/>
                <w:sz w:val="24"/>
                <w:szCs w:val="24"/>
              </w:rPr>
              <w:t>Poste(s) et responsabilités principales;</w:t>
            </w:r>
          </w:p>
          <w:p w14:paraId="0787DD8E" w14:textId="77777777" w:rsidR="00AF48BA" w:rsidRPr="00400525" w:rsidRDefault="00C6545B" w:rsidP="00400525">
            <w:pPr>
              <w:numPr>
                <w:ilvl w:val="0"/>
                <w:numId w:val="2"/>
              </w:numPr>
              <w:pBdr>
                <w:top w:val="nil"/>
                <w:left w:val="nil"/>
                <w:bottom w:val="nil"/>
                <w:right w:val="nil"/>
                <w:between w:val="nil"/>
              </w:pBdr>
              <w:spacing w:line="312" w:lineRule="auto"/>
              <w:ind w:right="-214"/>
              <w:rPr>
                <w:color w:val="212529"/>
                <w:spacing w:val="-2"/>
                <w:sz w:val="24"/>
                <w:szCs w:val="24"/>
              </w:rPr>
            </w:pPr>
            <w:r w:rsidRPr="00400525">
              <w:rPr>
                <w:color w:val="212529"/>
                <w:spacing w:val="-2"/>
                <w:sz w:val="24"/>
                <w:szCs w:val="24"/>
              </w:rPr>
              <w:t>Formation;</w:t>
            </w:r>
          </w:p>
          <w:p w14:paraId="024B5350" w14:textId="77777777" w:rsidR="00AF48BA" w:rsidRPr="00400525" w:rsidRDefault="00C6545B" w:rsidP="00400525">
            <w:pPr>
              <w:numPr>
                <w:ilvl w:val="0"/>
                <w:numId w:val="2"/>
              </w:numPr>
              <w:pBdr>
                <w:top w:val="nil"/>
                <w:left w:val="nil"/>
                <w:bottom w:val="nil"/>
                <w:right w:val="nil"/>
                <w:between w:val="nil"/>
              </w:pBdr>
              <w:spacing w:line="312" w:lineRule="auto"/>
              <w:ind w:right="-214"/>
              <w:rPr>
                <w:color w:val="212529"/>
                <w:spacing w:val="-2"/>
                <w:sz w:val="24"/>
                <w:szCs w:val="24"/>
              </w:rPr>
            </w:pPr>
            <w:r w:rsidRPr="00400525">
              <w:rPr>
                <w:color w:val="212529"/>
                <w:spacing w:val="-2"/>
                <w:sz w:val="24"/>
                <w:szCs w:val="24"/>
              </w:rPr>
              <w:t>Emploi antérieur et son lien avec le poste occupé au sein de l’entreprise;</w:t>
            </w:r>
          </w:p>
          <w:p w14:paraId="1EC7E12B" w14:textId="77777777" w:rsidR="00AF48BA" w:rsidRPr="00400525" w:rsidRDefault="00C6545B" w:rsidP="00400525">
            <w:pPr>
              <w:numPr>
                <w:ilvl w:val="0"/>
                <w:numId w:val="2"/>
              </w:numPr>
              <w:pBdr>
                <w:top w:val="nil"/>
                <w:left w:val="nil"/>
                <w:bottom w:val="nil"/>
                <w:right w:val="nil"/>
                <w:between w:val="nil"/>
              </w:pBdr>
              <w:spacing w:line="312" w:lineRule="auto"/>
              <w:ind w:right="-214"/>
              <w:rPr>
                <w:color w:val="212529"/>
                <w:spacing w:val="-2"/>
                <w:sz w:val="24"/>
                <w:szCs w:val="24"/>
              </w:rPr>
            </w:pPr>
            <w:r w:rsidRPr="00400525">
              <w:rPr>
                <w:color w:val="212529"/>
                <w:spacing w:val="-2"/>
                <w:sz w:val="24"/>
                <w:szCs w:val="24"/>
              </w:rPr>
              <w:t>Expérience et compétences clés qui contribueront à la réussite de votre entreprise;</w:t>
            </w:r>
          </w:p>
          <w:p w14:paraId="7515FA30" w14:textId="77777777" w:rsidR="00AF48BA" w:rsidRPr="00400525" w:rsidRDefault="00C6545B" w:rsidP="00400525">
            <w:pPr>
              <w:numPr>
                <w:ilvl w:val="0"/>
                <w:numId w:val="2"/>
              </w:numPr>
              <w:pBdr>
                <w:top w:val="nil"/>
                <w:left w:val="nil"/>
                <w:bottom w:val="nil"/>
                <w:right w:val="nil"/>
                <w:between w:val="nil"/>
              </w:pBdr>
              <w:spacing w:line="312" w:lineRule="auto"/>
              <w:ind w:right="-214"/>
              <w:rPr>
                <w:color w:val="212529"/>
                <w:spacing w:val="-2"/>
                <w:sz w:val="24"/>
                <w:szCs w:val="24"/>
              </w:rPr>
            </w:pPr>
            <w:r w:rsidRPr="00400525">
              <w:rPr>
                <w:color w:val="212529"/>
                <w:spacing w:val="-2"/>
                <w:sz w:val="24"/>
                <w:szCs w:val="24"/>
              </w:rPr>
              <w:t>Antécédents avec preuves concrètes à l’appui;</w:t>
            </w:r>
          </w:p>
          <w:p w14:paraId="672BE82D" w14:textId="77777777" w:rsidR="00AF48BA" w:rsidRPr="00400525" w:rsidRDefault="00C6545B" w:rsidP="00400525">
            <w:pPr>
              <w:numPr>
                <w:ilvl w:val="0"/>
                <w:numId w:val="2"/>
              </w:numPr>
              <w:pBdr>
                <w:top w:val="nil"/>
                <w:left w:val="nil"/>
                <w:bottom w:val="nil"/>
                <w:right w:val="nil"/>
                <w:between w:val="nil"/>
              </w:pBdr>
              <w:spacing w:line="312" w:lineRule="auto"/>
              <w:ind w:right="-214"/>
              <w:rPr>
                <w:color w:val="212529"/>
                <w:spacing w:val="-2"/>
                <w:sz w:val="24"/>
                <w:szCs w:val="24"/>
              </w:rPr>
            </w:pPr>
            <w:r w:rsidRPr="00400525">
              <w:rPr>
                <w:color w:val="212529"/>
                <w:spacing w:val="-2"/>
                <w:sz w:val="24"/>
                <w:szCs w:val="24"/>
              </w:rPr>
              <w:t>Reconnaissance de la part de l’industrie alimentaire;</w:t>
            </w:r>
          </w:p>
          <w:p w14:paraId="1A76FBC3" w14:textId="77777777" w:rsidR="00AF48BA" w:rsidRPr="00400525" w:rsidRDefault="00C6545B" w:rsidP="00400525">
            <w:pPr>
              <w:numPr>
                <w:ilvl w:val="0"/>
                <w:numId w:val="2"/>
              </w:numPr>
              <w:pBdr>
                <w:top w:val="nil"/>
                <w:left w:val="nil"/>
                <w:bottom w:val="nil"/>
                <w:right w:val="nil"/>
                <w:between w:val="nil"/>
              </w:pBdr>
              <w:spacing w:line="312" w:lineRule="auto"/>
              <w:ind w:right="-214"/>
              <w:rPr>
                <w:color w:val="212529"/>
                <w:spacing w:val="-2"/>
                <w:sz w:val="24"/>
                <w:szCs w:val="24"/>
              </w:rPr>
            </w:pPr>
            <w:r w:rsidRPr="00400525">
              <w:rPr>
                <w:color w:val="212529"/>
                <w:spacing w:val="-2"/>
                <w:sz w:val="24"/>
                <w:szCs w:val="24"/>
              </w:rPr>
              <w:t>Engagement communautaire;</w:t>
            </w:r>
          </w:p>
          <w:p w14:paraId="61A53384" w14:textId="6DDF25B4" w:rsidR="00AF48BA" w:rsidRPr="00400525" w:rsidRDefault="00C6545B" w:rsidP="00400525">
            <w:pPr>
              <w:numPr>
                <w:ilvl w:val="0"/>
                <w:numId w:val="2"/>
              </w:numPr>
              <w:pBdr>
                <w:top w:val="nil"/>
                <w:left w:val="nil"/>
                <w:bottom w:val="nil"/>
                <w:right w:val="nil"/>
                <w:between w:val="nil"/>
              </w:pBdr>
              <w:spacing w:line="312" w:lineRule="auto"/>
              <w:ind w:right="-214"/>
              <w:rPr>
                <w:color w:val="212529"/>
                <w:spacing w:val="-2"/>
                <w:sz w:val="24"/>
                <w:szCs w:val="24"/>
              </w:rPr>
            </w:pPr>
            <w:r w:rsidRPr="00400525">
              <w:rPr>
                <w:color w:val="212529"/>
                <w:spacing w:val="-2"/>
                <w:sz w:val="24"/>
                <w:szCs w:val="24"/>
              </w:rPr>
              <w:t>Salaire</w:t>
            </w:r>
            <w:r w:rsidR="00523376">
              <w:rPr>
                <w:color w:val="212529"/>
                <w:spacing w:val="-2"/>
                <w:sz w:val="24"/>
                <w:szCs w:val="24"/>
              </w:rPr>
              <w:t>.</w:t>
            </w:r>
          </w:p>
          <w:p w14:paraId="19B63A54" w14:textId="7C24344A" w:rsidR="00AF48BA" w:rsidRDefault="00C6545B">
            <w:pPr>
              <w:spacing w:before="200" w:line="312" w:lineRule="auto"/>
              <w:rPr>
                <w:color w:val="212529"/>
                <w:sz w:val="24"/>
                <w:szCs w:val="24"/>
              </w:rPr>
            </w:pPr>
            <w:r>
              <w:rPr>
                <w:color w:val="212529"/>
                <w:sz w:val="24"/>
                <w:szCs w:val="24"/>
              </w:rPr>
              <w:t>N’hésitez pas à inclure des photos, des biographies et toute expérience pertinente. En</w:t>
            </w:r>
            <w:r w:rsidR="00400525">
              <w:rPr>
                <w:color w:val="212529"/>
                <w:sz w:val="24"/>
                <w:szCs w:val="24"/>
              </w:rPr>
              <w:t> </w:t>
            </w:r>
            <w:r>
              <w:rPr>
                <w:color w:val="212529"/>
                <w:sz w:val="24"/>
                <w:szCs w:val="24"/>
              </w:rPr>
              <w:t>prime, mentionnez les consultants ou conseillers avec lesquels vous travaillez, ainsi</w:t>
            </w:r>
            <w:r w:rsidR="00400525">
              <w:rPr>
                <w:color w:val="212529"/>
                <w:sz w:val="24"/>
                <w:szCs w:val="24"/>
              </w:rPr>
              <w:t> </w:t>
            </w:r>
            <w:r>
              <w:rPr>
                <w:color w:val="212529"/>
                <w:sz w:val="24"/>
                <w:szCs w:val="24"/>
              </w:rPr>
              <w:t xml:space="preserve">que les plans visant à combler les lacunes en matière d’expertise. </w:t>
            </w:r>
          </w:p>
        </w:tc>
      </w:tr>
      <w:tr w:rsidR="00AF48BA" w14:paraId="4DACEF16" w14:textId="77777777">
        <w:trPr>
          <w:trHeight w:val="552"/>
        </w:trPr>
        <w:tc>
          <w:tcPr>
            <w:tcW w:w="9360" w:type="dxa"/>
            <w:tcMar>
              <w:top w:w="144" w:type="dxa"/>
              <w:left w:w="144" w:type="dxa"/>
              <w:bottom w:w="144" w:type="dxa"/>
              <w:right w:w="144" w:type="dxa"/>
            </w:tcMar>
          </w:tcPr>
          <w:p w14:paraId="34CA3DAD" w14:textId="77777777" w:rsidR="00AF48BA" w:rsidRDefault="00C6545B">
            <w:pPr>
              <w:spacing w:line="240" w:lineRule="auto"/>
              <w:jc w:val="right"/>
              <w:rPr>
                <w:i/>
                <w:color w:val="696969"/>
              </w:rPr>
            </w:pPr>
            <w:r>
              <w:rPr>
                <w:i/>
                <w:color w:val="696969"/>
              </w:rPr>
              <w:t>Effacez ces conseils lorsque vous avez terminé.</w:t>
            </w:r>
          </w:p>
        </w:tc>
      </w:tr>
    </w:tbl>
    <w:p w14:paraId="7E5D05A4" w14:textId="77777777" w:rsidR="00AF48BA" w:rsidRDefault="00AF48BA"/>
    <w:p w14:paraId="51AE5EEF" w14:textId="77777777" w:rsidR="00AF48BA" w:rsidRDefault="00AF48BA"/>
    <w:p w14:paraId="297CE87E" w14:textId="77777777" w:rsidR="00AF48BA" w:rsidRDefault="00AF48BA"/>
    <w:p w14:paraId="37EFF24E" w14:textId="77777777" w:rsidR="00AF48BA" w:rsidRDefault="00AF48BA"/>
    <w:p w14:paraId="0B2F6D96" w14:textId="77777777" w:rsidR="00AF48BA" w:rsidRDefault="00AF48BA"/>
    <w:p w14:paraId="358BBF67" w14:textId="77777777" w:rsidR="00AF48BA" w:rsidRDefault="00AF48BA"/>
    <w:p w14:paraId="4D3A96D4" w14:textId="77777777" w:rsidR="00AF48BA" w:rsidRDefault="00AF48BA"/>
    <w:tbl>
      <w:tblPr>
        <w:tblStyle w:val="Table18"/>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66A639F6" w14:textId="77777777">
        <w:trPr>
          <w:trHeight w:val="576"/>
        </w:trPr>
        <w:tc>
          <w:tcPr>
            <w:tcW w:w="9360" w:type="dxa"/>
            <w:shd w:val="clear" w:color="auto" w:fill="FF3008"/>
            <w:tcMar>
              <w:top w:w="100" w:type="dxa"/>
              <w:left w:w="100" w:type="dxa"/>
              <w:bottom w:w="100" w:type="dxa"/>
              <w:right w:w="100" w:type="dxa"/>
            </w:tcMar>
            <w:vAlign w:val="center"/>
          </w:tcPr>
          <w:p w14:paraId="5BB916A2" w14:textId="77777777" w:rsidR="00AF48BA" w:rsidRDefault="00C6545B">
            <w:r>
              <w:rPr>
                <w:b/>
                <w:color w:val="FFFFFF"/>
                <w:sz w:val="24"/>
                <w:szCs w:val="24"/>
              </w:rPr>
              <w:lastRenderedPageBreak/>
              <w:t>Ajoutez les détails relatifs à votre équipe ici.</w:t>
            </w:r>
          </w:p>
        </w:tc>
      </w:tr>
      <w:tr w:rsidR="00AF48BA" w14:paraId="3A18E30C" w14:textId="77777777">
        <w:trPr>
          <w:trHeight w:val="3455"/>
        </w:trPr>
        <w:tc>
          <w:tcPr>
            <w:tcW w:w="9360" w:type="dxa"/>
            <w:shd w:val="clear" w:color="auto" w:fill="F6F5F1"/>
            <w:tcMar>
              <w:top w:w="100" w:type="dxa"/>
              <w:left w:w="100" w:type="dxa"/>
              <w:bottom w:w="100" w:type="dxa"/>
              <w:right w:w="100" w:type="dxa"/>
            </w:tcMar>
          </w:tcPr>
          <w:p w14:paraId="120A8EE7" w14:textId="77777777" w:rsidR="00AF48BA" w:rsidRDefault="00AF48BA">
            <w:pPr>
              <w:rPr>
                <w:color w:val="212529"/>
                <w:sz w:val="24"/>
                <w:szCs w:val="24"/>
              </w:rPr>
            </w:pPr>
          </w:p>
        </w:tc>
      </w:tr>
    </w:tbl>
    <w:p w14:paraId="67CB26DD" w14:textId="77777777" w:rsidR="00AF48BA" w:rsidRDefault="00AF48BA"/>
    <w:p w14:paraId="779ECE83" w14:textId="77777777" w:rsidR="00AF48BA" w:rsidRDefault="00C6545B">
      <w:r>
        <w:br w:type="page"/>
      </w:r>
    </w:p>
    <w:p w14:paraId="22657CD1" w14:textId="77777777" w:rsidR="00AF48BA" w:rsidRDefault="00C6545B">
      <w:pPr>
        <w:pStyle w:val="Ttulo2"/>
      </w:pPr>
      <w:bookmarkStart w:id="8" w:name="_Toc256000008"/>
      <w:r>
        <w:lastRenderedPageBreak/>
        <w:t>Structure juridique</w:t>
      </w:r>
      <w:bookmarkEnd w:id="8"/>
      <w:r>
        <w:t xml:space="preserve"> </w:t>
      </w:r>
    </w:p>
    <w:p w14:paraId="2A720FE8" w14:textId="77777777" w:rsidR="00AF48BA" w:rsidRDefault="00AF48BA"/>
    <w:tbl>
      <w:tblPr>
        <w:tblStyle w:val="Table19"/>
        <w:tblW w:w="9360" w:type="dxa"/>
        <w:tblLayout w:type="fixed"/>
        <w:tblLook w:val="0600" w:firstRow="0" w:lastRow="0" w:firstColumn="0" w:lastColumn="0" w:noHBand="1" w:noVBand="1"/>
      </w:tblPr>
      <w:tblGrid>
        <w:gridCol w:w="9360"/>
      </w:tblGrid>
      <w:tr w:rsidR="00AF48BA" w14:paraId="0BBBD99F" w14:textId="77777777">
        <w:tc>
          <w:tcPr>
            <w:tcW w:w="9360" w:type="dxa"/>
            <w:shd w:val="clear" w:color="auto" w:fill="FFF1E7"/>
            <w:tcMar>
              <w:top w:w="360" w:type="dxa"/>
              <w:left w:w="360" w:type="dxa"/>
              <w:bottom w:w="360" w:type="dxa"/>
              <w:right w:w="360" w:type="dxa"/>
            </w:tcMar>
            <w:vAlign w:val="center"/>
          </w:tcPr>
          <w:p w14:paraId="74D8F0AC" w14:textId="77777777" w:rsidR="00AF48BA" w:rsidRDefault="00C6545B">
            <w:pPr>
              <w:spacing w:before="200" w:line="312" w:lineRule="auto"/>
              <w:rPr>
                <w:b/>
                <w:color w:val="212529"/>
                <w:sz w:val="24"/>
                <w:szCs w:val="24"/>
              </w:rPr>
            </w:pPr>
            <w:r>
              <w:rPr>
                <w:b/>
                <w:color w:val="212529"/>
                <w:sz w:val="24"/>
                <w:szCs w:val="24"/>
              </w:rPr>
              <w:t xml:space="preserve">Conseil de pro </w:t>
            </w:r>
          </w:p>
          <w:p w14:paraId="4195FBEF" w14:textId="77777777" w:rsidR="00AF48BA" w:rsidRDefault="00C6545B">
            <w:pPr>
              <w:spacing w:before="200" w:line="312" w:lineRule="auto"/>
              <w:rPr>
                <w:b/>
                <w:sz w:val="24"/>
                <w:szCs w:val="24"/>
              </w:rPr>
            </w:pPr>
            <w:r>
              <w:rPr>
                <w:b/>
                <w:color w:val="212529"/>
                <w:sz w:val="24"/>
                <w:szCs w:val="24"/>
              </w:rPr>
              <w:t>R</w:t>
            </w:r>
            <w:r>
              <w:rPr>
                <w:b/>
                <w:sz w:val="24"/>
                <w:szCs w:val="24"/>
              </w:rPr>
              <w:t>enseignements sur la propriété d’un camion-restaurant</w:t>
            </w:r>
          </w:p>
          <w:p w14:paraId="31EEC6A2" w14:textId="77777777" w:rsidR="00AF48BA" w:rsidRPr="00400525" w:rsidRDefault="00C6545B" w:rsidP="00400525">
            <w:pPr>
              <w:spacing w:before="200" w:line="312" w:lineRule="auto"/>
              <w:rPr>
                <w:color w:val="212529"/>
                <w:spacing w:val="-2"/>
                <w:sz w:val="24"/>
                <w:szCs w:val="24"/>
              </w:rPr>
            </w:pPr>
            <w:r w:rsidRPr="00400525">
              <w:rPr>
                <w:color w:val="212529"/>
                <w:spacing w:val="-2"/>
                <w:sz w:val="24"/>
                <w:szCs w:val="24"/>
              </w:rPr>
              <w:t xml:space="preserve">Indiquez les renseignements relatifs au propriétaire du camion-restaurant dans la section de votre plan d’affaires consacrée à son organisation et à sa gestion. Vous devez également mentionner la structure juridique actuelle ou prévue de votre entreprise. Prévoyez-vous d’exploiter une entreprise individuelle, une société à responsabilité limitée (SARL), une société de personnes ou une société par actions? </w:t>
            </w:r>
          </w:p>
          <w:p w14:paraId="30470148" w14:textId="77777777" w:rsidR="00AF48BA" w:rsidRDefault="00C6545B">
            <w:pPr>
              <w:spacing w:before="200" w:line="312" w:lineRule="auto"/>
              <w:rPr>
                <w:color w:val="212529"/>
                <w:sz w:val="24"/>
                <w:szCs w:val="24"/>
              </w:rPr>
            </w:pPr>
            <w:r>
              <w:rPr>
                <w:color w:val="212529"/>
                <w:sz w:val="24"/>
                <w:szCs w:val="24"/>
              </w:rPr>
              <w:t xml:space="preserve">S’il y a plus d’un propriétaire, n’oubliez pas de les nommer : </w:t>
            </w:r>
          </w:p>
          <w:p w14:paraId="2F08E520" w14:textId="77777777" w:rsidR="00AF48BA" w:rsidRDefault="00C6545B">
            <w:pPr>
              <w:numPr>
                <w:ilvl w:val="0"/>
                <w:numId w:val="3"/>
              </w:numPr>
              <w:pBdr>
                <w:top w:val="nil"/>
                <w:left w:val="nil"/>
                <w:bottom w:val="nil"/>
                <w:right w:val="nil"/>
                <w:between w:val="nil"/>
              </w:pBdr>
              <w:spacing w:before="200" w:line="312" w:lineRule="auto"/>
              <w:rPr>
                <w:color w:val="212529"/>
                <w:sz w:val="24"/>
                <w:szCs w:val="24"/>
              </w:rPr>
            </w:pPr>
            <w:r>
              <w:rPr>
                <w:color w:val="212529"/>
                <w:sz w:val="24"/>
                <w:szCs w:val="24"/>
              </w:rPr>
              <w:t>Noms complets des propriétaires;</w:t>
            </w:r>
          </w:p>
          <w:p w14:paraId="034AB86C" w14:textId="77777777" w:rsidR="00AF48BA" w:rsidRDefault="00C6545B">
            <w:pPr>
              <w:numPr>
                <w:ilvl w:val="0"/>
                <w:numId w:val="3"/>
              </w:numPr>
              <w:pBdr>
                <w:top w:val="nil"/>
                <w:left w:val="nil"/>
                <w:bottom w:val="nil"/>
                <w:right w:val="nil"/>
                <w:between w:val="nil"/>
              </w:pBdr>
              <w:spacing w:line="312" w:lineRule="auto"/>
              <w:rPr>
                <w:color w:val="212529"/>
                <w:sz w:val="24"/>
                <w:szCs w:val="24"/>
              </w:rPr>
            </w:pPr>
            <w:r>
              <w:rPr>
                <w:color w:val="212529"/>
                <w:sz w:val="24"/>
                <w:szCs w:val="24"/>
              </w:rPr>
              <w:t>Pourcentage de l’entreprise détenu par chacun d’eux;</w:t>
            </w:r>
          </w:p>
          <w:p w14:paraId="6491B8C3" w14:textId="77777777" w:rsidR="00AF48BA" w:rsidRDefault="00C6545B">
            <w:pPr>
              <w:numPr>
                <w:ilvl w:val="0"/>
                <w:numId w:val="3"/>
              </w:numPr>
              <w:pBdr>
                <w:top w:val="nil"/>
                <w:left w:val="nil"/>
                <w:bottom w:val="nil"/>
                <w:right w:val="nil"/>
                <w:between w:val="nil"/>
              </w:pBdr>
              <w:spacing w:line="312" w:lineRule="auto"/>
              <w:rPr>
                <w:color w:val="212529"/>
                <w:sz w:val="24"/>
                <w:szCs w:val="24"/>
              </w:rPr>
            </w:pPr>
            <w:r>
              <w:rPr>
                <w:color w:val="212529"/>
                <w:sz w:val="24"/>
                <w:szCs w:val="24"/>
              </w:rPr>
              <w:t>Type de détention (actions ordinaires, commandité, etc.);</w:t>
            </w:r>
          </w:p>
          <w:p w14:paraId="4569ED27" w14:textId="77777777" w:rsidR="00AF48BA" w:rsidRDefault="00C6545B">
            <w:pPr>
              <w:numPr>
                <w:ilvl w:val="0"/>
                <w:numId w:val="3"/>
              </w:numPr>
              <w:pBdr>
                <w:top w:val="nil"/>
                <w:left w:val="nil"/>
                <w:bottom w:val="nil"/>
                <w:right w:val="nil"/>
                <w:between w:val="nil"/>
              </w:pBdr>
              <w:spacing w:line="312" w:lineRule="auto"/>
              <w:rPr>
                <w:color w:val="212529"/>
                <w:sz w:val="24"/>
                <w:szCs w:val="24"/>
              </w:rPr>
            </w:pPr>
            <w:r>
              <w:rPr>
                <w:color w:val="212529"/>
                <w:sz w:val="24"/>
                <w:szCs w:val="24"/>
              </w:rPr>
              <w:t>Renseignements sur les actions.</w:t>
            </w:r>
          </w:p>
        </w:tc>
      </w:tr>
      <w:tr w:rsidR="00AF48BA" w14:paraId="31481420" w14:textId="77777777">
        <w:trPr>
          <w:trHeight w:val="552"/>
        </w:trPr>
        <w:tc>
          <w:tcPr>
            <w:tcW w:w="9360" w:type="dxa"/>
            <w:tcMar>
              <w:top w:w="144" w:type="dxa"/>
              <w:left w:w="144" w:type="dxa"/>
              <w:bottom w:w="144" w:type="dxa"/>
              <w:right w:w="144" w:type="dxa"/>
            </w:tcMar>
          </w:tcPr>
          <w:p w14:paraId="4098642E" w14:textId="77777777" w:rsidR="00AF48BA" w:rsidRDefault="00C6545B">
            <w:pPr>
              <w:spacing w:line="240" w:lineRule="auto"/>
              <w:jc w:val="right"/>
              <w:rPr>
                <w:i/>
                <w:color w:val="696969"/>
              </w:rPr>
            </w:pPr>
            <w:r>
              <w:rPr>
                <w:i/>
                <w:color w:val="696969"/>
              </w:rPr>
              <w:t>Effacez ces conseils lorsque vous avez terminé.</w:t>
            </w:r>
          </w:p>
        </w:tc>
      </w:tr>
    </w:tbl>
    <w:p w14:paraId="2D7F4F37" w14:textId="77777777" w:rsidR="00523376" w:rsidRDefault="00523376"/>
    <w:p w14:paraId="6116E648" w14:textId="77777777" w:rsidR="00AF48BA" w:rsidRDefault="00AF48BA"/>
    <w:tbl>
      <w:tblPr>
        <w:tblStyle w:val="Table20"/>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36F3D990" w14:textId="77777777">
        <w:trPr>
          <w:trHeight w:val="576"/>
        </w:trPr>
        <w:tc>
          <w:tcPr>
            <w:tcW w:w="9360" w:type="dxa"/>
            <w:shd w:val="clear" w:color="auto" w:fill="FF3008"/>
            <w:tcMar>
              <w:top w:w="100" w:type="dxa"/>
              <w:left w:w="100" w:type="dxa"/>
              <w:bottom w:w="100" w:type="dxa"/>
              <w:right w:w="100" w:type="dxa"/>
            </w:tcMar>
            <w:vAlign w:val="center"/>
          </w:tcPr>
          <w:p w14:paraId="468D549D" w14:textId="77777777" w:rsidR="00AF48BA" w:rsidRDefault="00C6545B">
            <w:r>
              <w:rPr>
                <w:b/>
                <w:color w:val="FFFFFF"/>
                <w:sz w:val="24"/>
                <w:szCs w:val="24"/>
              </w:rPr>
              <w:t>Décrivez votre structure juridique.</w:t>
            </w:r>
          </w:p>
        </w:tc>
      </w:tr>
      <w:tr w:rsidR="00AF48BA" w14:paraId="22E42B43" w14:textId="77777777">
        <w:trPr>
          <w:trHeight w:val="3455"/>
        </w:trPr>
        <w:tc>
          <w:tcPr>
            <w:tcW w:w="9360" w:type="dxa"/>
            <w:shd w:val="clear" w:color="auto" w:fill="F6F5F1"/>
            <w:tcMar>
              <w:top w:w="100" w:type="dxa"/>
              <w:left w:w="100" w:type="dxa"/>
              <w:bottom w:w="100" w:type="dxa"/>
              <w:right w:w="100" w:type="dxa"/>
            </w:tcMar>
          </w:tcPr>
          <w:p w14:paraId="43EE2A93" w14:textId="77777777" w:rsidR="00AF48BA" w:rsidRDefault="00AF48BA">
            <w:pPr>
              <w:rPr>
                <w:color w:val="212529"/>
                <w:sz w:val="24"/>
                <w:szCs w:val="24"/>
              </w:rPr>
            </w:pPr>
          </w:p>
        </w:tc>
      </w:tr>
    </w:tbl>
    <w:p w14:paraId="265C655C" w14:textId="77777777" w:rsidR="00AF48BA" w:rsidRDefault="00AF48BA"/>
    <w:p w14:paraId="41A940DB" w14:textId="77777777" w:rsidR="00AF48BA" w:rsidRDefault="00C6545B">
      <w:r>
        <w:br w:type="page"/>
      </w:r>
    </w:p>
    <w:p w14:paraId="1529E183" w14:textId="77777777" w:rsidR="00AF48BA" w:rsidRDefault="00C6545B">
      <w:pPr>
        <w:pStyle w:val="Ttulo1"/>
        <w:rPr>
          <w:rFonts w:ascii="Proxima Nova" w:eastAsia="Proxima Nova" w:hAnsi="Proxima Nova" w:cs="Proxima Nova"/>
        </w:rPr>
      </w:pPr>
      <w:bookmarkStart w:id="9" w:name="d0h7gmjrgwyf" w:colFirst="0" w:colLast="0"/>
      <w:bookmarkStart w:id="10" w:name="_Toc256000009"/>
      <w:bookmarkEnd w:id="9"/>
      <w:r>
        <w:rPr>
          <w:rFonts w:ascii="Proxima Nova" w:eastAsia="Proxima Nova" w:hAnsi="Proxima Nova" w:cs="Proxima Nova"/>
        </w:rPr>
        <w:lastRenderedPageBreak/>
        <w:t>III. Produits et services</w:t>
      </w:r>
      <w:bookmarkEnd w:id="10"/>
      <w:r>
        <w:rPr>
          <w:rFonts w:ascii="Proxima Nova" w:eastAsia="Proxima Nova" w:hAnsi="Proxima Nova" w:cs="Proxima Nova"/>
        </w:rPr>
        <w:t xml:space="preserve"> </w:t>
      </w:r>
    </w:p>
    <w:p w14:paraId="02BD0ACD" w14:textId="77777777" w:rsidR="00AF48BA" w:rsidRDefault="00AF48BA"/>
    <w:tbl>
      <w:tblPr>
        <w:tblStyle w:val="Table21"/>
        <w:tblW w:w="9360" w:type="dxa"/>
        <w:tblLayout w:type="fixed"/>
        <w:tblLook w:val="0600" w:firstRow="0" w:lastRow="0" w:firstColumn="0" w:lastColumn="0" w:noHBand="1" w:noVBand="1"/>
      </w:tblPr>
      <w:tblGrid>
        <w:gridCol w:w="9360"/>
      </w:tblGrid>
      <w:tr w:rsidR="00AF48BA" w14:paraId="297AEE60" w14:textId="77777777">
        <w:tc>
          <w:tcPr>
            <w:tcW w:w="9360" w:type="dxa"/>
            <w:shd w:val="clear" w:color="auto" w:fill="FFF1E7"/>
            <w:tcMar>
              <w:top w:w="360" w:type="dxa"/>
              <w:left w:w="360" w:type="dxa"/>
              <w:bottom w:w="360" w:type="dxa"/>
              <w:right w:w="360" w:type="dxa"/>
            </w:tcMar>
            <w:vAlign w:val="center"/>
          </w:tcPr>
          <w:p w14:paraId="29541465" w14:textId="77777777" w:rsidR="00AF48BA" w:rsidRDefault="00C6545B">
            <w:pPr>
              <w:spacing w:before="200" w:line="312" w:lineRule="auto"/>
              <w:rPr>
                <w:b/>
                <w:color w:val="212529"/>
                <w:sz w:val="24"/>
                <w:szCs w:val="24"/>
              </w:rPr>
            </w:pPr>
            <w:r>
              <w:rPr>
                <w:b/>
                <w:color w:val="212529"/>
                <w:sz w:val="24"/>
                <w:szCs w:val="24"/>
              </w:rPr>
              <w:t>Conseil de pro</w:t>
            </w:r>
          </w:p>
          <w:p w14:paraId="199F29D5" w14:textId="77777777" w:rsidR="00AF48BA" w:rsidRDefault="00C6545B">
            <w:pPr>
              <w:spacing w:before="200" w:line="312" w:lineRule="auto"/>
              <w:rPr>
                <w:b/>
                <w:color w:val="212529"/>
                <w:sz w:val="24"/>
                <w:szCs w:val="24"/>
              </w:rPr>
            </w:pPr>
            <w:r>
              <w:rPr>
                <w:b/>
                <w:color w:val="212529"/>
                <w:sz w:val="24"/>
                <w:szCs w:val="24"/>
              </w:rPr>
              <w:t>Description du menu de votre camion-restaurant dans votre plan d’affaires</w:t>
            </w:r>
          </w:p>
          <w:p w14:paraId="0A149145" w14:textId="5CC619A6" w:rsidR="00AF48BA" w:rsidRDefault="00C6545B">
            <w:pPr>
              <w:spacing w:before="200" w:line="312" w:lineRule="auto"/>
              <w:rPr>
                <w:color w:val="212529"/>
                <w:sz w:val="24"/>
                <w:szCs w:val="24"/>
              </w:rPr>
            </w:pPr>
            <w:r>
              <w:rPr>
                <w:color w:val="212529"/>
                <w:sz w:val="24"/>
                <w:szCs w:val="24"/>
              </w:rPr>
              <w:t>L’un des éléments les plus importants de votre entreprise est ce que vous vendez. Le</w:t>
            </w:r>
            <w:r w:rsidR="00400525">
              <w:rPr>
                <w:color w:val="212529"/>
                <w:sz w:val="24"/>
                <w:szCs w:val="24"/>
              </w:rPr>
              <w:t> </w:t>
            </w:r>
            <w:r>
              <w:rPr>
                <w:color w:val="212529"/>
                <w:sz w:val="24"/>
                <w:szCs w:val="24"/>
              </w:rPr>
              <w:t xml:space="preserve">menu de votre camion-restaurant doit être bien pensé, car c’est votre principal facteur de vente. Expliquez précisément ce que vous avez l’intention d’offrir et comment vous vous y prendrez pour le faire. </w:t>
            </w:r>
          </w:p>
          <w:p w14:paraId="5215C315" w14:textId="77777777" w:rsidR="00AF48BA" w:rsidRDefault="00C6545B">
            <w:pPr>
              <w:spacing w:before="200" w:line="312" w:lineRule="auto"/>
              <w:rPr>
                <w:color w:val="212529"/>
                <w:sz w:val="24"/>
                <w:szCs w:val="24"/>
              </w:rPr>
            </w:pPr>
            <w:r>
              <w:rPr>
                <w:color w:val="212529"/>
                <w:sz w:val="24"/>
                <w:szCs w:val="24"/>
              </w:rPr>
              <w:t xml:space="preserve">Pensez à répondre aux questions suivantes lorsque vous voulez créer un menu rentable pour votre camion-restaurant : </w:t>
            </w:r>
          </w:p>
          <w:p w14:paraId="27E9CD41" w14:textId="77777777" w:rsidR="00AF48BA" w:rsidRDefault="00C6545B">
            <w:pPr>
              <w:numPr>
                <w:ilvl w:val="0"/>
                <w:numId w:val="5"/>
              </w:numPr>
              <w:pBdr>
                <w:top w:val="nil"/>
                <w:left w:val="nil"/>
                <w:bottom w:val="nil"/>
                <w:right w:val="nil"/>
                <w:between w:val="nil"/>
              </w:pBdr>
              <w:spacing w:before="200" w:line="312" w:lineRule="auto"/>
              <w:rPr>
                <w:color w:val="212529"/>
                <w:sz w:val="24"/>
                <w:szCs w:val="24"/>
              </w:rPr>
            </w:pPr>
            <w:r>
              <w:rPr>
                <w:color w:val="212529"/>
                <w:sz w:val="24"/>
                <w:szCs w:val="24"/>
              </w:rPr>
              <w:t>Quel type de cuisine proposerez-vous?</w:t>
            </w:r>
          </w:p>
          <w:p w14:paraId="4F73FB2C" w14:textId="77777777" w:rsidR="00AF48BA" w:rsidRDefault="00C6545B">
            <w:pPr>
              <w:numPr>
                <w:ilvl w:val="0"/>
                <w:numId w:val="5"/>
              </w:numPr>
              <w:pBdr>
                <w:top w:val="nil"/>
                <w:left w:val="nil"/>
                <w:bottom w:val="nil"/>
                <w:right w:val="nil"/>
                <w:between w:val="nil"/>
              </w:pBdr>
              <w:spacing w:line="312" w:lineRule="auto"/>
              <w:rPr>
                <w:color w:val="212529"/>
                <w:sz w:val="24"/>
                <w:szCs w:val="24"/>
              </w:rPr>
            </w:pPr>
            <w:r>
              <w:rPr>
                <w:color w:val="212529"/>
                <w:sz w:val="24"/>
                <w:szCs w:val="24"/>
              </w:rPr>
              <w:t>Qu’est-ce qui vous passionne dans ce type de nourriture?</w:t>
            </w:r>
          </w:p>
          <w:p w14:paraId="2F77A88B" w14:textId="77777777" w:rsidR="00AF48BA" w:rsidRDefault="00C6545B">
            <w:pPr>
              <w:numPr>
                <w:ilvl w:val="0"/>
                <w:numId w:val="5"/>
              </w:numPr>
              <w:pBdr>
                <w:top w:val="nil"/>
                <w:left w:val="nil"/>
                <w:bottom w:val="nil"/>
                <w:right w:val="nil"/>
                <w:between w:val="nil"/>
              </w:pBdr>
              <w:spacing w:line="312" w:lineRule="auto"/>
              <w:rPr>
                <w:color w:val="212529"/>
                <w:sz w:val="24"/>
                <w:szCs w:val="24"/>
              </w:rPr>
            </w:pPr>
            <w:r>
              <w:rPr>
                <w:color w:val="212529"/>
                <w:sz w:val="24"/>
                <w:szCs w:val="24"/>
              </w:rPr>
              <w:t>Pourquoi les clients mangeront-ils votre nourriture?</w:t>
            </w:r>
          </w:p>
          <w:p w14:paraId="1C89A302" w14:textId="77777777" w:rsidR="00AF48BA" w:rsidRDefault="00C6545B">
            <w:pPr>
              <w:numPr>
                <w:ilvl w:val="0"/>
                <w:numId w:val="5"/>
              </w:numPr>
              <w:pBdr>
                <w:top w:val="nil"/>
                <w:left w:val="nil"/>
                <w:bottom w:val="nil"/>
                <w:right w:val="nil"/>
                <w:between w:val="nil"/>
              </w:pBdr>
              <w:spacing w:line="312" w:lineRule="auto"/>
              <w:rPr>
                <w:color w:val="212529"/>
                <w:sz w:val="24"/>
                <w:szCs w:val="24"/>
              </w:rPr>
            </w:pPr>
            <w:r>
              <w:rPr>
                <w:color w:val="212529"/>
                <w:sz w:val="24"/>
                <w:szCs w:val="24"/>
              </w:rPr>
              <w:t>Quel est votre avantage concurrentiel?</w:t>
            </w:r>
          </w:p>
          <w:p w14:paraId="673F3447" w14:textId="77777777" w:rsidR="00AF48BA" w:rsidRDefault="00C6545B">
            <w:pPr>
              <w:numPr>
                <w:ilvl w:val="0"/>
                <w:numId w:val="5"/>
              </w:numPr>
              <w:pBdr>
                <w:top w:val="nil"/>
                <w:left w:val="nil"/>
                <w:bottom w:val="nil"/>
                <w:right w:val="nil"/>
                <w:between w:val="nil"/>
              </w:pBdr>
              <w:spacing w:line="312" w:lineRule="auto"/>
              <w:rPr>
                <w:color w:val="212529"/>
                <w:sz w:val="24"/>
                <w:szCs w:val="24"/>
              </w:rPr>
            </w:pPr>
            <w:r>
              <w:rPr>
                <w:color w:val="212529"/>
                <w:sz w:val="24"/>
                <w:szCs w:val="24"/>
              </w:rPr>
              <w:t>Vos recettes sont-elles connues ou non?</w:t>
            </w:r>
          </w:p>
          <w:p w14:paraId="7EC57C9A" w14:textId="77777777" w:rsidR="00AF48BA" w:rsidRDefault="00C6545B">
            <w:pPr>
              <w:spacing w:before="200" w:line="312" w:lineRule="auto"/>
              <w:rPr>
                <w:b/>
                <w:color w:val="212529"/>
                <w:sz w:val="24"/>
                <w:szCs w:val="24"/>
              </w:rPr>
            </w:pPr>
            <w:r>
              <w:rPr>
                <w:b/>
                <w:color w:val="212529"/>
                <w:sz w:val="24"/>
                <w:szCs w:val="24"/>
              </w:rPr>
              <w:t>Gamme de produits pour les camions de cuisine de rue</w:t>
            </w:r>
          </w:p>
          <w:p w14:paraId="794A26F7" w14:textId="77777777" w:rsidR="00AF48BA" w:rsidRDefault="00C6545B">
            <w:pPr>
              <w:spacing w:before="200" w:line="312" w:lineRule="auto"/>
              <w:rPr>
                <w:color w:val="212529"/>
                <w:sz w:val="24"/>
                <w:szCs w:val="24"/>
              </w:rPr>
            </w:pPr>
            <w:r>
              <w:rPr>
                <w:color w:val="212529"/>
                <w:sz w:val="24"/>
                <w:szCs w:val="24"/>
              </w:rPr>
              <w:t>Ensuite, vous devrez expliquer où en sont vos produits en matière de cycle de vie en répondant aux questions suivantes :</w:t>
            </w:r>
          </w:p>
          <w:p w14:paraId="2CC5B7DC" w14:textId="77777777" w:rsidR="00AF48BA" w:rsidRDefault="00C6545B">
            <w:pPr>
              <w:numPr>
                <w:ilvl w:val="0"/>
                <w:numId w:val="7"/>
              </w:numPr>
              <w:pBdr>
                <w:top w:val="nil"/>
                <w:left w:val="nil"/>
                <w:bottom w:val="nil"/>
                <w:right w:val="nil"/>
                <w:between w:val="nil"/>
              </w:pBdr>
              <w:spacing w:before="200" w:line="312" w:lineRule="auto"/>
              <w:rPr>
                <w:color w:val="212529"/>
                <w:sz w:val="24"/>
                <w:szCs w:val="24"/>
              </w:rPr>
            </w:pPr>
            <w:r>
              <w:rPr>
                <w:color w:val="212529"/>
                <w:sz w:val="24"/>
                <w:szCs w:val="24"/>
              </w:rPr>
              <w:t>Lancez-vous un produit totalement nouveau?</w:t>
            </w:r>
          </w:p>
          <w:p w14:paraId="382B3C94" w14:textId="77777777" w:rsidR="00AF48BA" w:rsidRDefault="00C6545B">
            <w:pPr>
              <w:numPr>
                <w:ilvl w:val="0"/>
                <w:numId w:val="7"/>
              </w:numPr>
              <w:pBdr>
                <w:top w:val="nil"/>
                <w:left w:val="nil"/>
                <w:bottom w:val="nil"/>
                <w:right w:val="nil"/>
                <w:between w:val="nil"/>
              </w:pBdr>
              <w:spacing w:line="312" w:lineRule="auto"/>
              <w:rPr>
                <w:color w:val="212529"/>
                <w:sz w:val="24"/>
                <w:szCs w:val="24"/>
              </w:rPr>
            </w:pPr>
            <w:r>
              <w:rPr>
                <w:color w:val="212529"/>
                <w:sz w:val="24"/>
                <w:szCs w:val="24"/>
              </w:rPr>
              <w:t>Gagnez-vous déjà en popularité auprès de votre marché cible?</w:t>
            </w:r>
          </w:p>
          <w:p w14:paraId="6DBFC272" w14:textId="77777777" w:rsidR="00AF48BA" w:rsidRDefault="00C6545B">
            <w:pPr>
              <w:numPr>
                <w:ilvl w:val="0"/>
                <w:numId w:val="7"/>
              </w:numPr>
              <w:pBdr>
                <w:top w:val="nil"/>
                <w:left w:val="nil"/>
                <w:bottom w:val="nil"/>
                <w:right w:val="nil"/>
                <w:between w:val="nil"/>
              </w:pBdr>
              <w:spacing w:line="312" w:lineRule="auto"/>
              <w:rPr>
                <w:color w:val="212529"/>
                <w:sz w:val="24"/>
                <w:szCs w:val="24"/>
              </w:rPr>
            </w:pPr>
            <w:r>
              <w:rPr>
                <w:color w:val="212529"/>
                <w:sz w:val="24"/>
                <w:szCs w:val="24"/>
              </w:rPr>
              <w:t>Quelle pourrait être la cause d’une baisse de la demande pour votre produit?</w:t>
            </w:r>
          </w:p>
          <w:p w14:paraId="70937098" w14:textId="77777777" w:rsidR="00AF48BA" w:rsidRDefault="00C6545B">
            <w:pPr>
              <w:spacing w:before="200" w:line="312" w:lineRule="auto"/>
              <w:rPr>
                <w:color w:val="212529"/>
                <w:sz w:val="24"/>
                <w:szCs w:val="24"/>
              </w:rPr>
            </w:pPr>
            <w:r>
              <w:rPr>
                <w:b/>
                <w:color w:val="212529"/>
                <w:sz w:val="24"/>
                <w:szCs w:val="24"/>
              </w:rPr>
              <w:t>Propriété intellectuelle en matière de camions de cuisine de rue</w:t>
            </w:r>
          </w:p>
          <w:p w14:paraId="635367AF" w14:textId="77777777" w:rsidR="00AF48BA" w:rsidRDefault="00C6545B">
            <w:pPr>
              <w:spacing w:before="200" w:line="312" w:lineRule="auto"/>
              <w:rPr>
                <w:color w:val="212529"/>
                <w:sz w:val="24"/>
                <w:szCs w:val="24"/>
              </w:rPr>
            </w:pPr>
            <w:r>
              <w:rPr>
                <w:color w:val="212529"/>
                <w:sz w:val="24"/>
                <w:szCs w:val="24"/>
              </w:rPr>
              <w:t>Abordez la question de toute propriété intellectuelle susceptible d’être incluse dans les plats du menu de votre camion-restaurant afin de la protéger :</w:t>
            </w:r>
          </w:p>
          <w:p w14:paraId="11BD9725" w14:textId="77777777" w:rsidR="00AF48BA" w:rsidRDefault="00C6545B">
            <w:pPr>
              <w:numPr>
                <w:ilvl w:val="0"/>
                <w:numId w:val="4"/>
              </w:numPr>
              <w:pBdr>
                <w:top w:val="nil"/>
                <w:left w:val="nil"/>
                <w:bottom w:val="nil"/>
                <w:right w:val="nil"/>
                <w:between w:val="nil"/>
              </w:pBdr>
              <w:spacing w:before="200" w:line="312" w:lineRule="auto"/>
              <w:rPr>
                <w:color w:val="212529"/>
                <w:sz w:val="24"/>
                <w:szCs w:val="24"/>
              </w:rPr>
            </w:pPr>
            <w:r>
              <w:rPr>
                <w:color w:val="212529"/>
                <w:sz w:val="24"/>
                <w:szCs w:val="24"/>
              </w:rPr>
              <w:t>Existe-t-il des secrets commerciaux ou des brevets en cours d’élaboration?</w:t>
            </w:r>
          </w:p>
          <w:p w14:paraId="315C0F81" w14:textId="77777777" w:rsidR="00AF48BA" w:rsidRDefault="00C6545B">
            <w:pPr>
              <w:numPr>
                <w:ilvl w:val="0"/>
                <w:numId w:val="4"/>
              </w:numPr>
              <w:pBdr>
                <w:top w:val="nil"/>
                <w:left w:val="nil"/>
                <w:bottom w:val="nil"/>
                <w:right w:val="nil"/>
                <w:between w:val="nil"/>
              </w:pBdr>
              <w:spacing w:line="312" w:lineRule="auto"/>
              <w:rPr>
                <w:color w:val="212529"/>
                <w:sz w:val="24"/>
                <w:szCs w:val="24"/>
              </w:rPr>
            </w:pPr>
            <w:r>
              <w:rPr>
                <w:color w:val="212529"/>
                <w:sz w:val="24"/>
                <w:szCs w:val="24"/>
              </w:rPr>
              <w:lastRenderedPageBreak/>
              <w:t>Allez-vous demander à votre personnel de signer des accords de non-divulgation ou de non-concurrence?</w:t>
            </w:r>
          </w:p>
          <w:p w14:paraId="33CB9005" w14:textId="77777777" w:rsidR="00AF48BA" w:rsidRDefault="00C6545B">
            <w:pPr>
              <w:spacing w:before="200" w:line="312" w:lineRule="auto"/>
              <w:rPr>
                <w:b/>
                <w:color w:val="212529"/>
                <w:sz w:val="24"/>
                <w:szCs w:val="24"/>
              </w:rPr>
            </w:pPr>
            <w:r>
              <w:rPr>
                <w:b/>
                <w:color w:val="212529"/>
                <w:sz w:val="24"/>
                <w:szCs w:val="24"/>
              </w:rPr>
              <w:t>Prévisions concernant les camions-restaurants</w:t>
            </w:r>
          </w:p>
          <w:p w14:paraId="2360E696" w14:textId="77777777" w:rsidR="00AF48BA" w:rsidRDefault="00C6545B">
            <w:pPr>
              <w:spacing w:before="200" w:line="312" w:lineRule="auto"/>
              <w:rPr>
                <w:color w:val="212529"/>
                <w:sz w:val="24"/>
                <w:szCs w:val="24"/>
              </w:rPr>
            </w:pPr>
            <w:r>
              <w:rPr>
                <w:color w:val="212529"/>
                <w:sz w:val="24"/>
                <w:szCs w:val="24"/>
              </w:rPr>
              <w:t>Montrez que vous avez réfléchi à l’avenir du menu de votre camion-restaurant en répondant à ces questions :</w:t>
            </w:r>
          </w:p>
          <w:p w14:paraId="577AC901" w14:textId="77777777" w:rsidR="00AF48BA" w:rsidRDefault="00C6545B">
            <w:pPr>
              <w:numPr>
                <w:ilvl w:val="0"/>
                <w:numId w:val="6"/>
              </w:numPr>
              <w:pBdr>
                <w:top w:val="nil"/>
                <w:left w:val="nil"/>
                <w:bottom w:val="nil"/>
                <w:right w:val="nil"/>
                <w:between w:val="nil"/>
              </w:pBdr>
              <w:spacing w:before="200" w:line="312" w:lineRule="auto"/>
              <w:rPr>
                <w:color w:val="212529"/>
                <w:sz w:val="24"/>
                <w:szCs w:val="24"/>
              </w:rPr>
            </w:pPr>
            <w:r>
              <w:rPr>
                <w:color w:val="212529"/>
                <w:sz w:val="24"/>
                <w:szCs w:val="24"/>
              </w:rPr>
              <w:t>Comment voyez-vous l’évolution de votre menu au fil du temps?</w:t>
            </w:r>
          </w:p>
          <w:p w14:paraId="1C7E1444" w14:textId="77777777" w:rsidR="00AF48BA" w:rsidRDefault="00C6545B">
            <w:pPr>
              <w:numPr>
                <w:ilvl w:val="0"/>
                <w:numId w:val="6"/>
              </w:numPr>
              <w:pBdr>
                <w:top w:val="nil"/>
                <w:left w:val="nil"/>
                <w:bottom w:val="nil"/>
                <w:right w:val="nil"/>
                <w:between w:val="nil"/>
              </w:pBdr>
              <w:spacing w:line="312" w:lineRule="auto"/>
              <w:rPr>
                <w:color w:val="212529"/>
                <w:sz w:val="24"/>
                <w:szCs w:val="24"/>
              </w:rPr>
            </w:pPr>
            <w:r>
              <w:rPr>
                <w:color w:val="212529"/>
                <w:sz w:val="24"/>
                <w:szCs w:val="24"/>
              </w:rPr>
              <w:t>Envisagez-vous de mettre au point de nouveaux produits?</w:t>
            </w:r>
          </w:p>
          <w:p w14:paraId="2BDC3392" w14:textId="77777777" w:rsidR="00AF48BA" w:rsidRDefault="00C6545B">
            <w:pPr>
              <w:numPr>
                <w:ilvl w:val="0"/>
                <w:numId w:val="6"/>
              </w:numPr>
              <w:pBdr>
                <w:top w:val="nil"/>
                <w:left w:val="nil"/>
                <w:bottom w:val="nil"/>
                <w:right w:val="nil"/>
                <w:between w:val="nil"/>
              </w:pBdr>
              <w:spacing w:line="312" w:lineRule="auto"/>
              <w:rPr>
                <w:color w:val="212529"/>
                <w:sz w:val="24"/>
                <w:szCs w:val="24"/>
              </w:rPr>
            </w:pPr>
            <w:r>
              <w:rPr>
                <w:color w:val="212529"/>
                <w:sz w:val="24"/>
                <w:szCs w:val="24"/>
              </w:rPr>
              <w:t>Avez-vous l’intention de posséder un jour une flotte de camions-restaurants?</w:t>
            </w:r>
          </w:p>
          <w:p w14:paraId="39B32ABA" w14:textId="77777777" w:rsidR="00AF48BA" w:rsidRDefault="00C6545B">
            <w:pPr>
              <w:numPr>
                <w:ilvl w:val="0"/>
                <w:numId w:val="6"/>
              </w:numPr>
              <w:pBdr>
                <w:top w:val="nil"/>
                <w:left w:val="nil"/>
                <w:bottom w:val="nil"/>
                <w:right w:val="nil"/>
                <w:between w:val="nil"/>
              </w:pBdr>
              <w:spacing w:line="312" w:lineRule="auto"/>
              <w:rPr>
                <w:color w:val="212529"/>
                <w:sz w:val="24"/>
                <w:szCs w:val="24"/>
              </w:rPr>
            </w:pPr>
            <w:r>
              <w:rPr>
                <w:color w:val="212529"/>
                <w:sz w:val="24"/>
                <w:szCs w:val="24"/>
              </w:rPr>
              <w:t>Élargirez-vous votre champ d’action en participant à des foires de camions-restaurants ou en réservant des événements en tant que traiteur?</w:t>
            </w:r>
          </w:p>
        </w:tc>
      </w:tr>
      <w:tr w:rsidR="00AF48BA" w14:paraId="5F7B7E57" w14:textId="77777777">
        <w:trPr>
          <w:trHeight w:val="552"/>
        </w:trPr>
        <w:tc>
          <w:tcPr>
            <w:tcW w:w="9360" w:type="dxa"/>
            <w:tcMar>
              <w:top w:w="144" w:type="dxa"/>
              <w:left w:w="144" w:type="dxa"/>
              <w:bottom w:w="144" w:type="dxa"/>
              <w:right w:w="144" w:type="dxa"/>
            </w:tcMar>
          </w:tcPr>
          <w:p w14:paraId="6C179351" w14:textId="77777777" w:rsidR="00AF48BA" w:rsidRDefault="00C6545B">
            <w:pPr>
              <w:spacing w:line="240" w:lineRule="auto"/>
              <w:jc w:val="right"/>
              <w:rPr>
                <w:i/>
                <w:color w:val="696969"/>
              </w:rPr>
            </w:pPr>
            <w:r>
              <w:rPr>
                <w:i/>
                <w:color w:val="696969"/>
              </w:rPr>
              <w:lastRenderedPageBreak/>
              <w:t>Effacez ces conseils lorsque vous avez terminé.</w:t>
            </w:r>
          </w:p>
        </w:tc>
      </w:tr>
    </w:tbl>
    <w:p w14:paraId="1FAAA972" w14:textId="77777777" w:rsidR="00AF48BA" w:rsidRDefault="00AF48BA"/>
    <w:p w14:paraId="71334C15" w14:textId="77777777" w:rsidR="00AF48BA" w:rsidRDefault="00AF48BA"/>
    <w:tbl>
      <w:tblPr>
        <w:tblStyle w:val="Table22"/>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49D99AE7" w14:textId="77777777">
        <w:trPr>
          <w:trHeight w:val="576"/>
        </w:trPr>
        <w:tc>
          <w:tcPr>
            <w:tcW w:w="9360" w:type="dxa"/>
            <w:shd w:val="clear" w:color="auto" w:fill="FF3008"/>
            <w:tcMar>
              <w:top w:w="100" w:type="dxa"/>
              <w:left w:w="100" w:type="dxa"/>
              <w:bottom w:w="100" w:type="dxa"/>
              <w:right w:w="100" w:type="dxa"/>
            </w:tcMar>
            <w:vAlign w:val="center"/>
          </w:tcPr>
          <w:p w14:paraId="57FAC161" w14:textId="77777777" w:rsidR="00AF48BA" w:rsidRDefault="00C6545B">
            <w:pPr>
              <w:rPr>
                <w:b/>
                <w:color w:val="FFFFFF"/>
                <w:sz w:val="24"/>
                <w:szCs w:val="24"/>
              </w:rPr>
            </w:pPr>
            <w:r>
              <w:rPr>
                <w:b/>
                <w:color w:val="FFFFFF"/>
                <w:sz w:val="24"/>
                <w:szCs w:val="24"/>
              </w:rPr>
              <w:t>Présentez vos produits et services ici.</w:t>
            </w:r>
          </w:p>
        </w:tc>
      </w:tr>
      <w:tr w:rsidR="00AF48BA" w14:paraId="0E8CF570" w14:textId="77777777">
        <w:trPr>
          <w:trHeight w:val="3455"/>
        </w:trPr>
        <w:tc>
          <w:tcPr>
            <w:tcW w:w="9360" w:type="dxa"/>
            <w:shd w:val="clear" w:color="auto" w:fill="F6F5F1"/>
            <w:tcMar>
              <w:top w:w="100" w:type="dxa"/>
              <w:left w:w="100" w:type="dxa"/>
              <w:bottom w:w="100" w:type="dxa"/>
              <w:right w:w="100" w:type="dxa"/>
            </w:tcMar>
          </w:tcPr>
          <w:p w14:paraId="3C1862A4" w14:textId="77777777" w:rsidR="00AF48BA" w:rsidRDefault="00AF48BA">
            <w:pPr>
              <w:rPr>
                <w:color w:val="212529"/>
                <w:sz w:val="24"/>
                <w:szCs w:val="24"/>
              </w:rPr>
            </w:pPr>
          </w:p>
        </w:tc>
      </w:tr>
    </w:tbl>
    <w:p w14:paraId="50B08495" w14:textId="77777777" w:rsidR="00AF48BA" w:rsidRDefault="00AF48BA"/>
    <w:p w14:paraId="1EDB1921" w14:textId="77777777" w:rsidR="00AF48BA" w:rsidRDefault="00AF48BA"/>
    <w:p w14:paraId="565FC806" w14:textId="77777777" w:rsidR="00AF48BA" w:rsidRDefault="00C6545B">
      <w:r>
        <w:br w:type="page"/>
      </w:r>
    </w:p>
    <w:p w14:paraId="3389817F" w14:textId="77777777" w:rsidR="00AF48BA" w:rsidRDefault="00C6545B">
      <w:pPr>
        <w:pStyle w:val="Ttulo2"/>
      </w:pPr>
      <w:bookmarkStart w:id="11" w:name="_Toc256000010"/>
      <w:r>
        <w:lastRenderedPageBreak/>
        <w:t>Structure des prix</w:t>
      </w:r>
      <w:bookmarkEnd w:id="11"/>
      <w:r>
        <w:t xml:space="preserve"> </w:t>
      </w:r>
    </w:p>
    <w:p w14:paraId="3D39AD85" w14:textId="77777777" w:rsidR="00AF48BA" w:rsidRDefault="00AF48BA"/>
    <w:tbl>
      <w:tblPr>
        <w:tblStyle w:val="Table23"/>
        <w:tblW w:w="9360" w:type="dxa"/>
        <w:tblLayout w:type="fixed"/>
        <w:tblLook w:val="0600" w:firstRow="0" w:lastRow="0" w:firstColumn="0" w:lastColumn="0" w:noHBand="1" w:noVBand="1"/>
      </w:tblPr>
      <w:tblGrid>
        <w:gridCol w:w="9360"/>
      </w:tblGrid>
      <w:tr w:rsidR="00AF48BA" w14:paraId="451A473D" w14:textId="77777777">
        <w:tc>
          <w:tcPr>
            <w:tcW w:w="9360" w:type="dxa"/>
            <w:shd w:val="clear" w:color="auto" w:fill="FFF1E7"/>
            <w:tcMar>
              <w:top w:w="360" w:type="dxa"/>
              <w:left w:w="360" w:type="dxa"/>
              <w:bottom w:w="360" w:type="dxa"/>
              <w:right w:w="360" w:type="dxa"/>
            </w:tcMar>
            <w:vAlign w:val="center"/>
          </w:tcPr>
          <w:p w14:paraId="68C28C9F" w14:textId="77777777" w:rsidR="00AF48BA" w:rsidRDefault="00C6545B">
            <w:pPr>
              <w:spacing w:before="200" w:line="312" w:lineRule="auto"/>
              <w:rPr>
                <w:b/>
                <w:color w:val="212529"/>
                <w:sz w:val="24"/>
                <w:szCs w:val="24"/>
              </w:rPr>
            </w:pPr>
            <w:r>
              <w:rPr>
                <w:b/>
                <w:color w:val="212529"/>
                <w:sz w:val="24"/>
                <w:szCs w:val="24"/>
              </w:rPr>
              <w:t>Conseil de pro</w:t>
            </w:r>
          </w:p>
          <w:p w14:paraId="0A99B0A4" w14:textId="77777777" w:rsidR="00AF48BA" w:rsidRDefault="00C6545B">
            <w:pPr>
              <w:spacing w:before="200" w:line="312" w:lineRule="auto"/>
              <w:rPr>
                <w:i/>
                <w:color w:val="212529"/>
                <w:sz w:val="24"/>
                <w:szCs w:val="24"/>
              </w:rPr>
            </w:pPr>
            <w:r>
              <w:rPr>
                <w:color w:val="212529"/>
                <w:sz w:val="24"/>
                <w:szCs w:val="24"/>
              </w:rPr>
              <w:t xml:space="preserve">Faites part de vos projets en matière de tarification de vos produits. N’oubliez pas d’inclure le prix de fabrication de chaque article ainsi que le profit attendu pour chaque offre. Il est également utile de replacer ces chiffres dans le contexte d’un marché plus large en indiquant si vos prix sont supérieurs ou inférieurs à la moyenne du secteur dans votre région. </w:t>
            </w:r>
          </w:p>
        </w:tc>
      </w:tr>
      <w:tr w:rsidR="00AF48BA" w14:paraId="56EA7540" w14:textId="77777777">
        <w:trPr>
          <w:trHeight w:val="552"/>
        </w:trPr>
        <w:tc>
          <w:tcPr>
            <w:tcW w:w="9360" w:type="dxa"/>
            <w:tcMar>
              <w:top w:w="144" w:type="dxa"/>
              <w:left w:w="144" w:type="dxa"/>
              <w:bottom w:w="144" w:type="dxa"/>
              <w:right w:w="144" w:type="dxa"/>
            </w:tcMar>
          </w:tcPr>
          <w:p w14:paraId="1C2BC9D3" w14:textId="77777777" w:rsidR="00AF48BA" w:rsidRDefault="00C6545B">
            <w:pPr>
              <w:spacing w:line="240" w:lineRule="auto"/>
              <w:jc w:val="right"/>
              <w:rPr>
                <w:i/>
                <w:color w:val="696969"/>
              </w:rPr>
            </w:pPr>
            <w:r>
              <w:rPr>
                <w:i/>
                <w:color w:val="696969"/>
              </w:rPr>
              <w:t>Effacez ces conseils lorsque vous avez terminé.</w:t>
            </w:r>
          </w:p>
        </w:tc>
      </w:tr>
    </w:tbl>
    <w:p w14:paraId="7BA0EAAB" w14:textId="77777777" w:rsidR="00AF48BA" w:rsidRDefault="00AF48BA"/>
    <w:p w14:paraId="67579AD4" w14:textId="77777777" w:rsidR="00AF48BA" w:rsidRDefault="00AF48BA"/>
    <w:tbl>
      <w:tblPr>
        <w:tblStyle w:val="Table24"/>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53E8C9D8" w14:textId="77777777">
        <w:trPr>
          <w:trHeight w:val="576"/>
        </w:trPr>
        <w:tc>
          <w:tcPr>
            <w:tcW w:w="9360" w:type="dxa"/>
            <w:shd w:val="clear" w:color="auto" w:fill="FF3008"/>
            <w:tcMar>
              <w:top w:w="100" w:type="dxa"/>
              <w:left w:w="100" w:type="dxa"/>
              <w:bottom w:w="100" w:type="dxa"/>
              <w:right w:w="100" w:type="dxa"/>
            </w:tcMar>
            <w:vAlign w:val="center"/>
          </w:tcPr>
          <w:p w14:paraId="26DBA8D5" w14:textId="77777777" w:rsidR="00AF48BA" w:rsidRDefault="00C6545B">
            <w:r>
              <w:rPr>
                <w:b/>
                <w:color w:val="FFFFFF"/>
                <w:sz w:val="24"/>
                <w:szCs w:val="24"/>
              </w:rPr>
              <w:t>Indiquez ici le prix de vos produits ou services.</w:t>
            </w:r>
          </w:p>
        </w:tc>
      </w:tr>
    </w:tbl>
    <w:p w14:paraId="249454D6" w14:textId="77777777" w:rsidR="00AF48BA" w:rsidRDefault="00AF48BA"/>
    <w:tbl>
      <w:tblPr>
        <w:tblStyle w:val="Table25"/>
        <w:tblW w:w="937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875"/>
        <w:gridCol w:w="2190"/>
        <w:gridCol w:w="1560"/>
        <w:gridCol w:w="1875"/>
        <w:gridCol w:w="1875"/>
      </w:tblGrid>
      <w:tr w:rsidR="00AF48BA" w14:paraId="759BE575" w14:textId="77777777">
        <w:trPr>
          <w:trHeight w:val="835"/>
        </w:trPr>
        <w:tc>
          <w:tcPr>
            <w:tcW w:w="187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080EC07C" w14:textId="77777777" w:rsidR="00523376" w:rsidRDefault="00C6545B">
            <w:pPr>
              <w:widowControl w:val="0"/>
              <w:spacing w:line="240" w:lineRule="auto"/>
              <w:jc w:val="center"/>
              <w:rPr>
                <w:b/>
                <w:color w:val="233069"/>
              </w:rPr>
            </w:pPr>
            <w:r>
              <w:rPr>
                <w:b/>
                <w:color w:val="233069"/>
              </w:rPr>
              <w:t>Produits/</w:t>
            </w:r>
          </w:p>
          <w:p w14:paraId="698768C3" w14:textId="38FAFDCF" w:rsidR="00AF48BA" w:rsidRDefault="00C6545B">
            <w:pPr>
              <w:widowControl w:val="0"/>
              <w:spacing w:line="240" w:lineRule="auto"/>
              <w:jc w:val="center"/>
              <w:rPr>
                <w:b/>
                <w:color w:val="233069"/>
              </w:rPr>
            </w:pPr>
            <w:proofErr w:type="gramStart"/>
            <w:r>
              <w:rPr>
                <w:b/>
                <w:color w:val="233069"/>
              </w:rPr>
              <w:t>services</w:t>
            </w:r>
            <w:proofErr w:type="gramEnd"/>
          </w:p>
        </w:tc>
        <w:tc>
          <w:tcPr>
            <w:tcW w:w="219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0ACAE493" w14:textId="77777777" w:rsidR="00AF48BA" w:rsidRDefault="00C6545B">
            <w:pPr>
              <w:widowControl w:val="0"/>
              <w:spacing w:line="240" w:lineRule="auto"/>
              <w:jc w:val="center"/>
              <w:rPr>
                <w:b/>
                <w:color w:val="233069"/>
              </w:rPr>
            </w:pPr>
            <w:r>
              <w:rPr>
                <w:b/>
                <w:color w:val="233069"/>
              </w:rPr>
              <w:t>Coût des produits vendus</w:t>
            </w:r>
          </w:p>
        </w:tc>
        <w:tc>
          <w:tcPr>
            <w:tcW w:w="156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24AF85D0" w14:textId="77777777" w:rsidR="00AF48BA" w:rsidRDefault="00C6545B">
            <w:pPr>
              <w:widowControl w:val="0"/>
              <w:spacing w:line="240" w:lineRule="auto"/>
              <w:jc w:val="center"/>
              <w:rPr>
                <w:b/>
                <w:color w:val="233069"/>
              </w:rPr>
            </w:pPr>
            <w:r>
              <w:rPr>
                <w:b/>
                <w:color w:val="233069"/>
              </w:rPr>
              <w:t>Main-d’œuvre</w:t>
            </w:r>
          </w:p>
        </w:tc>
        <w:tc>
          <w:tcPr>
            <w:tcW w:w="187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7CAD4F0E" w14:textId="77777777" w:rsidR="00AF48BA" w:rsidRDefault="00C6545B">
            <w:pPr>
              <w:widowControl w:val="0"/>
              <w:spacing w:line="240" w:lineRule="auto"/>
              <w:jc w:val="center"/>
              <w:rPr>
                <w:b/>
                <w:color w:val="233069"/>
              </w:rPr>
            </w:pPr>
            <w:r>
              <w:rPr>
                <w:b/>
                <w:color w:val="233069"/>
              </w:rPr>
              <w:t>Prix de vente</w:t>
            </w:r>
          </w:p>
        </w:tc>
        <w:tc>
          <w:tcPr>
            <w:tcW w:w="187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1FBECBC4" w14:textId="77777777" w:rsidR="00AF48BA" w:rsidRDefault="00C6545B">
            <w:pPr>
              <w:widowControl w:val="0"/>
              <w:spacing w:line="240" w:lineRule="auto"/>
              <w:jc w:val="center"/>
              <w:rPr>
                <w:b/>
                <w:color w:val="233069"/>
              </w:rPr>
            </w:pPr>
            <w:r>
              <w:rPr>
                <w:b/>
                <w:color w:val="233069"/>
              </w:rPr>
              <w:t>Profit</w:t>
            </w:r>
          </w:p>
        </w:tc>
      </w:tr>
      <w:tr w:rsidR="00AF48BA" w14:paraId="57C209F4" w14:textId="77777777">
        <w:trPr>
          <w:trHeight w:val="576"/>
        </w:trPr>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78BEAFBD" w14:textId="77777777" w:rsidR="00AF48BA" w:rsidRDefault="00AF48BA">
            <w:pPr>
              <w:widowControl w:val="0"/>
              <w:rPr>
                <w:color w:val="212529"/>
              </w:rPr>
            </w:pPr>
          </w:p>
        </w:tc>
        <w:tc>
          <w:tcPr>
            <w:tcW w:w="219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4668D7C7" w14:textId="77777777" w:rsidR="00AF48BA" w:rsidRDefault="00AF48BA">
            <w:pPr>
              <w:widowControl w:val="0"/>
              <w:rPr>
                <w:color w:val="212529"/>
              </w:rPr>
            </w:pPr>
          </w:p>
        </w:tc>
        <w:tc>
          <w:tcPr>
            <w:tcW w:w="156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3F2AB958" w14:textId="77777777" w:rsidR="00AF48BA" w:rsidRDefault="00AF48BA">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65154CD1" w14:textId="77777777" w:rsidR="00AF48BA" w:rsidRDefault="00AF48BA">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7D30E4AF" w14:textId="77777777" w:rsidR="00AF48BA" w:rsidRDefault="00AF48BA">
            <w:pPr>
              <w:widowControl w:val="0"/>
              <w:rPr>
                <w:color w:val="212529"/>
              </w:rPr>
            </w:pPr>
          </w:p>
        </w:tc>
      </w:tr>
      <w:tr w:rsidR="00AF48BA" w14:paraId="2038C8CE" w14:textId="77777777">
        <w:trPr>
          <w:trHeight w:val="576"/>
        </w:trPr>
        <w:tc>
          <w:tcPr>
            <w:tcW w:w="18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4A04C38F" w14:textId="77777777" w:rsidR="00AF48BA" w:rsidRDefault="00AF48BA">
            <w:pPr>
              <w:widowControl w:val="0"/>
              <w:rPr>
                <w:color w:val="212529"/>
              </w:rPr>
            </w:pPr>
          </w:p>
        </w:tc>
        <w:tc>
          <w:tcPr>
            <w:tcW w:w="219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33CF30B2" w14:textId="77777777" w:rsidR="00AF48BA" w:rsidRDefault="00AF48BA">
            <w:pPr>
              <w:widowControl w:val="0"/>
              <w:rPr>
                <w:color w:val="212529"/>
              </w:rPr>
            </w:pPr>
          </w:p>
        </w:tc>
        <w:tc>
          <w:tcPr>
            <w:tcW w:w="156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2E8BFE26" w14:textId="77777777" w:rsidR="00AF48BA" w:rsidRDefault="00AF48BA">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4BA1B758" w14:textId="77777777" w:rsidR="00AF48BA" w:rsidRDefault="00AF48BA">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16038602" w14:textId="77777777" w:rsidR="00AF48BA" w:rsidRDefault="00AF48BA">
            <w:pPr>
              <w:widowControl w:val="0"/>
              <w:rPr>
                <w:color w:val="212529"/>
              </w:rPr>
            </w:pPr>
          </w:p>
        </w:tc>
      </w:tr>
      <w:tr w:rsidR="00AF48BA" w14:paraId="7DB0C227" w14:textId="77777777">
        <w:trPr>
          <w:trHeight w:val="576"/>
        </w:trPr>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3D7C44A7" w14:textId="77777777" w:rsidR="00AF48BA" w:rsidRDefault="00AF48BA">
            <w:pPr>
              <w:widowControl w:val="0"/>
              <w:rPr>
                <w:color w:val="212529"/>
              </w:rPr>
            </w:pPr>
          </w:p>
        </w:tc>
        <w:tc>
          <w:tcPr>
            <w:tcW w:w="219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63628EE3" w14:textId="77777777" w:rsidR="00AF48BA" w:rsidRDefault="00AF48BA">
            <w:pPr>
              <w:widowControl w:val="0"/>
              <w:rPr>
                <w:color w:val="212529"/>
              </w:rPr>
            </w:pPr>
          </w:p>
        </w:tc>
        <w:tc>
          <w:tcPr>
            <w:tcW w:w="156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57107A99" w14:textId="77777777" w:rsidR="00AF48BA" w:rsidRDefault="00AF48BA">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2E3C1B25" w14:textId="77777777" w:rsidR="00AF48BA" w:rsidRDefault="00AF48BA">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52EA32EE" w14:textId="77777777" w:rsidR="00AF48BA" w:rsidRDefault="00AF48BA">
            <w:pPr>
              <w:widowControl w:val="0"/>
              <w:rPr>
                <w:color w:val="212529"/>
              </w:rPr>
            </w:pPr>
          </w:p>
        </w:tc>
      </w:tr>
      <w:tr w:rsidR="00AF48BA" w14:paraId="7807F33F" w14:textId="77777777">
        <w:trPr>
          <w:trHeight w:val="576"/>
        </w:trPr>
        <w:tc>
          <w:tcPr>
            <w:tcW w:w="18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01154F61" w14:textId="77777777" w:rsidR="00AF48BA" w:rsidRDefault="00AF48BA">
            <w:pPr>
              <w:widowControl w:val="0"/>
              <w:rPr>
                <w:color w:val="212529"/>
              </w:rPr>
            </w:pPr>
          </w:p>
        </w:tc>
        <w:tc>
          <w:tcPr>
            <w:tcW w:w="219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2992DD6F" w14:textId="77777777" w:rsidR="00AF48BA" w:rsidRDefault="00AF48BA">
            <w:pPr>
              <w:widowControl w:val="0"/>
              <w:rPr>
                <w:color w:val="212529"/>
              </w:rPr>
            </w:pPr>
          </w:p>
        </w:tc>
        <w:tc>
          <w:tcPr>
            <w:tcW w:w="156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0245B0B7" w14:textId="77777777" w:rsidR="00AF48BA" w:rsidRDefault="00AF48BA">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4698FCBD" w14:textId="77777777" w:rsidR="00AF48BA" w:rsidRDefault="00AF48BA">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7624ACD9" w14:textId="77777777" w:rsidR="00AF48BA" w:rsidRDefault="00AF48BA">
            <w:pPr>
              <w:widowControl w:val="0"/>
              <w:rPr>
                <w:color w:val="212529"/>
              </w:rPr>
            </w:pPr>
          </w:p>
        </w:tc>
      </w:tr>
      <w:tr w:rsidR="00AF48BA" w14:paraId="733C6FFB" w14:textId="77777777">
        <w:trPr>
          <w:trHeight w:val="576"/>
        </w:trPr>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640B9FCF" w14:textId="77777777" w:rsidR="00AF48BA" w:rsidRDefault="00AF48BA">
            <w:pPr>
              <w:widowControl w:val="0"/>
              <w:rPr>
                <w:color w:val="212529"/>
              </w:rPr>
            </w:pPr>
          </w:p>
        </w:tc>
        <w:tc>
          <w:tcPr>
            <w:tcW w:w="219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2CFEC601" w14:textId="77777777" w:rsidR="00AF48BA" w:rsidRDefault="00AF48BA">
            <w:pPr>
              <w:widowControl w:val="0"/>
              <w:rPr>
                <w:color w:val="212529"/>
              </w:rPr>
            </w:pPr>
          </w:p>
        </w:tc>
        <w:tc>
          <w:tcPr>
            <w:tcW w:w="1560"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44FEED3A" w14:textId="77777777" w:rsidR="00AF48BA" w:rsidRDefault="00AF48BA">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02DFB43F" w14:textId="77777777" w:rsidR="00AF48BA" w:rsidRDefault="00AF48BA">
            <w:pPr>
              <w:widowControl w:val="0"/>
              <w:rPr>
                <w:color w:val="212529"/>
              </w:rPr>
            </w:pPr>
          </w:p>
        </w:tc>
        <w:tc>
          <w:tcPr>
            <w:tcW w:w="187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5B12971F" w14:textId="77777777" w:rsidR="00AF48BA" w:rsidRDefault="00AF48BA">
            <w:pPr>
              <w:widowControl w:val="0"/>
              <w:rPr>
                <w:color w:val="212529"/>
              </w:rPr>
            </w:pPr>
          </w:p>
        </w:tc>
      </w:tr>
    </w:tbl>
    <w:p w14:paraId="70A0DA5B" w14:textId="77777777" w:rsidR="00AF48BA" w:rsidRDefault="00AF48BA"/>
    <w:p w14:paraId="65E5BDBB" w14:textId="77777777" w:rsidR="00AF48BA" w:rsidRDefault="00AF48BA"/>
    <w:p w14:paraId="39ACA5B2" w14:textId="77777777" w:rsidR="00AF48BA" w:rsidRDefault="00C6545B">
      <w:r>
        <w:br w:type="page"/>
      </w:r>
    </w:p>
    <w:p w14:paraId="2F5D73AF" w14:textId="77777777" w:rsidR="00AF48BA" w:rsidRDefault="00C6545B">
      <w:pPr>
        <w:pStyle w:val="Ttulo2"/>
      </w:pPr>
      <w:bookmarkStart w:id="12" w:name="_Toc256000011"/>
      <w:r>
        <w:lastRenderedPageBreak/>
        <w:t>Fournisseurs</w:t>
      </w:r>
      <w:bookmarkEnd w:id="12"/>
      <w:r>
        <w:t xml:space="preserve"> </w:t>
      </w:r>
    </w:p>
    <w:p w14:paraId="2F2BC822" w14:textId="77777777" w:rsidR="00AF48BA" w:rsidRDefault="00AF48BA"/>
    <w:tbl>
      <w:tblPr>
        <w:tblStyle w:val="Table26"/>
        <w:tblW w:w="9360" w:type="dxa"/>
        <w:tblLayout w:type="fixed"/>
        <w:tblLook w:val="0600" w:firstRow="0" w:lastRow="0" w:firstColumn="0" w:lastColumn="0" w:noHBand="1" w:noVBand="1"/>
      </w:tblPr>
      <w:tblGrid>
        <w:gridCol w:w="9360"/>
      </w:tblGrid>
      <w:tr w:rsidR="00AF48BA" w14:paraId="5D4CDE32" w14:textId="77777777">
        <w:tc>
          <w:tcPr>
            <w:tcW w:w="9360" w:type="dxa"/>
            <w:shd w:val="clear" w:color="auto" w:fill="FFF1E7"/>
            <w:tcMar>
              <w:top w:w="360" w:type="dxa"/>
              <w:left w:w="360" w:type="dxa"/>
              <w:bottom w:w="360" w:type="dxa"/>
              <w:right w:w="360" w:type="dxa"/>
            </w:tcMar>
            <w:vAlign w:val="center"/>
          </w:tcPr>
          <w:p w14:paraId="3DA985BC" w14:textId="77777777" w:rsidR="00AF48BA" w:rsidRDefault="00C6545B" w:rsidP="00400525">
            <w:pPr>
              <w:spacing w:before="200" w:line="288" w:lineRule="auto"/>
              <w:rPr>
                <w:b/>
                <w:color w:val="212529"/>
                <w:sz w:val="24"/>
                <w:szCs w:val="24"/>
              </w:rPr>
            </w:pPr>
            <w:r>
              <w:rPr>
                <w:b/>
                <w:color w:val="212529"/>
                <w:sz w:val="24"/>
                <w:szCs w:val="24"/>
              </w:rPr>
              <w:t>Conseil de pro</w:t>
            </w:r>
          </w:p>
          <w:p w14:paraId="2B7C5EC8" w14:textId="52755830" w:rsidR="00AF48BA" w:rsidRDefault="00C6545B" w:rsidP="00400525">
            <w:pPr>
              <w:spacing w:before="200" w:line="288" w:lineRule="auto"/>
              <w:rPr>
                <w:i/>
                <w:color w:val="212529"/>
                <w:sz w:val="24"/>
                <w:szCs w:val="24"/>
              </w:rPr>
            </w:pPr>
            <w:r>
              <w:rPr>
                <w:color w:val="212529"/>
                <w:sz w:val="24"/>
                <w:szCs w:val="24"/>
              </w:rPr>
              <w:t>Si vous travaillez avec des fournisseurs pour approvisionner votre entreprise, énumérez-les ici, ainsi que leurs coordonnées et les produits qu’ils vous fourniront. Il</w:t>
            </w:r>
            <w:r w:rsidR="00400525">
              <w:rPr>
                <w:color w:val="212529"/>
                <w:sz w:val="24"/>
                <w:szCs w:val="24"/>
              </w:rPr>
              <w:t> </w:t>
            </w:r>
            <w:r>
              <w:rPr>
                <w:color w:val="212529"/>
                <w:sz w:val="24"/>
                <w:szCs w:val="24"/>
              </w:rPr>
              <w:t xml:space="preserve">est important de montrer aux investisseurs et aux partenaires que vos fournisseurs sont fiables. Avez-vous déjà travaillé avec eux? Travaillent-ils régulièrement avec des camions-restaurants? Comment savez-vous que leur produit est de haute qualité? Fournissez tous les renseignements possibles sur la stratégie de votre chaîne d’approvisionnement. </w:t>
            </w:r>
          </w:p>
        </w:tc>
      </w:tr>
      <w:tr w:rsidR="00AF48BA" w14:paraId="19EF3BF8" w14:textId="77777777">
        <w:trPr>
          <w:trHeight w:val="552"/>
        </w:trPr>
        <w:tc>
          <w:tcPr>
            <w:tcW w:w="9360" w:type="dxa"/>
            <w:tcMar>
              <w:top w:w="144" w:type="dxa"/>
              <w:left w:w="144" w:type="dxa"/>
              <w:bottom w:w="144" w:type="dxa"/>
              <w:right w:w="144" w:type="dxa"/>
            </w:tcMar>
          </w:tcPr>
          <w:p w14:paraId="68F4FF33" w14:textId="77777777" w:rsidR="00AF48BA" w:rsidRDefault="00C6545B">
            <w:pPr>
              <w:spacing w:line="240" w:lineRule="auto"/>
              <w:jc w:val="right"/>
              <w:rPr>
                <w:i/>
                <w:color w:val="696969"/>
              </w:rPr>
            </w:pPr>
            <w:r>
              <w:rPr>
                <w:i/>
                <w:color w:val="696969"/>
              </w:rPr>
              <w:t>Effacez ces conseils lorsque vous avez terminé.</w:t>
            </w:r>
          </w:p>
        </w:tc>
      </w:tr>
    </w:tbl>
    <w:p w14:paraId="09DC56EA" w14:textId="77777777" w:rsidR="00AF48BA" w:rsidRDefault="00AF48BA"/>
    <w:p w14:paraId="64FEFCDD" w14:textId="77777777" w:rsidR="00AF48BA" w:rsidRDefault="00AF48BA"/>
    <w:tbl>
      <w:tblPr>
        <w:tblStyle w:val="Table27"/>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5EC6066F" w14:textId="77777777">
        <w:trPr>
          <w:trHeight w:val="576"/>
        </w:trPr>
        <w:tc>
          <w:tcPr>
            <w:tcW w:w="9360" w:type="dxa"/>
            <w:shd w:val="clear" w:color="auto" w:fill="FF3008"/>
            <w:tcMar>
              <w:top w:w="100" w:type="dxa"/>
              <w:left w:w="100" w:type="dxa"/>
              <w:bottom w:w="100" w:type="dxa"/>
              <w:right w:w="100" w:type="dxa"/>
            </w:tcMar>
            <w:vAlign w:val="center"/>
          </w:tcPr>
          <w:p w14:paraId="25378A6C" w14:textId="77777777" w:rsidR="00AF48BA" w:rsidRDefault="00C6545B">
            <w:r>
              <w:rPr>
                <w:b/>
                <w:color w:val="FFFFFF"/>
                <w:sz w:val="24"/>
                <w:szCs w:val="24"/>
              </w:rPr>
              <w:t>Dressez ici la liste de vos principaux fournisseurs.</w:t>
            </w:r>
          </w:p>
        </w:tc>
      </w:tr>
    </w:tbl>
    <w:p w14:paraId="6DF1A8D0" w14:textId="77777777" w:rsidR="00AF48BA" w:rsidRDefault="00AF48BA"/>
    <w:tbl>
      <w:tblPr>
        <w:tblStyle w:val="Table28"/>
        <w:tblW w:w="9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325"/>
        <w:gridCol w:w="2325"/>
        <w:gridCol w:w="2325"/>
        <w:gridCol w:w="2325"/>
      </w:tblGrid>
      <w:tr w:rsidR="00AF48BA" w14:paraId="48AF0B76" w14:textId="77777777">
        <w:trPr>
          <w:trHeight w:val="835"/>
        </w:trPr>
        <w:tc>
          <w:tcPr>
            <w:tcW w:w="232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6AE62141" w14:textId="77777777" w:rsidR="00AF48BA" w:rsidRDefault="00C6545B">
            <w:pPr>
              <w:widowControl w:val="0"/>
              <w:spacing w:line="240" w:lineRule="auto"/>
              <w:jc w:val="center"/>
              <w:rPr>
                <w:b/>
                <w:color w:val="233069"/>
              </w:rPr>
            </w:pPr>
            <w:r>
              <w:rPr>
                <w:b/>
                <w:color w:val="233069"/>
              </w:rPr>
              <w:t>Nom du fournisseur</w:t>
            </w:r>
          </w:p>
        </w:tc>
        <w:tc>
          <w:tcPr>
            <w:tcW w:w="232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1996B7D2" w14:textId="77777777" w:rsidR="00AF48BA" w:rsidRDefault="00C6545B">
            <w:pPr>
              <w:widowControl w:val="0"/>
              <w:spacing w:line="240" w:lineRule="auto"/>
              <w:jc w:val="center"/>
              <w:rPr>
                <w:b/>
                <w:color w:val="233069"/>
              </w:rPr>
            </w:pPr>
            <w:r>
              <w:rPr>
                <w:b/>
                <w:color w:val="233069"/>
              </w:rPr>
              <w:t>Adresse</w:t>
            </w:r>
          </w:p>
        </w:tc>
        <w:tc>
          <w:tcPr>
            <w:tcW w:w="232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4616BAD8" w14:textId="77777777" w:rsidR="00AF48BA" w:rsidRDefault="00C6545B">
            <w:pPr>
              <w:widowControl w:val="0"/>
              <w:spacing w:line="240" w:lineRule="auto"/>
              <w:jc w:val="center"/>
              <w:rPr>
                <w:b/>
                <w:color w:val="233069"/>
              </w:rPr>
            </w:pPr>
            <w:r>
              <w:rPr>
                <w:b/>
                <w:color w:val="233069"/>
              </w:rPr>
              <w:t>Adresse</w:t>
            </w:r>
          </w:p>
        </w:tc>
        <w:tc>
          <w:tcPr>
            <w:tcW w:w="232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710ADC37" w14:textId="77777777" w:rsidR="00AF48BA" w:rsidRDefault="00C6545B">
            <w:pPr>
              <w:widowControl w:val="0"/>
              <w:spacing w:line="240" w:lineRule="auto"/>
              <w:jc w:val="center"/>
              <w:rPr>
                <w:b/>
                <w:color w:val="233069"/>
              </w:rPr>
            </w:pPr>
            <w:r>
              <w:rPr>
                <w:b/>
                <w:color w:val="233069"/>
              </w:rPr>
              <w:t>Produits fournis</w:t>
            </w:r>
          </w:p>
        </w:tc>
      </w:tr>
      <w:tr w:rsidR="00AF48BA" w14:paraId="784C41B5" w14:textId="77777777">
        <w:trPr>
          <w:trHeight w:val="720"/>
        </w:trPr>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7E5793D7"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00CFA77B"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3958BD46"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1C620AFD" w14:textId="77777777" w:rsidR="00AF48BA" w:rsidRDefault="00AF48BA">
            <w:pPr>
              <w:widowControl w:val="0"/>
              <w:rPr>
                <w:color w:val="212529"/>
              </w:rPr>
            </w:pPr>
          </w:p>
        </w:tc>
      </w:tr>
      <w:tr w:rsidR="00AF48BA" w14:paraId="3A77C1F6" w14:textId="77777777">
        <w:trPr>
          <w:trHeight w:val="720"/>
        </w:trPr>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2081A6A1"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28E23B4B"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0A0966B2"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25B561DA" w14:textId="77777777" w:rsidR="00AF48BA" w:rsidRDefault="00AF48BA">
            <w:pPr>
              <w:widowControl w:val="0"/>
              <w:rPr>
                <w:color w:val="212529"/>
              </w:rPr>
            </w:pPr>
          </w:p>
        </w:tc>
      </w:tr>
      <w:tr w:rsidR="00AF48BA" w14:paraId="5370F06E" w14:textId="77777777">
        <w:trPr>
          <w:trHeight w:val="720"/>
        </w:trPr>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1F58C513"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2B8D210D"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6039BD92"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222A7FAE" w14:textId="77777777" w:rsidR="00AF48BA" w:rsidRDefault="00AF48BA">
            <w:pPr>
              <w:widowControl w:val="0"/>
              <w:rPr>
                <w:color w:val="212529"/>
              </w:rPr>
            </w:pPr>
          </w:p>
        </w:tc>
      </w:tr>
      <w:tr w:rsidR="00AF48BA" w14:paraId="02151287" w14:textId="77777777">
        <w:trPr>
          <w:trHeight w:val="720"/>
        </w:trPr>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2EC48AF9"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45143239"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32D77E4A"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tcPr>
          <w:p w14:paraId="10149E99" w14:textId="77777777" w:rsidR="00AF48BA" w:rsidRDefault="00AF48BA">
            <w:pPr>
              <w:widowControl w:val="0"/>
              <w:rPr>
                <w:color w:val="212529"/>
              </w:rPr>
            </w:pPr>
          </w:p>
        </w:tc>
      </w:tr>
      <w:tr w:rsidR="00AF48BA" w14:paraId="490CC4C5" w14:textId="77777777">
        <w:trPr>
          <w:trHeight w:val="720"/>
        </w:trPr>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7D746855"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75D373EC"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4C131CFE" w14:textId="77777777" w:rsidR="00AF48BA" w:rsidRDefault="00AF48BA">
            <w:pPr>
              <w:widowControl w:val="0"/>
              <w:rPr>
                <w:color w:val="212529"/>
              </w:rPr>
            </w:pPr>
          </w:p>
        </w:tc>
        <w:tc>
          <w:tcPr>
            <w:tcW w:w="232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tcPr>
          <w:p w14:paraId="144C2AA5" w14:textId="77777777" w:rsidR="00AF48BA" w:rsidRDefault="00AF48BA">
            <w:pPr>
              <w:widowControl w:val="0"/>
              <w:rPr>
                <w:color w:val="212529"/>
              </w:rPr>
            </w:pPr>
          </w:p>
        </w:tc>
      </w:tr>
    </w:tbl>
    <w:p w14:paraId="09E5A8B0" w14:textId="77777777" w:rsidR="00AF48BA" w:rsidRDefault="00AF48BA"/>
    <w:p w14:paraId="4A8529B9" w14:textId="77777777" w:rsidR="00AF48BA" w:rsidRDefault="00AF48BA"/>
    <w:p w14:paraId="719E8A7A" w14:textId="77777777" w:rsidR="00AF48BA" w:rsidRDefault="00C6545B">
      <w:r>
        <w:br w:type="page"/>
      </w:r>
    </w:p>
    <w:p w14:paraId="6A335637" w14:textId="77777777" w:rsidR="00AF48BA" w:rsidRDefault="00C6545B">
      <w:pPr>
        <w:pStyle w:val="Ttulo2"/>
      </w:pPr>
      <w:bookmarkStart w:id="13" w:name="_Toc256000012"/>
      <w:r>
        <w:lastRenderedPageBreak/>
        <w:t>Avantage concurrentiel</w:t>
      </w:r>
      <w:bookmarkEnd w:id="13"/>
      <w:r>
        <w:t xml:space="preserve"> </w:t>
      </w:r>
    </w:p>
    <w:p w14:paraId="4E7F6B66" w14:textId="77777777" w:rsidR="00AF48BA" w:rsidRDefault="00AF48BA"/>
    <w:tbl>
      <w:tblPr>
        <w:tblStyle w:val="Table29"/>
        <w:tblW w:w="9360" w:type="dxa"/>
        <w:tblLayout w:type="fixed"/>
        <w:tblLook w:val="0600" w:firstRow="0" w:lastRow="0" w:firstColumn="0" w:lastColumn="0" w:noHBand="1" w:noVBand="1"/>
      </w:tblPr>
      <w:tblGrid>
        <w:gridCol w:w="9360"/>
      </w:tblGrid>
      <w:tr w:rsidR="00AF48BA" w14:paraId="690D7344" w14:textId="77777777">
        <w:tc>
          <w:tcPr>
            <w:tcW w:w="9360" w:type="dxa"/>
            <w:shd w:val="clear" w:color="auto" w:fill="FFF1E7"/>
            <w:tcMar>
              <w:top w:w="360" w:type="dxa"/>
              <w:left w:w="360" w:type="dxa"/>
              <w:bottom w:w="360" w:type="dxa"/>
              <w:right w:w="360" w:type="dxa"/>
            </w:tcMar>
            <w:vAlign w:val="center"/>
          </w:tcPr>
          <w:p w14:paraId="094805B8" w14:textId="77777777" w:rsidR="00AF48BA" w:rsidRDefault="00C6545B">
            <w:pPr>
              <w:spacing w:before="200" w:line="312" w:lineRule="auto"/>
              <w:rPr>
                <w:b/>
                <w:color w:val="212529"/>
                <w:sz w:val="24"/>
                <w:szCs w:val="24"/>
              </w:rPr>
            </w:pPr>
            <w:r>
              <w:rPr>
                <w:b/>
                <w:color w:val="212529"/>
                <w:sz w:val="24"/>
                <w:szCs w:val="24"/>
              </w:rPr>
              <w:t>Conseil de pro</w:t>
            </w:r>
          </w:p>
          <w:p w14:paraId="2B101945" w14:textId="77777777" w:rsidR="00AF48BA" w:rsidRDefault="00C6545B">
            <w:pPr>
              <w:spacing w:before="200" w:line="312" w:lineRule="auto"/>
              <w:rPr>
                <w:color w:val="212529"/>
                <w:sz w:val="24"/>
                <w:szCs w:val="24"/>
              </w:rPr>
            </w:pPr>
            <w:r>
              <w:rPr>
                <w:color w:val="212529"/>
                <w:sz w:val="24"/>
                <w:szCs w:val="24"/>
              </w:rPr>
              <w:t xml:space="preserve">Pour que votre entreprise soit prospère, vous devez vous démarquer de la concurrence. </w:t>
            </w:r>
            <w:proofErr w:type="spellStart"/>
            <w:r>
              <w:rPr>
                <w:color w:val="212529"/>
                <w:sz w:val="24"/>
                <w:szCs w:val="24"/>
              </w:rPr>
              <w:t>Posez-vous</w:t>
            </w:r>
            <w:proofErr w:type="spellEnd"/>
            <w:r>
              <w:rPr>
                <w:color w:val="212529"/>
                <w:sz w:val="24"/>
                <w:szCs w:val="24"/>
              </w:rPr>
              <w:t xml:space="preserve"> les questions suivantes :</w:t>
            </w:r>
          </w:p>
          <w:p w14:paraId="23A6331A" w14:textId="77777777" w:rsidR="00AF48BA" w:rsidRPr="00400525" w:rsidRDefault="00C6545B" w:rsidP="00400525">
            <w:pPr>
              <w:numPr>
                <w:ilvl w:val="0"/>
                <w:numId w:val="8"/>
              </w:numPr>
              <w:pBdr>
                <w:top w:val="nil"/>
                <w:left w:val="nil"/>
                <w:bottom w:val="nil"/>
                <w:right w:val="nil"/>
                <w:between w:val="nil"/>
              </w:pBdr>
              <w:spacing w:before="200" w:line="312" w:lineRule="auto"/>
              <w:ind w:right="-72"/>
              <w:rPr>
                <w:color w:val="212529"/>
                <w:spacing w:val="-2"/>
                <w:sz w:val="24"/>
                <w:szCs w:val="24"/>
              </w:rPr>
            </w:pPr>
            <w:r w:rsidRPr="00400525">
              <w:rPr>
                <w:color w:val="212529"/>
                <w:spacing w:val="-2"/>
                <w:sz w:val="24"/>
                <w:szCs w:val="24"/>
              </w:rPr>
              <w:t xml:space="preserve">Comment allez-vous concurrencer les autres camions-restaurants de votre région? </w:t>
            </w:r>
          </w:p>
          <w:p w14:paraId="3A03276A" w14:textId="77777777" w:rsidR="00AF48BA" w:rsidRPr="00400525" w:rsidRDefault="00C6545B" w:rsidP="00400525">
            <w:pPr>
              <w:numPr>
                <w:ilvl w:val="0"/>
                <w:numId w:val="8"/>
              </w:numPr>
              <w:pBdr>
                <w:top w:val="nil"/>
                <w:left w:val="nil"/>
                <w:bottom w:val="nil"/>
                <w:right w:val="nil"/>
                <w:between w:val="nil"/>
              </w:pBdr>
              <w:spacing w:line="312" w:lineRule="auto"/>
              <w:ind w:right="-72"/>
              <w:rPr>
                <w:color w:val="212529"/>
                <w:spacing w:val="-2"/>
                <w:sz w:val="24"/>
                <w:szCs w:val="24"/>
              </w:rPr>
            </w:pPr>
            <w:r w:rsidRPr="00400525">
              <w:rPr>
                <w:color w:val="212529"/>
                <w:spacing w:val="-2"/>
                <w:sz w:val="24"/>
                <w:szCs w:val="24"/>
              </w:rPr>
              <w:t xml:space="preserve">Qu’est-ce qui vous distingue de vos concurrents? </w:t>
            </w:r>
          </w:p>
          <w:p w14:paraId="260BE57A" w14:textId="77777777" w:rsidR="00AF48BA" w:rsidRPr="00400525" w:rsidRDefault="00C6545B" w:rsidP="00400525">
            <w:pPr>
              <w:numPr>
                <w:ilvl w:val="0"/>
                <w:numId w:val="8"/>
              </w:numPr>
              <w:pBdr>
                <w:top w:val="nil"/>
                <w:left w:val="nil"/>
                <w:bottom w:val="nil"/>
                <w:right w:val="nil"/>
                <w:between w:val="nil"/>
              </w:pBdr>
              <w:spacing w:line="312" w:lineRule="auto"/>
              <w:ind w:right="-72"/>
              <w:rPr>
                <w:color w:val="212529"/>
                <w:spacing w:val="-2"/>
                <w:sz w:val="24"/>
                <w:szCs w:val="24"/>
              </w:rPr>
            </w:pPr>
            <w:r w:rsidRPr="00400525">
              <w:rPr>
                <w:color w:val="212529"/>
                <w:spacing w:val="-2"/>
                <w:sz w:val="24"/>
                <w:szCs w:val="24"/>
              </w:rPr>
              <w:t xml:space="preserve">Allez-vous proposer des prix inférieurs à ceux de vos concurrents? </w:t>
            </w:r>
          </w:p>
          <w:p w14:paraId="316F363D" w14:textId="77777777" w:rsidR="00AF48BA" w:rsidRPr="00400525" w:rsidRDefault="00C6545B" w:rsidP="00400525">
            <w:pPr>
              <w:numPr>
                <w:ilvl w:val="0"/>
                <w:numId w:val="8"/>
              </w:numPr>
              <w:pBdr>
                <w:top w:val="nil"/>
                <w:left w:val="nil"/>
                <w:bottom w:val="nil"/>
                <w:right w:val="nil"/>
                <w:between w:val="nil"/>
              </w:pBdr>
              <w:spacing w:line="312" w:lineRule="auto"/>
              <w:ind w:right="-72"/>
              <w:rPr>
                <w:color w:val="212529"/>
                <w:spacing w:val="-2"/>
                <w:sz w:val="24"/>
                <w:szCs w:val="24"/>
              </w:rPr>
            </w:pPr>
            <w:r w:rsidRPr="00400525">
              <w:rPr>
                <w:color w:val="212529"/>
                <w:spacing w:val="-2"/>
                <w:sz w:val="24"/>
                <w:szCs w:val="24"/>
              </w:rPr>
              <w:t>Proposerez-vous un produit inédit?</w:t>
            </w:r>
          </w:p>
          <w:p w14:paraId="12808F7D" w14:textId="77777777" w:rsidR="00AF48BA" w:rsidRDefault="00C6545B">
            <w:pPr>
              <w:spacing w:before="200" w:line="312" w:lineRule="auto"/>
              <w:rPr>
                <w:i/>
                <w:color w:val="212529"/>
                <w:sz w:val="24"/>
                <w:szCs w:val="24"/>
              </w:rPr>
            </w:pPr>
            <w:r>
              <w:rPr>
                <w:color w:val="212529"/>
                <w:sz w:val="24"/>
                <w:szCs w:val="24"/>
              </w:rPr>
              <w:t>Expliquez ce qui distingue vos produits de ceux des autres.</w:t>
            </w:r>
          </w:p>
        </w:tc>
      </w:tr>
      <w:tr w:rsidR="00AF48BA" w14:paraId="19C7F5BE" w14:textId="77777777">
        <w:trPr>
          <w:trHeight w:val="552"/>
        </w:trPr>
        <w:tc>
          <w:tcPr>
            <w:tcW w:w="9360" w:type="dxa"/>
            <w:tcMar>
              <w:top w:w="144" w:type="dxa"/>
              <w:left w:w="144" w:type="dxa"/>
              <w:bottom w:w="144" w:type="dxa"/>
              <w:right w:w="144" w:type="dxa"/>
            </w:tcMar>
          </w:tcPr>
          <w:p w14:paraId="440BF522" w14:textId="77777777" w:rsidR="00AF48BA" w:rsidRDefault="00C6545B">
            <w:pPr>
              <w:spacing w:line="240" w:lineRule="auto"/>
              <w:jc w:val="right"/>
              <w:rPr>
                <w:i/>
                <w:color w:val="696969"/>
              </w:rPr>
            </w:pPr>
            <w:r>
              <w:rPr>
                <w:i/>
                <w:color w:val="696969"/>
              </w:rPr>
              <w:t>Effacez ces conseils lorsque vous avez terminé.</w:t>
            </w:r>
          </w:p>
        </w:tc>
      </w:tr>
    </w:tbl>
    <w:p w14:paraId="272B2C14" w14:textId="77777777" w:rsidR="00AF48BA" w:rsidRDefault="00AF48BA"/>
    <w:p w14:paraId="3E46BBA1" w14:textId="77777777" w:rsidR="00AF48BA" w:rsidRDefault="00AF48BA"/>
    <w:tbl>
      <w:tblPr>
        <w:tblStyle w:val="Table30"/>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17672B40" w14:textId="77777777">
        <w:trPr>
          <w:trHeight w:val="576"/>
        </w:trPr>
        <w:tc>
          <w:tcPr>
            <w:tcW w:w="9360" w:type="dxa"/>
            <w:shd w:val="clear" w:color="auto" w:fill="FF3008"/>
            <w:tcMar>
              <w:top w:w="100" w:type="dxa"/>
              <w:left w:w="100" w:type="dxa"/>
              <w:bottom w:w="100" w:type="dxa"/>
              <w:right w:w="100" w:type="dxa"/>
            </w:tcMar>
            <w:vAlign w:val="center"/>
          </w:tcPr>
          <w:p w14:paraId="3A98EA74" w14:textId="77777777" w:rsidR="00AF48BA" w:rsidRDefault="00C6545B">
            <w:pPr>
              <w:rPr>
                <w:b/>
                <w:color w:val="FFFFFF"/>
                <w:sz w:val="24"/>
                <w:szCs w:val="24"/>
              </w:rPr>
            </w:pPr>
            <w:r>
              <w:rPr>
                <w:b/>
                <w:color w:val="FFFFFF"/>
                <w:sz w:val="24"/>
                <w:szCs w:val="24"/>
              </w:rPr>
              <w:t>Expliquez votre avantage concurrentiel ici.</w:t>
            </w:r>
          </w:p>
        </w:tc>
      </w:tr>
      <w:tr w:rsidR="00AF48BA" w14:paraId="63281D48" w14:textId="77777777">
        <w:trPr>
          <w:trHeight w:val="3455"/>
        </w:trPr>
        <w:tc>
          <w:tcPr>
            <w:tcW w:w="9360" w:type="dxa"/>
            <w:shd w:val="clear" w:color="auto" w:fill="F6F5F1"/>
            <w:tcMar>
              <w:top w:w="100" w:type="dxa"/>
              <w:left w:w="100" w:type="dxa"/>
              <w:bottom w:w="100" w:type="dxa"/>
              <w:right w:w="100" w:type="dxa"/>
            </w:tcMar>
          </w:tcPr>
          <w:p w14:paraId="6BF2F82F" w14:textId="77777777" w:rsidR="00AF48BA" w:rsidRDefault="00AF48BA">
            <w:pPr>
              <w:rPr>
                <w:color w:val="212529"/>
                <w:sz w:val="24"/>
                <w:szCs w:val="24"/>
              </w:rPr>
            </w:pPr>
          </w:p>
        </w:tc>
      </w:tr>
    </w:tbl>
    <w:p w14:paraId="14F836E4" w14:textId="77777777" w:rsidR="00AF48BA" w:rsidRDefault="00AF48BA"/>
    <w:p w14:paraId="115E733E" w14:textId="77777777" w:rsidR="00AF48BA" w:rsidRDefault="00AF48BA"/>
    <w:p w14:paraId="6F77BDA7" w14:textId="77777777" w:rsidR="00AF48BA" w:rsidRDefault="00C6545B">
      <w:r>
        <w:br w:type="page"/>
      </w:r>
    </w:p>
    <w:p w14:paraId="5FB3AF58" w14:textId="77777777" w:rsidR="00AF48BA" w:rsidRDefault="00C6545B">
      <w:pPr>
        <w:pStyle w:val="Ttulo1"/>
        <w:rPr>
          <w:rFonts w:ascii="Proxima Nova" w:eastAsia="Proxima Nova" w:hAnsi="Proxima Nova" w:cs="Proxima Nova"/>
        </w:rPr>
      </w:pPr>
      <w:bookmarkStart w:id="14" w:name="_Toc256000013"/>
      <w:r>
        <w:rPr>
          <w:rFonts w:ascii="Proxima Nova" w:eastAsia="Proxima Nova" w:hAnsi="Proxima Nova" w:cs="Proxima Nova"/>
        </w:rPr>
        <w:lastRenderedPageBreak/>
        <w:t>IV. Analyse de l’industrie</w:t>
      </w:r>
      <w:bookmarkEnd w:id="14"/>
    </w:p>
    <w:p w14:paraId="0B5AB098" w14:textId="77777777" w:rsidR="00AF48BA" w:rsidRDefault="00AF48BA"/>
    <w:tbl>
      <w:tblPr>
        <w:tblStyle w:val="Table31"/>
        <w:tblW w:w="9360" w:type="dxa"/>
        <w:tblLayout w:type="fixed"/>
        <w:tblLook w:val="0600" w:firstRow="0" w:lastRow="0" w:firstColumn="0" w:lastColumn="0" w:noHBand="1" w:noVBand="1"/>
      </w:tblPr>
      <w:tblGrid>
        <w:gridCol w:w="9360"/>
      </w:tblGrid>
      <w:tr w:rsidR="00AF48BA" w14:paraId="5A9C3DD5" w14:textId="77777777">
        <w:tc>
          <w:tcPr>
            <w:tcW w:w="9360" w:type="dxa"/>
            <w:shd w:val="clear" w:color="auto" w:fill="FFF1E7"/>
            <w:tcMar>
              <w:top w:w="360" w:type="dxa"/>
              <w:left w:w="360" w:type="dxa"/>
              <w:bottom w:w="360" w:type="dxa"/>
              <w:right w:w="360" w:type="dxa"/>
            </w:tcMar>
            <w:vAlign w:val="center"/>
          </w:tcPr>
          <w:p w14:paraId="313560BB" w14:textId="77777777" w:rsidR="00AF48BA" w:rsidRDefault="00C6545B">
            <w:pPr>
              <w:spacing w:before="200" w:line="312" w:lineRule="auto"/>
              <w:rPr>
                <w:b/>
                <w:color w:val="212529"/>
                <w:sz w:val="24"/>
                <w:szCs w:val="24"/>
              </w:rPr>
            </w:pPr>
            <w:r>
              <w:rPr>
                <w:b/>
                <w:color w:val="212529"/>
                <w:sz w:val="24"/>
                <w:szCs w:val="24"/>
              </w:rPr>
              <w:t>Conseil de pro</w:t>
            </w:r>
          </w:p>
          <w:p w14:paraId="67CCB189" w14:textId="77777777" w:rsidR="00AF48BA" w:rsidRDefault="00C6545B">
            <w:pPr>
              <w:spacing w:before="200" w:line="312" w:lineRule="auto"/>
              <w:rPr>
                <w:b/>
                <w:color w:val="212529"/>
                <w:sz w:val="24"/>
                <w:szCs w:val="24"/>
              </w:rPr>
            </w:pPr>
            <w:r>
              <w:rPr>
                <w:b/>
                <w:color w:val="212529"/>
                <w:sz w:val="24"/>
                <w:szCs w:val="24"/>
              </w:rPr>
              <w:t>Analyse de marché concernant les camions-restaurants pour votre plan d’affaires</w:t>
            </w:r>
          </w:p>
          <w:p w14:paraId="32C3B92D" w14:textId="25C1901E" w:rsidR="00AF48BA" w:rsidRDefault="00C6545B">
            <w:pPr>
              <w:spacing w:before="200" w:line="312" w:lineRule="auto"/>
              <w:rPr>
                <w:color w:val="212529"/>
                <w:sz w:val="24"/>
                <w:szCs w:val="24"/>
              </w:rPr>
            </w:pPr>
            <w:r>
              <w:rPr>
                <w:color w:val="212529"/>
                <w:sz w:val="24"/>
                <w:szCs w:val="24"/>
              </w:rPr>
              <w:t>Dans cette section, expliquez comment votre entreprise se positionne par rapport à</w:t>
            </w:r>
            <w:r w:rsidR="00BB2625">
              <w:rPr>
                <w:color w:val="212529"/>
                <w:sz w:val="24"/>
                <w:szCs w:val="24"/>
              </w:rPr>
              <w:t> </w:t>
            </w:r>
            <w:r>
              <w:rPr>
                <w:color w:val="212529"/>
                <w:sz w:val="24"/>
                <w:szCs w:val="24"/>
              </w:rPr>
              <w:t xml:space="preserve">l’ensemble du marché. Pour ce faire, vous devrez effectuer des recherches approfondies afin de couvrir un large éventail de sujets : </w:t>
            </w:r>
          </w:p>
          <w:p w14:paraId="19A3B61D" w14:textId="77777777" w:rsidR="00AF48BA" w:rsidRDefault="00C6545B">
            <w:pPr>
              <w:numPr>
                <w:ilvl w:val="0"/>
                <w:numId w:val="9"/>
              </w:numPr>
              <w:pBdr>
                <w:top w:val="nil"/>
                <w:left w:val="nil"/>
                <w:bottom w:val="nil"/>
                <w:right w:val="nil"/>
                <w:between w:val="nil"/>
              </w:pBdr>
              <w:spacing w:before="200" w:line="312" w:lineRule="auto"/>
              <w:rPr>
                <w:color w:val="212529"/>
                <w:sz w:val="24"/>
                <w:szCs w:val="24"/>
              </w:rPr>
            </w:pPr>
            <w:r>
              <w:rPr>
                <w:color w:val="212529"/>
                <w:sz w:val="24"/>
                <w:szCs w:val="24"/>
              </w:rPr>
              <w:t>Décrivez l’industrie alimentaire, y compris les tendances actuelles, le taux de croissance, les principaux groupes de consommateurs, etc.</w:t>
            </w:r>
          </w:p>
          <w:p w14:paraId="388E23F1" w14:textId="7BD0DA5E" w:rsidR="00AF48BA" w:rsidRDefault="00C6545B">
            <w:pPr>
              <w:numPr>
                <w:ilvl w:val="0"/>
                <w:numId w:val="9"/>
              </w:numPr>
              <w:pBdr>
                <w:top w:val="nil"/>
                <w:left w:val="nil"/>
                <w:bottom w:val="nil"/>
                <w:right w:val="nil"/>
                <w:between w:val="nil"/>
              </w:pBdr>
              <w:spacing w:line="312" w:lineRule="auto"/>
              <w:rPr>
                <w:color w:val="212529"/>
                <w:sz w:val="24"/>
                <w:szCs w:val="24"/>
              </w:rPr>
            </w:pPr>
            <w:r>
              <w:rPr>
                <w:color w:val="212529"/>
                <w:sz w:val="24"/>
                <w:szCs w:val="24"/>
              </w:rPr>
              <w:t>Précisez la tranche d’âge, la zone géographique, le statut socio-économique et</w:t>
            </w:r>
            <w:r w:rsidR="00BB2625">
              <w:rPr>
                <w:color w:val="212529"/>
                <w:sz w:val="24"/>
                <w:szCs w:val="24"/>
              </w:rPr>
              <w:t> </w:t>
            </w:r>
            <w:r>
              <w:rPr>
                <w:color w:val="212529"/>
                <w:sz w:val="24"/>
                <w:szCs w:val="24"/>
              </w:rPr>
              <w:t>d’autres renseignements démographiques clés de votre marché cible.</w:t>
            </w:r>
          </w:p>
          <w:p w14:paraId="4005B13D" w14:textId="77777777" w:rsidR="00AF48BA" w:rsidRDefault="00C6545B">
            <w:pPr>
              <w:numPr>
                <w:ilvl w:val="0"/>
                <w:numId w:val="9"/>
              </w:numPr>
              <w:pBdr>
                <w:top w:val="nil"/>
                <w:left w:val="nil"/>
                <w:bottom w:val="nil"/>
                <w:right w:val="nil"/>
                <w:between w:val="nil"/>
              </w:pBdr>
              <w:spacing w:line="312" w:lineRule="auto"/>
              <w:rPr>
                <w:color w:val="212529"/>
                <w:sz w:val="24"/>
                <w:szCs w:val="24"/>
              </w:rPr>
            </w:pPr>
            <w:r>
              <w:rPr>
                <w:color w:val="212529"/>
                <w:sz w:val="24"/>
                <w:szCs w:val="24"/>
              </w:rPr>
              <w:t>Recensez les besoins de votre marché cible et les tendances saisonnières susceptibles d’avoir un impact sur votre entreprise.</w:t>
            </w:r>
          </w:p>
          <w:p w14:paraId="356D3F16" w14:textId="77777777" w:rsidR="00AF48BA" w:rsidRDefault="00C6545B">
            <w:pPr>
              <w:numPr>
                <w:ilvl w:val="0"/>
                <w:numId w:val="9"/>
              </w:numPr>
              <w:pBdr>
                <w:top w:val="nil"/>
                <w:left w:val="nil"/>
                <w:bottom w:val="nil"/>
                <w:right w:val="nil"/>
                <w:between w:val="nil"/>
              </w:pBdr>
              <w:spacing w:line="312" w:lineRule="auto"/>
              <w:rPr>
                <w:color w:val="212529"/>
                <w:sz w:val="24"/>
                <w:szCs w:val="24"/>
              </w:rPr>
            </w:pPr>
            <w:r>
              <w:rPr>
                <w:color w:val="212529"/>
                <w:sz w:val="24"/>
                <w:szCs w:val="24"/>
              </w:rPr>
              <w:t>Définissez la taille et le potentiel de croissance de votre marché cible.</w:t>
            </w:r>
          </w:p>
          <w:p w14:paraId="3B1A053C" w14:textId="77777777" w:rsidR="00AF48BA" w:rsidRDefault="00C6545B">
            <w:pPr>
              <w:numPr>
                <w:ilvl w:val="0"/>
                <w:numId w:val="9"/>
              </w:numPr>
              <w:pBdr>
                <w:top w:val="nil"/>
                <w:left w:val="nil"/>
                <w:bottom w:val="nil"/>
                <w:right w:val="nil"/>
                <w:between w:val="nil"/>
              </w:pBdr>
              <w:spacing w:line="312" w:lineRule="auto"/>
              <w:rPr>
                <w:color w:val="212529"/>
                <w:sz w:val="24"/>
                <w:szCs w:val="24"/>
              </w:rPr>
            </w:pPr>
            <w:r>
              <w:rPr>
                <w:color w:val="212529"/>
                <w:sz w:val="24"/>
                <w:szCs w:val="24"/>
              </w:rPr>
              <w:t>Expliquez comment vous obtiendrez un pourcentage important de la part de marché dans votre zone géographique.</w:t>
            </w:r>
          </w:p>
          <w:p w14:paraId="7047AB41" w14:textId="77777777" w:rsidR="00AF48BA" w:rsidRDefault="00C6545B">
            <w:pPr>
              <w:numPr>
                <w:ilvl w:val="0"/>
                <w:numId w:val="9"/>
              </w:numPr>
              <w:pBdr>
                <w:top w:val="nil"/>
                <w:left w:val="nil"/>
                <w:bottom w:val="nil"/>
                <w:right w:val="nil"/>
                <w:between w:val="nil"/>
              </w:pBdr>
              <w:spacing w:line="312" w:lineRule="auto"/>
              <w:rPr>
                <w:color w:val="212529"/>
                <w:sz w:val="24"/>
                <w:szCs w:val="24"/>
              </w:rPr>
            </w:pPr>
            <w:r>
              <w:rPr>
                <w:color w:val="212529"/>
                <w:sz w:val="24"/>
                <w:szCs w:val="24"/>
              </w:rPr>
              <w:t>Expliquez votre structure de prix, vos niveaux de marge brute et tout autre renseignement pertinent d’un point de vue financier.</w:t>
            </w:r>
          </w:p>
          <w:p w14:paraId="0881E25D" w14:textId="77777777" w:rsidR="00AF48BA" w:rsidRDefault="00C6545B">
            <w:pPr>
              <w:numPr>
                <w:ilvl w:val="0"/>
                <w:numId w:val="9"/>
              </w:numPr>
              <w:pBdr>
                <w:top w:val="nil"/>
                <w:left w:val="nil"/>
                <w:bottom w:val="nil"/>
                <w:right w:val="nil"/>
                <w:between w:val="nil"/>
              </w:pBdr>
              <w:spacing w:line="312" w:lineRule="auto"/>
              <w:rPr>
                <w:color w:val="212529"/>
                <w:sz w:val="24"/>
                <w:szCs w:val="24"/>
              </w:rPr>
            </w:pPr>
            <w:r>
              <w:rPr>
                <w:color w:val="212529"/>
                <w:sz w:val="24"/>
                <w:szCs w:val="24"/>
              </w:rPr>
              <w:t>Nommez vos concurrents et expliquez comment votre camion-restaurant deviendra un concurrent viable sur les marchés actuels et futurs.</w:t>
            </w:r>
          </w:p>
          <w:p w14:paraId="79D5C619" w14:textId="77777777" w:rsidR="00AF48BA" w:rsidRDefault="00C6545B">
            <w:pPr>
              <w:numPr>
                <w:ilvl w:val="0"/>
                <w:numId w:val="9"/>
              </w:numPr>
              <w:pBdr>
                <w:top w:val="nil"/>
                <w:left w:val="nil"/>
                <w:bottom w:val="nil"/>
                <w:right w:val="nil"/>
                <w:between w:val="nil"/>
              </w:pBdr>
              <w:spacing w:line="312" w:lineRule="auto"/>
              <w:rPr>
                <w:color w:val="212529"/>
                <w:sz w:val="24"/>
                <w:szCs w:val="24"/>
              </w:rPr>
            </w:pPr>
            <w:r>
              <w:rPr>
                <w:color w:val="212529"/>
                <w:sz w:val="24"/>
                <w:szCs w:val="24"/>
              </w:rPr>
              <w:t>Abordez les obstacles que vous pourriez rencontrer lors de la création de votre entreprise.</w:t>
            </w:r>
          </w:p>
          <w:p w14:paraId="191DB5C1" w14:textId="77777777" w:rsidR="00AF48BA" w:rsidRDefault="00C6545B">
            <w:pPr>
              <w:numPr>
                <w:ilvl w:val="0"/>
                <w:numId w:val="9"/>
              </w:numPr>
              <w:pBdr>
                <w:top w:val="nil"/>
                <w:left w:val="nil"/>
                <w:bottom w:val="nil"/>
                <w:right w:val="nil"/>
                <w:between w:val="nil"/>
              </w:pBdr>
              <w:spacing w:line="312" w:lineRule="auto"/>
              <w:rPr>
                <w:color w:val="212529"/>
                <w:sz w:val="24"/>
                <w:szCs w:val="24"/>
              </w:rPr>
            </w:pPr>
            <w:r>
              <w:rPr>
                <w:color w:val="212529"/>
                <w:sz w:val="24"/>
                <w:szCs w:val="24"/>
              </w:rPr>
              <w:t>Mentionnez les codes alimentaires et les autres réglementations gouvernementales qui affecteront votre entreprise.</w:t>
            </w:r>
          </w:p>
          <w:p w14:paraId="23D26C94" w14:textId="77777777" w:rsidR="00AF48BA" w:rsidRDefault="00AF48BA">
            <w:pPr>
              <w:spacing w:before="200" w:line="312" w:lineRule="auto"/>
              <w:rPr>
                <w:i/>
                <w:color w:val="212529"/>
                <w:sz w:val="24"/>
                <w:szCs w:val="24"/>
              </w:rPr>
            </w:pPr>
          </w:p>
        </w:tc>
      </w:tr>
      <w:tr w:rsidR="00AF48BA" w14:paraId="24E636FE" w14:textId="77777777">
        <w:trPr>
          <w:trHeight w:val="552"/>
        </w:trPr>
        <w:tc>
          <w:tcPr>
            <w:tcW w:w="9360" w:type="dxa"/>
            <w:tcMar>
              <w:top w:w="144" w:type="dxa"/>
              <w:left w:w="144" w:type="dxa"/>
              <w:bottom w:w="144" w:type="dxa"/>
              <w:right w:w="144" w:type="dxa"/>
            </w:tcMar>
          </w:tcPr>
          <w:p w14:paraId="36FD0CF0" w14:textId="77777777" w:rsidR="00AF48BA" w:rsidRDefault="00C6545B">
            <w:pPr>
              <w:spacing w:line="240" w:lineRule="auto"/>
              <w:jc w:val="right"/>
              <w:rPr>
                <w:i/>
                <w:color w:val="696969"/>
              </w:rPr>
            </w:pPr>
            <w:r>
              <w:rPr>
                <w:i/>
                <w:color w:val="696969"/>
              </w:rPr>
              <w:t>Effacez ces conseils lorsque vous avez terminé.</w:t>
            </w:r>
          </w:p>
        </w:tc>
      </w:tr>
    </w:tbl>
    <w:p w14:paraId="2ED88604" w14:textId="77777777" w:rsidR="00AF48BA" w:rsidRDefault="00AF48BA"/>
    <w:p w14:paraId="09443FB5" w14:textId="77777777" w:rsidR="00AF48BA" w:rsidRDefault="00AF48BA"/>
    <w:tbl>
      <w:tblPr>
        <w:tblStyle w:val="Table32"/>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0E678B0C" w14:textId="77777777">
        <w:trPr>
          <w:trHeight w:val="576"/>
        </w:trPr>
        <w:tc>
          <w:tcPr>
            <w:tcW w:w="9360" w:type="dxa"/>
            <w:shd w:val="clear" w:color="auto" w:fill="FF3008"/>
            <w:tcMar>
              <w:top w:w="100" w:type="dxa"/>
              <w:left w:w="100" w:type="dxa"/>
              <w:bottom w:w="100" w:type="dxa"/>
              <w:right w:w="100" w:type="dxa"/>
            </w:tcMar>
            <w:vAlign w:val="center"/>
          </w:tcPr>
          <w:p w14:paraId="1A4CC67E" w14:textId="77777777" w:rsidR="00AF48BA" w:rsidRDefault="00C6545B">
            <w:pPr>
              <w:rPr>
                <w:b/>
                <w:color w:val="FFFFFF"/>
                <w:sz w:val="24"/>
                <w:szCs w:val="24"/>
              </w:rPr>
            </w:pPr>
            <w:r>
              <w:rPr>
                <w:b/>
                <w:color w:val="FFFFFF"/>
                <w:sz w:val="24"/>
                <w:szCs w:val="24"/>
              </w:rPr>
              <w:lastRenderedPageBreak/>
              <w:t>Résumez votre analyse de l’industrie ici.</w:t>
            </w:r>
          </w:p>
        </w:tc>
      </w:tr>
      <w:tr w:rsidR="00AF48BA" w14:paraId="0A5BDEC2" w14:textId="77777777">
        <w:trPr>
          <w:trHeight w:val="3455"/>
        </w:trPr>
        <w:tc>
          <w:tcPr>
            <w:tcW w:w="9360" w:type="dxa"/>
            <w:shd w:val="clear" w:color="auto" w:fill="F6F5F1"/>
            <w:tcMar>
              <w:top w:w="100" w:type="dxa"/>
              <w:left w:w="100" w:type="dxa"/>
              <w:bottom w:w="100" w:type="dxa"/>
              <w:right w:w="100" w:type="dxa"/>
            </w:tcMar>
          </w:tcPr>
          <w:p w14:paraId="354DF279" w14:textId="77777777" w:rsidR="00AF48BA" w:rsidRDefault="00AF48BA">
            <w:pPr>
              <w:rPr>
                <w:color w:val="212529"/>
                <w:sz w:val="24"/>
                <w:szCs w:val="24"/>
              </w:rPr>
            </w:pPr>
          </w:p>
        </w:tc>
      </w:tr>
    </w:tbl>
    <w:p w14:paraId="017D60F1" w14:textId="77777777" w:rsidR="00AF48BA" w:rsidRDefault="00AF48BA">
      <w:pPr>
        <w:pStyle w:val="Ttulo2"/>
        <w:rPr>
          <w:b w:val="0"/>
          <w:color w:val="000000"/>
          <w:sz w:val="22"/>
          <w:szCs w:val="22"/>
        </w:rPr>
      </w:pPr>
      <w:bookmarkStart w:id="15" w:name="_35nkun2" w:colFirst="0" w:colLast="0"/>
      <w:bookmarkEnd w:id="15"/>
    </w:p>
    <w:p w14:paraId="41FCB453" w14:textId="77777777" w:rsidR="00AF48BA" w:rsidRDefault="00AF48BA"/>
    <w:p w14:paraId="169EA587" w14:textId="77777777" w:rsidR="00AF48BA" w:rsidRDefault="00AF48BA"/>
    <w:p w14:paraId="5F40F506" w14:textId="77777777" w:rsidR="00AF48BA" w:rsidRDefault="00C6545B">
      <w:pPr>
        <w:pStyle w:val="Ttulo2"/>
      </w:pPr>
      <w:bookmarkStart w:id="16" w:name="_Toc256000015"/>
      <w:r>
        <w:t>Analyse de l’emplacement</w:t>
      </w:r>
      <w:bookmarkEnd w:id="16"/>
    </w:p>
    <w:p w14:paraId="5A04BDDF" w14:textId="77777777" w:rsidR="00AF48BA" w:rsidRDefault="00AF48BA"/>
    <w:tbl>
      <w:tblPr>
        <w:tblStyle w:val="Table33"/>
        <w:tblW w:w="9360" w:type="dxa"/>
        <w:tblLayout w:type="fixed"/>
        <w:tblLook w:val="0600" w:firstRow="0" w:lastRow="0" w:firstColumn="0" w:lastColumn="0" w:noHBand="1" w:noVBand="1"/>
      </w:tblPr>
      <w:tblGrid>
        <w:gridCol w:w="9360"/>
      </w:tblGrid>
      <w:tr w:rsidR="00AF48BA" w14:paraId="17AAC030" w14:textId="77777777">
        <w:tc>
          <w:tcPr>
            <w:tcW w:w="9360" w:type="dxa"/>
            <w:shd w:val="clear" w:color="auto" w:fill="FFF1E7"/>
            <w:tcMar>
              <w:top w:w="360" w:type="dxa"/>
              <w:left w:w="360" w:type="dxa"/>
              <w:bottom w:w="360" w:type="dxa"/>
              <w:right w:w="360" w:type="dxa"/>
            </w:tcMar>
            <w:vAlign w:val="center"/>
          </w:tcPr>
          <w:p w14:paraId="02F4F3ED" w14:textId="77777777" w:rsidR="00AF48BA" w:rsidRDefault="00C6545B" w:rsidP="00BB2625">
            <w:pPr>
              <w:spacing w:before="200" w:line="312" w:lineRule="auto"/>
              <w:ind w:right="-72"/>
              <w:rPr>
                <w:b/>
                <w:color w:val="212529"/>
                <w:sz w:val="24"/>
                <w:szCs w:val="24"/>
              </w:rPr>
            </w:pPr>
            <w:r>
              <w:rPr>
                <w:b/>
                <w:color w:val="212529"/>
                <w:sz w:val="24"/>
                <w:szCs w:val="24"/>
              </w:rPr>
              <w:t>Conseil de pro</w:t>
            </w:r>
          </w:p>
          <w:p w14:paraId="0A3E6B65" w14:textId="0D78AA0E" w:rsidR="00AF48BA" w:rsidRDefault="00C6545B" w:rsidP="00BB2625">
            <w:pPr>
              <w:spacing w:before="200" w:line="312" w:lineRule="auto"/>
              <w:ind w:right="-72"/>
              <w:rPr>
                <w:i/>
                <w:color w:val="212529"/>
                <w:sz w:val="24"/>
                <w:szCs w:val="24"/>
              </w:rPr>
            </w:pPr>
            <w:r>
              <w:rPr>
                <w:color w:val="212529"/>
                <w:sz w:val="24"/>
                <w:szCs w:val="24"/>
              </w:rPr>
              <w:t>Décrivez l’emplacement que vous avez choisi pour votre camion-restaurant et donnez des renseignements sur la région qui ont influencé votre décision, comme la population locale, l’infrastructure et l’économie. Qui fait des achats dans ce secteur? Y</w:t>
            </w:r>
            <w:r w:rsidR="00BB2625">
              <w:rPr>
                <w:color w:val="212529"/>
                <w:sz w:val="24"/>
                <w:szCs w:val="24"/>
              </w:rPr>
              <w:t> </w:t>
            </w:r>
            <w:r>
              <w:rPr>
                <w:color w:val="212529"/>
                <w:sz w:val="24"/>
                <w:szCs w:val="24"/>
              </w:rPr>
              <w:t>a-t-il un volume de trafic piétonnier quotidien important à proximité de votre emplacement? Quels sont les autres commerces à proximité? Expliquez pourquoi l’emplacement que vous avez choisi convient à votre entreprise, ou s’il variera.</w:t>
            </w:r>
          </w:p>
        </w:tc>
      </w:tr>
      <w:tr w:rsidR="00AF48BA" w14:paraId="4A9374E3" w14:textId="77777777">
        <w:trPr>
          <w:trHeight w:val="552"/>
        </w:trPr>
        <w:tc>
          <w:tcPr>
            <w:tcW w:w="9360" w:type="dxa"/>
            <w:tcMar>
              <w:top w:w="144" w:type="dxa"/>
              <w:left w:w="144" w:type="dxa"/>
              <w:bottom w:w="144" w:type="dxa"/>
              <w:right w:w="144" w:type="dxa"/>
            </w:tcMar>
          </w:tcPr>
          <w:p w14:paraId="0C9BA847" w14:textId="77777777" w:rsidR="00AF48BA" w:rsidRDefault="00C6545B">
            <w:pPr>
              <w:spacing w:line="240" w:lineRule="auto"/>
              <w:jc w:val="right"/>
              <w:rPr>
                <w:i/>
                <w:color w:val="696969"/>
              </w:rPr>
            </w:pPr>
            <w:r>
              <w:rPr>
                <w:i/>
                <w:color w:val="696969"/>
              </w:rPr>
              <w:t>Effacez ces conseils lorsque vous avez terminé.</w:t>
            </w:r>
          </w:p>
        </w:tc>
      </w:tr>
    </w:tbl>
    <w:p w14:paraId="15F7F66E" w14:textId="77777777" w:rsidR="00AF48BA" w:rsidRDefault="00AF48BA"/>
    <w:p w14:paraId="64B5A08B" w14:textId="77777777" w:rsidR="00AF48BA" w:rsidRDefault="00AF48BA"/>
    <w:p w14:paraId="292000AC" w14:textId="77777777" w:rsidR="0096355B" w:rsidRDefault="0096355B"/>
    <w:p w14:paraId="1C9CF1DD" w14:textId="77777777" w:rsidR="0096355B" w:rsidRDefault="0096355B"/>
    <w:p w14:paraId="6CA0491F" w14:textId="155D7808" w:rsidR="00AF48BA" w:rsidRDefault="00FE5877">
      <w:r>
        <w:t xml:space="preserve"> </w:t>
      </w:r>
    </w:p>
    <w:tbl>
      <w:tblPr>
        <w:tblStyle w:val="Table34"/>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24A475E9" w14:textId="77777777">
        <w:trPr>
          <w:trHeight w:val="576"/>
        </w:trPr>
        <w:tc>
          <w:tcPr>
            <w:tcW w:w="9360" w:type="dxa"/>
            <w:shd w:val="clear" w:color="auto" w:fill="FF3008"/>
            <w:tcMar>
              <w:top w:w="100" w:type="dxa"/>
              <w:left w:w="100" w:type="dxa"/>
              <w:bottom w:w="100" w:type="dxa"/>
              <w:right w:w="100" w:type="dxa"/>
            </w:tcMar>
            <w:vAlign w:val="center"/>
          </w:tcPr>
          <w:p w14:paraId="5C2222F8" w14:textId="3DD28A72" w:rsidR="00AF48BA" w:rsidRDefault="00C6545B">
            <w:pPr>
              <w:rPr>
                <w:b/>
                <w:color w:val="FFFFFF"/>
                <w:sz w:val="24"/>
                <w:szCs w:val="24"/>
              </w:rPr>
            </w:pPr>
            <w:r>
              <w:rPr>
                <w:b/>
                <w:color w:val="FFFFFF"/>
                <w:sz w:val="24"/>
                <w:szCs w:val="24"/>
              </w:rPr>
              <w:lastRenderedPageBreak/>
              <w:t xml:space="preserve">Rédigez votre analyse de </w:t>
            </w:r>
            <w:proofErr w:type="gramStart"/>
            <w:r>
              <w:rPr>
                <w:b/>
                <w:color w:val="FFFFFF"/>
                <w:sz w:val="24"/>
                <w:szCs w:val="24"/>
              </w:rPr>
              <w:t>l</w:t>
            </w:r>
            <w:r w:rsidR="00E03496" w:rsidRPr="0096355B">
              <w:rPr>
                <w:b/>
                <w:color w:val="FFFFFF"/>
                <w:sz w:val="24"/>
                <w:szCs w:val="24"/>
              </w:rPr>
              <w:t>’emplacement</w:t>
            </w:r>
            <w:r w:rsidR="00E03496" w:rsidDel="00E03496">
              <w:rPr>
                <w:b/>
                <w:color w:val="FFFFFF"/>
                <w:sz w:val="24"/>
                <w:szCs w:val="24"/>
              </w:rPr>
              <w:t xml:space="preserve"> </w:t>
            </w:r>
            <w:r>
              <w:rPr>
                <w:b/>
                <w:color w:val="FFFFFF"/>
                <w:sz w:val="24"/>
                <w:szCs w:val="24"/>
              </w:rPr>
              <w:t xml:space="preserve"> ici</w:t>
            </w:r>
            <w:proofErr w:type="gramEnd"/>
            <w:r>
              <w:rPr>
                <w:b/>
                <w:color w:val="FFFFFF"/>
                <w:sz w:val="24"/>
                <w:szCs w:val="24"/>
              </w:rPr>
              <w:t>.</w:t>
            </w:r>
          </w:p>
        </w:tc>
      </w:tr>
      <w:tr w:rsidR="00AF48BA" w14:paraId="0C911D8B" w14:textId="77777777" w:rsidTr="00EF67BC">
        <w:trPr>
          <w:trHeight w:val="3206"/>
        </w:trPr>
        <w:tc>
          <w:tcPr>
            <w:tcW w:w="9360" w:type="dxa"/>
            <w:shd w:val="clear" w:color="auto" w:fill="F6F5F1"/>
            <w:tcMar>
              <w:top w:w="100" w:type="dxa"/>
              <w:left w:w="100" w:type="dxa"/>
              <w:bottom w:w="100" w:type="dxa"/>
              <w:right w:w="100" w:type="dxa"/>
            </w:tcMar>
          </w:tcPr>
          <w:p w14:paraId="544C421C" w14:textId="77777777" w:rsidR="00AF48BA" w:rsidRDefault="00AF48BA">
            <w:pPr>
              <w:rPr>
                <w:color w:val="212529"/>
                <w:sz w:val="24"/>
                <w:szCs w:val="24"/>
              </w:rPr>
            </w:pPr>
          </w:p>
        </w:tc>
      </w:tr>
    </w:tbl>
    <w:p w14:paraId="05C81155" w14:textId="77777777" w:rsidR="00AF48BA" w:rsidRDefault="00AF48BA"/>
    <w:p w14:paraId="674D9602" w14:textId="77777777" w:rsidR="00AF48BA" w:rsidRDefault="00C6545B">
      <w:pPr>
        <w:pStyle w:val="Ttulo2"/>
      </w:pPr>
      <w:bookmarkStart w:id="17" w:name="_Toc256000016"/>
      <w:r>
        <w:t>Clients cibles</w:t>
      </w:r>
      <w:bookmarkEnd w:id="17"/>
    </w:p>
    <w:p w14:paraId="2680CA68" w14:textId="77777777" w:rsidR="00AF48BA" w:rsidRDefault="00AF48BA"/>
    <w:tbl>
      <w:tblPr>
        <w:tblStyle w:val="Table35"/>
        <w:tblW w:w="9360" w:type="dxa"/>
        <w:tblLayout w:type="fixed"/>
        <w:tblLook w:val="0600" w:firstRow="0" w:lastRow="0" w:firstColumn="0" w:lastColumn="0" w:noHBand="1" w:noVBand="1"/>
      </w:tblPr>
      <w:tblGrid>
        <w:gridCol w:w="9360"/>
      </w:tblGrid>
      <w:tr w:rsidR="00AF48BA" w14:paraId="5779D96B" w14:textId="77777777">
        <w:tc>
          <w:tcPr>
            <w:tcW w:w="9360" w:type="dxa"/>
            <w:shd w:val="clear" w:color="auto" w:fill="FFF1E7"/>
            <w:tcMar>
              <w:top w:w="360" w:type="dxa"/>
              <w:left w:w="360" w:type="dxa"/>
              <w:bottom w:w="360" w:type="dxa"/>
              <w:right w:w="360" w:type="dxa"/>
            </w:tcMar>
            <w:vAlign w:val="center"/>
          </w:tcPr>
          <w:p w14:paraId="35E1BF0A" w14:textId="77777777" w:rsidR="00AF48BA" w:rsidRDefault="00C6545B">
            <w:pPr>
              <w:spacing w:before="200" w:line="312" w:lineRule="auto"/>
              <w:rPr>
                <w:b/>
                <w:color w:val="212529"/>
                <w:sz w:val="24"/>
                <w:szCs w:val="24"/>
              </w:rPr>
            </w:pPr>
            <w:r>
              <w:rPr>
                <w:b/>
                <w:color w:val="212529"/>
                <w:sz w:val="24"/>
                <w:szCs w:val="24"/>
              </w:rPr>
              <w:t>Conseil de pro</w:t>
            </w:r>
          </w:p>
          <w:p w14:paraId="306AB282" w14:textId="77777777" w:rsidR="00AF48BA" w:rsidRDefault="00C6545B">
            <w:pPr>
              <w:spacing w:before="200" w:line="312" w:lineRule="auto"/>
              <w:rPr>
                <w:color w:val="212529"/>
                <w:sz w:val="24"/>
                <w:szCs w:val="24"/>
              </w:rPr>
            </w:pPr>
            <w:r>
              <w:rPr>
                <w:color w:val="212529"/>
                <w:sz w:val="24"/>
                <w:szCs w:val="24"/>
              </w:rPr>
              <w:t xml:space="preserve">Vos clients cibles sont les personnes les plus susceptibles de payer pour votre produit. Sur la base de votre étude de consommation, décrivez ces personnes. Incluez des détails tels que leurs revenus, le prix qu’ils sont prêts à payer pour votre produit et tout renseignement pertinent sur leurs habitudes de consommation. </w:t>
            </w:r>
          </w:p>
          <w:p w14:paraId="084EF0D5" w14:textId="77777777" w:rsidR="00AF48BA" w:rsidRDefault="00C6545B">
            <w:pPr>
              <w:spacing w:before="200" w:line="312" w:lineRule="auto"/>
              <w:rPr>
                <w:i/>
                <w:color w:val="212529"/>
                <w:sz w:val="24"/>
                <w:szCs w:val="24"/>
              </w:rPr>
            </w:pPr>
            <w:r>
              <w:rPr>
                <w:color w:val="212529"/>
                <w:sz w:val="24"/>
                <w:szCs w:val="24"/>
              </w:rPr>
              <w:t xml:space="preserve">Gardez à l’esprit que vos clients doivent vivre à proximité ou se déplacer fréquemment près du ou des emplacements principaux à partir desquels votre camion-restaurant sera exploité.  </w:t>
            </w:r>
          </w:p>
        </w:tc>
      </w:tr>
      <w:tr w:rsidR="00AF48BA" w14:paraId="4B5CF868" w14:textId="77777777">
        <w:trPr>
          <w:trHeight w:val="552"/>
        </w:trPr>
        <w:tc>
          <w:tcPr>
            <w:tcW w:w="9360" w:type="dxa"/>
            <w:tcMar>
              <w:top w:w="144" w:type="dxa"/>
              <w:left w:w="144" w:type="dxa"/>
              <w:bottom w:w="144" w:type="dxa"/>
              <w:right w:w="144" w:type="dxa"/>
            </w:tcMar>
          </w:tcPr>
          <w:p w14:paraId="7896C6FE" w14:textId="77777777" w:rsidR="00AF48BA" w:rsidRDefault="00C6545B">
            <w:pPr>
              <w:spacing w:line="240" w:lineRule="auto"/>
              <w:jc w:val="right"/>
              <w:rPr>
                <w:i/>
                <w:color w:val="696969"/>
              </w:rPr>
            </w:pPr>
            <w:r>
              <w:rPr>
                <w:i/>
                <w:color w:val="696969"/>
              </w:rPr>
              <w:t>Effacez ces conseils lorsque vous avez terminé.</w:t>
            </w:r>
          </w:p>
        </w:tc>
      </w:tr>
    </w:tbl>
    <w:p w14:paraId="48B28A9E" w14:textId="77777777" w:rsidR="00AF48BA" w:rsidRDefault="00AF48BA"/>
    <w:p w14:paraId="047CAB44" w14:textId="77777777" w:rsidR="00AF48BA" w:rsidRDefault="00AF48BA"/>
    <w:p w14:paraId="7B97A1D0" w14:textId="77777777" w:rsidR="00AF48BA" w:rsidRDefault="00AF48BA"/>
    <w:p w14:paraId="0327A745" w14:textId="77777777" w:rsidR="00AF48BA" w:rsidRDefault="00AF48BA"/>
    <w:p w14:paraId="2348BB8A" w14:textId="77777777" w:rsidR="00AF48BA" w:rsidRDefault="00AF48BA"/>
    <w:p w14:paraId="384F5CD3" w14:textId="77777777" w:rsidR="00AF48BA" w:rsidRDefault="00AF48BA"/>
    <w:p w14:paraId="57A8E444" w14:textId="77777777" w:rsidR="00AF48BA" w:rsidRDefault="00AF48BA"/>
    <w:p w14:paraId="0549E7D6" w14:textId="77777777" w:rsidR="00AF48BA" w:rsidRDefault="00AF48BA"/>
    <w:tbl>
      <w:tblPr>
        <w:tblStyle w:val="Table36"/>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30F13174" w14:textId="77777777">
        <w:trPr>
          <w:trHeight w:val="576"/>
        </w:trPr>
        <w:tc>
          <w:tcPr>
            <w:tcW w:w="9360" w:type="dxa"/>
            <w:shd w:val="clear" w:color="auto" w:fill="FF3008"/>
            <w:tcMar>
              <w:top w:w="100" w:type="dxa"/>
              <w:left w:w="100" w:type="dxa"/>
              <w:bottom w:w="100" w:type="dxa"/>
              <w:right w:w="100" w:type="dxa"/>
            </w:tcMar>
            <w:vAlign w:val="center"/>
          </w:tcPr>
          <w:p w14:paraId="7F4FBC21" w14:textId="77777777" w:rsidR="00AF48BA" w:rsidRDefault="00C6545B">
            <w:pPr>
              <w:rPr>
                <w:b/>
                <w:color w:val="FFFFFF"/>
                <w:sz w:val="24"/>
                <w:szCs w:val="24"/>
              </w:rPr>
            </w:pPr>
            <w:r>
              <w:rPr>
                <w:b/>
                <w:color w:val="FFFFFF"/>
                <w:sz w:val="24"/>
                <w:szCs w:val="24"/>
              </w:rPr>
              <w:lastRenderedPageBreak/>
              <w:t>Définissez votre clientèle cible ici.</w:t>
            </w:r>
          </w:p>
        </w:tc>
      </w:tr>
      <w:tr w:rsidR="00AF48BA" w14:paraId="7EF81CCD" w14:textId="77777777">
        <w:trPr>
          <w:trHeight w:val="3455"/>
        </w:trPr>
        <w:tc>
          <w:tcPr>
            <w:tcW w:w="9360" w:type="dxa"/>
            <w:shd w:val="clear" w:color="auto" w:fill="F6F5F1"/>
            <w:tcMar>
              <w:top w:w="100" w:type="dxa"/>
              <w:left w:w="100" w:type="dxa"/>
              <w:bottom w:w="100" w:type="dxa"/>
              <w:right w:w="100" w:type="dxa"/>
            </w:tcMar>
          </w:tcPr>
          <w:p w14:paraId="30030589" w14:textId="77777777" w:rsidR="00AF48BA" w:rsidRDefault="00AF48BA">
            <w:pPr>
              <w:rPr>
                <w:color w:val="212529"/>
                <w:sz w:val="24"/>
                <w:szCs w:val="24"/>
              </w:rPr>
            </w:pPr>
          </w:p>
        </w:tc>
      </w:tr>
    </w:tbl>
    <w:p w14:paraId="0F75E1FB" w14:textId="77777777" w:rsidR="00AF48BA" w:rsidRDefault="00AF48BA"/>
    <w:p w14:paraId="386B1740" w14:textId="77777777" w:rsidR="00AF48BA" w:rsidRDefault="00AF48BA"/>
    <w:p w14:paraId="7F67CD82" w14:textId="77777777" w:rsidR="00AF48BA" w:rsidRDefault="00AF48BA"/>
    <w:p w14:paraId="4C43FD92" w14:textId="77777777" w:rsidR="00AF48BA" w:rsidRDefault="00C6545B">
      <w:pPr>
        <w:pStyle w:val="Ttulo2"/>
      </w:pPr>
      <w:bookmarkStart w:id="18" w:name="_Toc256000017"/>
      <w:r>
        <w:t>Analyse concurrentielle</w:t>
      </w:r>
      <w:bookmarkEnd w:id="18"/>
      <w:r>
        <w:t xml:space="preserve">  </w:t>
      </w:r>
    </w:p>
    <w:p w14:paraId="6763A1EE" w14:textId="77777777" w:rsidR="00AF48BA" w:rsidRDefault="00AF48BA"/>
    <w:tbl>
      <w:tblPr>
        <w:tblStyle w:val="Table37"/>
        <w:tblW w:w="9360" w:type="dxa"/>
        <w:tblLayout w:type="fixed"/>
        <w:tblLook w:val="0600" w:firstRow="0" w:lastRow="0" w:firstColumn="0" w:lastColumn="0" w:noHBand="1" w:noVBand="1"/>
      </w:tblPr>
      <w:tblGrid>
        <w:gridCol w:w="9360"/>
      </w:tblGrid>
      <w:tr w:rsidR="00AF48BA" w14:paraId="7BDA11CB" w14:textId="77777777">
        <w:tc>
          <w:tcPr>
            <w:tcW w:w="9360" w:type="dxa"/>
            <w:shd w:val="clear" w:color="auto" w:fill="FFF1E7"/>
            <w:tcMar>
              <w:top w:w="360" w:type="dxa"/>
              <w:left w:w="360" w:type="dxa"/>
              <w:bottom w:w="360" w:type="dxa"/>
              <w:right w:w="360" w:type="dxa"/>
            </w:tcMar>
            <w:vAlign w:val="center"/>
          </w:tcPr>
          <w:p w14:paraId="744803C5" w14:textId="77777777" w:rsidR="00AF48BA" w:rsidRPr="00BB2625" w:rsidRDefault="00C6545B" w:rsidP="00BB2625">
            <w:pPr>
              <w:spacing w:before="200" w:line="312" w:lineRule="auto"/>
              <w:ind w:right="-72"/>
              <w:rPr>
                <w:b/>
                <w:color w:val="212529"/>
                <w:spacing w:val="-2"/>
                <w:sz w:val="24"/>
                <w:szCs w:val="24"/>
              </w:rPr>
            </w:pPr>
            <w:r w:rsidRPr="00BB2625">
              <w:rPr>
                <w:b/>
                <w:color w:val="212529"/>
                <w:spacing w:val="-2"/>
                <w:sz w:val="24"/>
                <w:szCs w:val="24"/>
              </w:rPr>
              <w:t>Conseil de pro</w:t>
            </w:r>
          </w:p>
          <w:p w14:paraId="09C59461" w14:textId="77777777" w:rsidR="00AF48BA" w:rsidRPr="00BB2625" w:rsidRDefault="00C6545B" w:rsidP="00BB2625">
            <w:pPr>
              <w:spacing w:before="200" w:line="312" w:lineRule="auto"/>
              <w:ind w:right="-72"/>
              <w:rPr>
                <w:i/>
                <w:color w:val="212529"/>
                <w:spacing w:val="-2"/>
                <w:sz w:val="24"/>
                <w:szCs w:val="24"/>
              </w:rPr>
            </w:pPr>
            <w:r w:rsidRPr="00BB2625">
              <w:rPr>
                <w:color w:val="212529"/>
                <w:spacing w:val="-2"/>
                <w:sz w:val="24"/>
                <w:szCs w:val="24"/>
              </w:rPr>
              <w:t xml:space="preserve">Comprendre votre clientèle cible n’est que la première étape pour parvenir à la fidéliser. Vous devez également connaître les autres entreprises qu’ils fréquentent et pourquoi. Expliquez combien de concurrents (restaurants et camions-restaurants) se trouvent dans les environs et faites part de tout ce qui pourrait vous donner un avantage concurrentiel, comme des heures d’ouverture plus longues. Ajoutez des notes dans la matrice concurrentielle ci-dessous. </w:t>
            </w:r>
          </w:p>
        </w:tc>
      </w:tr>
      <w:tr w:rsidR="00AF48BA" w14:paraId="58C586C7" w14:textId="77777777">
        <w:trPr>
          <w:trHeight w:val="552"/>
        </w:trPr>
        <w:tc>
          <w:tcPr>
            <w:tcW w:w="9360" w:type="dxa"/>
            <w:tcMar>
              <w:top w:w="144" w:type="dxa"/>
              <w:left w:w="144" w:type="dxa"/>
              <w:bottom w:w="144" w:type="dxa"/>
              <w:right w:w="144" w:type="dxa"/>
            </w:tcMar>
          </w:tcPr>
          <w:p w14:paraId="77E9A0AA" w14:textId="77777777" w:rsidR="00AF48BA" w:rsidRDefault="00C6545B">
            <w:pPr>
              <w:spacing w:line="240" w:lineRule="auto"/>
              <w:jc w:val="right"/>
              <w:rPr>
                <w:i/>
                <w:color w:val="696969"/>
              </w:rPr>
            </w:pPr>
            <w:r>
              <w:rPr>
                <w:i/>
                <w:color w:val="696969"/>
              </w:rPr>
              <w:t>Effacez ces conseils lorsque vous avez terminé.</w:t>
            </w:r>
          </w:p>
        </w:tc>
      </w:tr>
    </w:tbl>
    <w:p w14:paraId="2CD06539" w14:textId="77777777" w:rsidR="00AF48BA" w:rsidRDefault="00AF48BA"/>
    <w:p w14:paraId="0209A364" w14:textId="77777777" w:rsidR="00AF48BA" w:rsidRDefault="00AF48BA"/>
    <w:p w14:paraId="46CDEC46" w14:textId="77777777" w:rsidR="00AF48BA" w:rsidRDefault="00AF48BA"/>
    <w:p w14:paraId="64EE1511" w14:textId="77777777" w:rsidR="00AF48BA" w:rsidRDefault="00AF48BA"/>
    <w:p w14:paraId="1CAB23A4" w14:textId="77777777" w:rsidR="00AF48BA" w:rsidRDefault="00AF48BA"/>
    <w:p w14:paraId="6C8304B8" w14:textId="77777777" w:rsidR="00AF48BA" w:rsidRDefault="00AF48BA"/>
    <w:p w14:paraId="7959053F" w14:textId="77777777" w:rsidR="00AF48BA" w:rsidRDefault="00AF48BA"/>
    <w:p w14:paraId="672B2C35" w14:textId="77777777" w:rsidR="00AF48BA" w:rsidRDefault="00AF48BA"/>
    <w:tbl>
      <w:tblPr>
        <w:tblStyle w:val="Table38"/>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407183BB" w14:textId="77777777">
        <w:trPr>
          <w:trHeight w:val="576"/>
        </w:trPr>
        <w:tc>
          <w:tcPr>
            <w:tcW w:w="9360" w:type="dxa"/>
            <w:shd w:val="clear" w:color="auto" w:fill="FF3008"/>
            <w:tcMar>
              <w:top w:w="100" w:type="dxa"/>
              <w:left w:w="100" w:type="dxa"/>
              <w:bottom w:w="100" w:type="dxa"/>
              <w:right w:w="100" w:type="dxa"/>
            </w:tcMar>
            <w:vAlign w:val="center"/>
          </w:tcPr>
          <w:p w14:paraId="7E4BE3DD" w14:textId="77777777" w:rsidR="00AF48BA" w:rsidRDefault="00C6545B">
            <w:r>
              <w:rPr>
                <w:b/>
                <w:color w:val="FFFFFF"/>
                <w:sz w:val="24"/>
                <w:szCs w:val="24"/>
              </w:rPr>
              <w:t>Donnez des détails sur votre analyse concurrentielle ici.</w:t>
            </w:r>
          </w:p>
        </w:tc>
      </w:tr>
    </w:tbl>
    <w:p w14:paraId="5DD76CE1" w14:textId="77777777" w:rsidR="00AF48BA" w:rsidRDefault="00AF48BA"/>
    <w:tbl>
      <w:tblPr>
        <w:tblStyle w:val="Table39"/>
        <w:tblW w:w="936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550"/>
        <w:gridCol w:w="2605"/>
        <w:gridCol w:w="2605"/>
        <w:gridCol w:w="2605"/>
      </w:tblGrid>
      <w:tr w:rsidR="00AF48BA" w14:paraId="24E7D2BC" w14:textId="77777777" w:rsidTr="00BB2625">
        <w:trPr>
          <w:trHeight w:val="835"/>
        </w:trPr>
        <w:tc>
          <w:tcPr>
            <w:tcW w:w="155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tcPr>
          <w:p w14:paraId="2C78ECAD" w14:textId="77777777" w:rsidR="00AF48BA" w:rsidRDefault="00AF48BA">
            <w:pPr>
              <w:widowControl w:val="0"/>
              <w:rPr>
                <w:color w:val="233069"/>
              </w:rPr>
            </w:pPr>
          </w:p>
        </w:tc>
        <w:tc>
          <w:tcPr>
            <w:tcW w:w="260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361C62C5" w14:textId="77777777" w:rsidR="00AF48BA" w:rsidRDefault="00C6545B">
            <w:pPr>
              <w:widowControl w:val="0"/>
              <w:spacing w:line="240" w:lineRule="auto"/>
              <w:jc w:val="center"/>
              <w:rPr>
                <w:b/>
                <w:color w:val="233069"/>
              </w:rPr>
            </w:pPr>
            <w:r>
              <w:rPr>
                <w:b/>
                <w:color w:val="233069"/>
              </w:rPr>
              <w:t>[Le nom de votre entreprise]</w:t>
            </w:r>
          </w:p>
        </w:tc>
        <w:tc>
          <w:tcPr>
            <w:tcW w:w="260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7A05E2B3" w14:textId="77777777" w:rsidR="00AF48BA" w:rsidRDefault="00C6545B">
            <w:pPr>
              <w:widowControl w:val="0"/>
              <w:spacing w:line="240" w:lineRule="auto"/>
              <w:jc w:val="center"/>
              <w:rPr>
                <w:b/>
                <w:color w:val="233069"/>
              </w:rPr>
            </w:pPr>
            <w:r>
              <w:rPr>
                <w:b/>
                <w:color w:val="233069"/>
              </w:rPr>
              <w:t>Concurrent 1</w:t>
            </w:r>
          </w:p>
        </w:tc>
        <w:tc>
          <w:tcPr>
            <w:tcW w:w="2605"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4ED6E3A3" w14:textId="77777777" w:rsidR="00AF48BA" w:rsidRDefault="00C6545B">
            <w:pPr>
              <w:widowControl w:val="0"/>
              <w:spacing w:line="240" w:lineRule="auto"/>
              <w:jc w:val="center"/>
              <w:rPr>
                <w:b/>
                <w:color w:val="233069"/>
              </w:rPr>
            </w:pPr>
            <w:r>
              <w:rPr>
                <w:b/>
                <w:color w:val="233069"/>
              </w:rPr>
              <w:t>Concurrent 2</w:t>
            </w:r>
          </w:p>
        </w:tc>
      </w:tr>
      <w:tr w:rsidR="00AF48BA" w14:paraId="6F83BC08" w14:textId="77777777" w:rsidTr="00BB2625">
        <w:trPr>
          <w:trHeight w:val="1152"/>
        </w:trPr>
        <w:tc>
          <w:tcPr>
            <w:tcW w:w="155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1F55BE48" w14:textId="3771A128" w:rsidR="008F34CF" w:rsidRDefault="00C6545B" w:rsidP="00EF67BC">
            <w:pPr>
              <w:widowControl w:val="0"/>
              <w:ind w:right="-225"/>
              <w:jc w:val="center"/>
              <w:rPr>
                <w:b/>
                <w:color w:val="212529"/>
              </w:rPr>
            </w:pPr>
            <w:proofErr w:type="spellStart"/>
            <w:r>
              <w:rPr>
                <w:b/>
                <w:color w:val="212529"/>
              </w:rPr>
              <w:t>Empla</w:t>
            </w:r>
            <w:proofErr w:type="spellEnd"/>
            <w:r w:rsidR="008F34CF">
              <w:rPr>
                <w:b/>
                <w:color w:val="212529"/>
              </w:rPr>
              <w:t>-</w:t>
            </w:r>
          </w:p>
          <w:p w14:paraId="6C8C4D10" w14:textId="77777777" w:rsidR="00AF48BA" w:rsidRDefault="00C6545B" w:rsidP="00EF67BC">
            <w:pPr>
              <w:widowControl w:val="0"/>
              <w:ind w:right="-225"/>
              <w:jc w:val="center"/>
              <w:rPr>
                <w:b/>
                <w:color w:val="212529"/>
              </w:rPr>
            </w:pPr>
            <w:proofErr w:type="spellStart"/>
            <w:proofErr w:type="gramStart"/>
            <w:r>
              <w:rPr>
                <w:b/>
                <w:color w:val="212529"/>
              </w:rPr>
              <w:t>cement</w:t>
            </w:r>
            <w:proofErr w:type="spellEnd"/>
            <w:proofErr w:type="gramEnd"/>
          </w:p>
        </w:tc>
        <w:tc>
          <w:tcPr>
            <w:tcW w:w="260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5D7545B0"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76FF59E9"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3D292BD7" w14:textId="77777777" w:rsidR="00AF48BA" w:rsidRDefault="00AF48BA">
            <w:pPr>
              <w:widowControl w:val="0"/>
              <w:rPr>
                <w:color w:val="212529"/>
              </w:rPr>
            </w:pPr>
          </w:p>
        </w:tc>
      </w:tr>
      <w:tr w:rsidR="00AF48BA" w14:paraId="686BCBAD" w14:textId="77777777" w:rsidTr="00BB2625">
        <w:trPr>
          <w:trHeight w:val="1152"/>
        </w:trPr>
        <w:tc>
          <w:tcPr>
            <w:tcW w:w="1550"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2BD17272" w14:textId="77777777" w:rsidR="00AF48BA" w:rsidRDefault="00C6545B" w:rsidP="00EF67BC">
            <w:pPr>
              <w:widowControl w:val="0"/>
              <w:jc w:val="center"/>
              <w:rPr>
                <w:b/>
                <w:color w:val="212529"/>
              </w:rPr>
            </w:pPr>
            <w:r>
              <w:rPr>
                <w:b/>
                <w:color w:val="212529"/>
              </w:rPr>
              <w:t>Heures</w:t>
            </w:r>
          </w:p>
        </w:tc>
        <w:tc>
          <w:tcPr>
            <w:tcW w:w="260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1D205CDA"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7D96DE13"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1FD278AA" w14:textId="77777777" w:rsidR="00AF48BA" w:rsidRDefault="00AF48BA">
            <w:pPr>
              <w:widowControl w:val="0"/>
              <w:rPr>
                <w:color w:val="212529"/>
              </w:rPr>
            </w:pPr>
          </w:p>
        </w:tc>
      </w:tr>
      <w:tr w:rsidR="00AF48BA" w14:paraId="4B1C1781" w14:textId="77777777" w:rsidTr="00BB2625">
        <w:trPr>
          <w:trHeight w:val="1152"/>
        </w:trPr>
        <w:tc>
          <w:tcPr>
            <w:tcW w:w="155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0A71955A" w14:textId="77777777" w:rsidR="00AF48BA" w:rsidRDefault="00C6545B" w:rsidP="00EF67BC">
            <w:pPr>
              <w:widowControl w:val="0"/>
              <w:jc w:val="center"/>
              <w:rPr>
                <w:b/>
                <w:color w:val="212529"/>
              </w:rPr>
            </w:pPr>
            <w:r>
              <w:rPr>
                <w:b/>
                <w:color w:val="212529"/>
              </w:rPr>
              <w:t>Qualité</w:t>
            </w:r>
          </w:p>
        </w:tc>
        <w:tc>
          <w:tcPr>
            <w:tcW w:w="260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427B4795"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0E75E737"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5C33D26A" w14:textId="77777777" w:rsidR="00AF48BA" w:rsidRDefault="00AF48BA">
            <w:pPr>
              <w:widowControl w:val="0"/>
              <w:rPr>
                <w:color w:val="212529"/>
              </w:rPr>
            </w:pPr>
          </w:p>
        </w:tc>
      </w:tr>
      <w:tr w:rsidR="00AF48BA" w14:paraId="27EF0AFA" w14:textId="77777777" w:rsidTr="00BB2625">
        <w:trPr>
          <w:trHeight w:val="1152"/>
        </w:trPr>
        <w:tc>
          <w:tcPr>
            <w:tcW w:w="1550" w:type="dxa"/>
            <w:tcBorders>
              <w:top w:val="single" w:sz="8" w:space="0" w:color="E7E5D9"/>
              <w:left w:val="single" w:sz="8" w:space="0" w:color="E7E5D9"/>
              <w:bottom w:val="single" w:sz="8" w:space="0" w:color="E7E5D9"/>
              <w:right w:val="single" w:sz="8" w:space="0" w:color="E7E5D9"/>
            </w:tcBorders>
            <w:tcMar>
              <w:top w:w="86" w:type="dxa"/>
              <w:left w:w="86" w:type="dxa"/>
              <w:bottom w:w="86" w:type="dxa"/>
              <w:right w:w="86" w:type="dxa"/>
            </w:tcMar>
            <w:vAlign w:val="center"/>
          </w:tcPr>
          <w:p w14:paraId="0FBE9864" w14:textId="77777777" w:rsidR="00AF48BA" w:rsidRDefault="00C6545B" w:rsidP="00EF67BC">
            <w:pPr>
              <w:widowControl w:val="0"/>
              <w:jc w:val="center"/>
              <w:rPr>
                <w:b/>
                <w:color w:val="212529"/>
              </w:rPr>
            </w:pPr>
            <w:r>
              <w:rPr>
                <w:b/>
                <w:color w:val="212529"/>
              </w:rPr>
              <w:t>Prix</w:t>
            </w:r>
          </w:p>
        </w:tc>
        <w:tc>
          <w:tcPr>
            <w:tcW w:w="260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1DE8F6B8"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0D4DA1C6"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7643F3DB" w14:textId="77777777" w:rsidR="00AF48BA" w:rsidRDefault="00AF48BA">
            <w:pPr>
              <w:widowControl w:val="0"/>
              <w:rPr>
                <w:color w:val="212529"/>
              </w:rPr>
            </w:pPr>
          </w:p>
        </w:tc>
      </w:tr>
      <w:tr w:rsidR="00AF48BA" w14:paraId="408FD61E" w14:textId="77777777" w:rsidTr="00BB2625">
        <w:trPr>
          <w:trHeight w:val="1152"/>
        </w:trPr>
        <w:tc>
          <w:tcPr>
            <w:tcW w:w="1550" w:type="dxa"/>
            <w:shd w:val="clear" w:color="auto" w:fill="auto"/>
            <w:tcMar>
              <w:top w:w="86" w:type="dxa"/>
              <w:left w:w="86" w:type="dxa"/>
              <w:bottom w:w="86" w:type="dxa"/>
              <w:right w:w="86" w:type="dxa"/>
            </w:tcMar>
            <w:vAlign w:val="center"/>
          </w:tcPr>
          <w:p w14:paraId="1884DA63" w14:textId="77777777" w:rsidR="00AF48BA" w:rsidRDefault="00C6545B" w:rsidP="00EF67BC">
            <w:pPr>
              <w:widowControl w:val="0"/>
              <w:spacing w:line="240" w:lineRule="auto"/>
              <w:jc w:val="center"/>
              <w:rPr>
                <w:b/>
                <w:color w:val="212529"/>
              </w:rPr>
            </w:pPr>
            <w:r>
              <w:rPr>
                <w:b/>
                <w:color w:val="212529"/>
              </w:rPr>
              <w:t>Service</w:t>
            </w:r>
          </w:p>
        </w:tc>
        <w:tc>
          <w:tcPr>
            <w:tcW w:w="260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3BBAB8F8"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0556D3FF"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6F0F7F34" w14:textId="77777777" w:rsidR="00AF48BA" w:rsidRDefault="00AF48BA">
            <w:pPr>
              <w:widowControl w:val="0"/>
              <w:rPr>
                <w:color w:val="212529"/>
              </w:rPr>
            </w:pPr>
          </w:p>
        </w:tc>
      </w:tr>
      <w:tr w:rsidR="00AF48BA" w14:paraId="48923688" w14:textId="77777777" w:rsidTr="00BB2625">
        <w:trPr>
          <w:trHeight w:val="1152"/>
        </w:trPr>
        <w:tc>
          <w:tcPr>
            <w:tcW w:w="1550" w:type="dxa"/>
            <w:shd w:val="clear" w:color="auto" w:fill="auto"/>
            <w:tcMar>
              <w:top w:w="86" w:type="dxa"/>
              <w:left w:w="86" w:type="dxa"/>
              <w:bottom w:w="86" w:type="dxa"/>
              <w:right w:w="86" w:type="dxa"/>
            </w:tcMar>
            <w:vAlign w:val="center"/>
          </w:tcPr>
          <w:p w14:paraId="691609D9" w14:textId="77777777" w:rsidR="00AF48BA" w:rsidRDefault="00C6545B" w:rsidP="00EF67BC">
            <w:pPr>
              <w:widowControl w:val="0"/>
              <w:spacing w:line="240" w:lineRule="auto"/>
              <w:jc w:val="center"/>
              <w:rPr>
                <w:color w:val="212529"/>
              </w:rPr>
            </w:pPr>
            <w:r>
              <w:rPr>
                <w:b/>
                <w:color w:val="212529"/>
              </w:rPr>
              <w:t>Réputation</w:t>
            </w:r>
          </w:p>
        </w:tc>
        <w:tc>
          <w:tcPr>
            <w:tcW w:w="260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0D84B894"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37A9CB13"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07E0726B" w14:textId="77777777" w:rsidR="00AF48BA" w:rsidRDefault="00AF48BA">
            <w:pPr>
              <w:widowControl w:val="0"/>
              <w:rPr>
                <w:color w:val="212529"/>
              </w:rPr>
            </w:pPr>
          </w:p>
        </w:tc>
      </w:tr>
      <w:tr w:rsidR="00AF48BA" w14:paraId="20994544" w14:textId="77777777" w:rsidTr="00BB2625">
        <w:trPr>
          <w:trHeight w:val="1152"/>
        </w:trPr>
        <w:tc>
          <w:tcPr>
            <w:tcW w:w="1550" w:type="dxa"/>
            <w:shd w:val="clear" w:color="auto" w:fill="auto"/>
            <w:tcMar>
              <w:top w:w="86" w:type="dxa"/>
              <w:left w:w="86" w:type="dxa"/>
              <w:bottom w:w="86" w:type="dxa"/>
              <w:right w:w="86" w:type="dxa"/>
            </w:tcMar>
            <w:vAlign w:val="center"/>
          </w:tcPr>
          <w:p w14:paraId="2C42DA12" w14:textId="77777777" w:rsidR="00AF48BA" w:rsidRDefault="00C6545B" w:rsidP="0096355B">
            <w:pPr>
              <w:keepNext/>
              <w:widowControl w:val="0"/>
              <w:spacing w:line="240" w:lineRule="auto"/>
              <w:jc w:val="center"/>
              <w:rPr>
                <w:color w:val="212529"/>
              </w:rPr>
            </w:pPr>
            <w:r>
              <w:rPr>
                <w:b/>
                <w:color w:val="212529"/>
              </w:rPr>
              <w:lastRenderedPageBreak/>
              <w:t>Expertise</w:t>
            </w:r>
          </w:p>
        </w:tc>
        <w:tc>
          <w:tcPr>
            <w:tcW w:w="260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1BB4B623"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7EBC2F22"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6F5F1"/>
            <w:tcMar>
              <w:top w:w="86" w:type="dxa"/>
              <w:left w:w="86" w:type="dxa"/>
              <w:bottom w:w="86" w:type="dxa"/>
              <w:right w:w="86" w:type="dxa"/>
            </w:tcMar>
            <w:vAlign w:val="center"/>
          </w:tcPr>
          <w:p w14:paraId="14692410" w14:textId="77777777" w:rsidR="00AF48BA" w:rsidRDefault="00AF48BA">
            <w:pPr>
              <w:widowControl w:val="0"/>
              <w:rPr>
                <w:color w:val="212529"/>
              </w:rPr>
            </w:pPr>
          </w:p>
        </w:tc>
      </w:tr>
      <w:tr w:rsidR="00AF48BA" w14:paraId="1A8CDC93" w14:textId="77777777" w:rsidTr="00BB2625">
        <w:trPr>
          <w:trHeight w:val="1152"/>
        </w:trPr>
        <w:tc>
          <w:tcPr>
            <w:tcW w:w="1550" w:type="dxa"/>
            <w:shd w:val="clear" w:color="auto" w:fill="auto"/>
            <w:tcMar>
              <w:top w:w="86" w:type="dxa"/>
              <w:left w:w="86" w:type="dxa"/>
              <w:bottom w:w="86" w:type="dxa"/>
              <w:right w:w="86" w:type="dxa"/>
            </w:tcMar>
            <w:vAlign w:val="center"/>
          </w:tcPr>
          <w:p w14:paraId="3303182C" w14:textId="77777777" w:rsidR="00AF48BA" w:rsidRDefault="00C6545B" w:rsidP="00EF67BC">
            <w:pPr>
              <w:widowControl w:val="0"/>
              <w:spacing w:line="240" w:lineRule="auto"/>
              <w:jc w:val="center"/>
              <w:rPr>
                <w:b/>
                <w:color w:val="212529"/>
              </w:rPr>
            </w:pPr>
            <w:r>
              <w:rPr>
                <w:b/>
                <w:color w:val="212529"/>
              </w:rPr>
              <w:t>Autre</w:t>
            </w:r>
          </w:p>
        </w:tc>
        <w:tc>
          <w:tcPr>
            <w:tcW w:w="260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18C31AFE"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0FEF2EEF" w14:textId="77777777" w:rsidR="00AF48BA" w:rsidRDefault="00AF48BA">
            <w:pPr>
              <w:widowControl w:val="0"/>
              <w:rPr>
                <w:color w:val="212529"/>
              </w:rPr>
            </w:pPr>
          </w:p>
        </w:tc>
        <w:tc>
          <w:tcPr>
            <w:tcW w:w="260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65E84430" w14:textId="77777777" w:rsidR="00AF48BA" w:rsidRDefault="00AF48BA">
            <w:pPr>
              <w:widowControl w:val="0"/>
              <w:rPr>
                <w:color w:val="212529"/>
              </w:rPr>
            </w:pPr>
          </w:p>
        </w:tc>
      </w:tr>
    </w:tbl>
    <w:p w14:paraId="28F6C5E6" w14:textId="77777777" w:rsidR="00AF48BA" w:rsidRDefault="00AF48BA"/>
    <w:p w14:paraId="1E12E1DF" w14:textId="77777777" w:rsidR="00AF48BA" w:rsidRDefault="00C6545B">
      <w:r>
        <w:br w:type="page"/>
      </w:r>
    </w:p>
    <w:p w14:paraId="556FEF44" w14:textId="77777777" w:rsidR="00AF48BA" w:rsidRDefault="00C6545B">
      <w:pPr>
        <w:pStyle w:val="Ttulo2"/>
      </w:pPr>
      <w:bookmarkStart w:id="19" w:name="_Toc256000018"/>
      <w:r>
        <w:lastRenderedPageBreak/>
        <w:t>Règlements</w:t>
      </w:r>
      <w:bookmarkEnd w:id="19"/>
      <w:r>
        <w:t xml:space="preserve"> </w:t>
      </w:r>
    </w:p>
    <w:p w14:paraId="423AF9F1" w14:textId="77777777" w:rsidR="00AF48BA" w:rsidRDefault="00AF48BA"/>
    <w:tbl>
      <w:tblPr>
        <w:tblStyle w:val="Table40"/>
        <w:tblW w:w="9360" w:type="dxa"/>
        <w:tblLayout w:type="fixed"/>
        <w:tblLook w:val="0600" w:firstRow="0" w:lastRow="0" w:firstColumn="0" w:lastColumn="0" w:noHBand="1" w:noVBand="1"/>
      </w:tblPr>
      <w:tblGrid>
        <w:gridCol w:w="9360"/>
      </w:tblGrid>
      <w:tr w:rsidR="00AF48BA" w14:paraId="3084F307" w14:textId="77777777">
        <w:tc>
          <w:tcPr>
            <w:tcW w:w="9360" w:type="dxa"/>
            <w:shd w:val="clear" w:color="auto" w:fill="FFF1E7"/>
            <w:tcMar>
              <w:top w:w="360" w:type="dxa"/>
              <w:left w:w="360" w:type="dxa"/>
              <w:bottom w:w="360" w:type="dxa"/>
              <w:right w:w="360" w:type="dxa"/>
            </w:tcMar>
            <w:vAlign w:val="center"/>
          </w:tcPr>
          <w:p w14:paraId="6B935E27" w14:textId="77777777" w:rsidR="00AF48BA" w:rsidRDefault="00C6545B">
            <w:pPr>
              <w:spacing w:before="200" w:line="312" w:lineRule="auto"/>
              <w:rPr>
                <w:b/>
                <w:color w:val="212529"/>
                <w:sz w:val="24"/>
                <w:szCs w:val="24"/>
              </w:rPr>
            </w:pPr>
            <w:r>
              <w:rPr>
                <w:b/>
                <w:color w:val="212529"/>
                <w:sz w:val="24"/>
                <w:szCs w:val="24"/>
              </w:rPr>
              <w:t>Conseil de pro</w:t>
            </w:r>
          </w:p>
          <w:p w14:paraId="0F8FE293" w14:textId="0F37454F" w:rsidR="00AF48BA" w:rsidRDefault="00C6545B">
            <w:pPr>
              <w:spacing w:before="200" w:line="312" w:lineRule="auto"/>
              <w:rPr>
                <w:color w:val="212529"/>
                <w:sz w:val="24"/>
                <w:szCs w:val="24"/>
              </w:rPr>
            </w:pPr>
            <w:r>
              <w:rPr>
                <w:color w:val="212529"/>
                <w:sz w:val="24"/>
                <w:szCs w:val="24"/>
              </w:rPr>
              <w:t>Quelles sont les réglementations locales, nationales et fédérales qui s’appliquent à</w:t>
            </w:r>
            <w:r w:rsidR="00BB2625">
              <w:rPr>
                <w:color w:val="212529"/>
                <w:sz w:val="24"/>
                <w:szCs w:val="24"/>
              </w:rPr>
              <w:t> </w:t>
            </w:r>
            <w:r>
              <w:rPr>
                <w:color w:val="212529"/>
                <w:sz w:val="24"/>
                <w:szCs w:val="24"/>
              </w:rPr>
              <w:t>votre entreprise? Outre la licence d’exploitation, vous pouvez avoir besoin d’un permis pour acheter ou louer un camion-restaurant, pour vendre de la nourriture ou de</w:t>
            </w:r>
            <w:r w:rsidR="00BB2625">
              <w:rPr>
                <w:color w:val="212529"/>
                <w:sz w:val="24"/>
                <w:szCs w:val="24"/>
              </w:rPr>
              <w:t> </w:t>
            </w:r>
            <w:r>
              <w:rPr>
                <w:color w:val="212529"/>
                <w:sz w:val="24"/>
                <w:szCs w:val="24"/>
              </w:rPr>
              <w:t>l’alcool d’un endroit à un autre, ou pour accrocher des panneaux d’affichage dans les espaces publics.</w:t>
            </w:r>
          </w:p>
          <w:p w14:paraId="1DF3E42A" w14:textId="77777777" w:rsidR="00AF48BA" w:rsidRDefault="00C6545B">
            <w:pPr>
              <w:spacing w:before="200" w:line="312" w:lineRule="auto"/>
              <w:rPr>
                <w:i/>
                <w:color w:val="212529"/>
                <w:sz w:val="24"/>
                <w:szCs w:val="24"/>
              </w:rPr>
            </w:pPr>
            <w:r>
              <w:rPr>
                <w:color w:val="212529"/>
                <w:sz w:val="24"/>
                <w:szCs w:val="24"/>
              </w:rPr>
              <w:t xml:space="preserve">Il est important de vous familiariser avec ces réglementations dès le départ afin d’éviter tout problème juridique inattendu. De plus, le fait de partager ces détails montrera aux investisseurs et aux partenaires que vous avez fait vos devoirs. </w:t>
            </w:r>
          </w:p>
        </w:tc>
      </w:tr>
      <w:tr w:rsidR="00AF48BA" w14:paraId="0C83155D" w14:textId="77777777">
        <w:trPr>
          <w:trHeight w:val="552"/>
        </w:trPr>
        <w:tc>
          <w:tcPr>
            <w:tcW w:w="9360" w:type="dxa"/>
            <w:tcMar>
              <w:top w:w="144" w:type="dxa"/>
              <w:left w:w="144" w:type="dxa"/>
              <w:bottom w:w="144" w:type="dxa"/>
              <w:right w:w="144" w:type="dxa"/>
            </w:tcMar>
          </w:tcPr>
          <w:p w14:paraId="776C303A" w14:textId="77777777" w:rsidR="00AF48BA" w:rsidRDefault="00C6545B">
            <w:pPr>
              <w:spacing w:line="240" w:lineRule="auto"/>
              <w:jc w:val="right"/>
              <w:rPr>
                <w:i/>
                <w:color w:val="696969"/>
              </w:rPr>
            </w:pPr>
            <w:r>
              <w:rPr>
                <w:i/>
                <w:color w:val="696969"/>
              </w:rPr>
              <w:t>Effacez ces conseils lorsque vous avez terminé.</w:t>
            </w:r>
          </w:p>
        </w:tc>
      </w:tr>
    </w:tbl>
    <w:p w14:paraId="1BD740AB" w14:textId="77777777" w:rsidR="00AF48BA" w:rsidRDefault="00AF48BA"/>
    <w:p w14:paraId="2BD89639" w14:textId="77777777" w:rsidR="00AF48BA" w:rsidRDefault="00AF48BA"/>
    <w:tbl>
      <w:tblPr>
        <w:tblStyle w:val="Table41"/>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579FDF2D" w14:textId="77777777">
        <w:trPr>
          <w:trHeight w:val="576"/>
        </w:trPr>
        <w:tc>
          <w:tcPr>
            <w:tcW w:w="9360" w:type="dxa"/>
            <w:shd w:val="clear" w:color="auto" w:fill="FF3008"/>
            <w:tcMar>
              <w:top w:w="100" w:type="dxa"/>
              <w:left w:w="100" w:type="dxa"/>
              <w:bottom w:w="100" w:type="dxa"/>
              <w:right w:w="100" w:type="dxa"/>
            </w:tcMar>
            <w:vAlign w:val="center"/>
          </w:tcPr>
          <w:p w14:paraId="2F07C1BB" w14:textId="77777777" w:rsidR="00AF48BA" w:rsidRDefault="00C6545B">
            <w:pPr>
              <w:rPr>
                <w:b/>
                <w:color w:val="FFFFFF"/>
                <w:sz w:val="24"/>
                <w:szCs w:val="24"/>
              </w:rPr>
            </w:pPr>
            <w:r>
              <w:rPr>
                <w:b/>
                <w:color w:val="FFFFFF"/>
                <w:sz w:val="24"/>
                <w:szCs w:val="24"/>
              </w:rPr>
              <w:t>Compilez ici les règlements mis à jour qui sont pertinents pour votre entreprise.</w:t>
            </w:r>
          </w:p>
        </w:tc>
      </w:tr>
      <w:tr w:rsidR="00AF48BA" w14:paraId="0F24CF87" w14:textId="77777777">
        <w:trPr>
          <w:trHeight w:val="3455"/>
        </w:trPr>
        <w:tc>
          <w:tcPr>
            <w:tcW w:w="9360" w:type="dxa"/>
            <w:shd w:val="clear" w:color="auto" w:fill="F6F5F1"/>
            <w:tcMar>
              <w:top w:w="100" w:type="dxa"/>
              <w:left w:w="100" w:type="dxa"/>
              <w:bottom w:w="100" w:type="dxa"/>
              <w:right w:w="100" w:type="dxa"/>
            </w:tcMar>
          </w:tcPr>
          <w:p w14:paraId="2B419CB0" w14:textId="77777777" w:rsidR="00AF48BA" w:rsidRDefault="00AF48BA">
            <w:pPr>
              <w:rPr>
                <w:color w:val="212529"/>
                <w:sz w:val="24"/>
                <w:szCs w:val="24"/>
              </w:rPr>
            </w:pPr>
          </w:p>
        </w:tc>
      </w:tr>
    </w:tbl>
    <w:p w14:paraId="123A1B61" w14:textId="77777777" w:rsidR="00AF48BA" w:rsidRDefault="00AF48BA"/>
    <w:p w14:paraId="5A390797" w14:textId="77777777" w:rsidR="00AF48BA" w:rsidRDefault="00AF48BA"/>
    <w:p w14:paraId="58E52444" w14:textId="77777777" w:rsidR="00AF48BA" w:rsidRDefault="00C6545B">
      <w:r>
        <w:br w:type="page"/>
      </w:r>
    </w:p>
    <w:p w14:paraId="69AD1A92" w14:textId="77777777" w:rsidR="00AF48BA" w:rsidRDefault="00C6545B">
      <w:pPr>
        <w:pStyle w:val="Ttulo1"/>
        <w:rPr>
          <w:rFonts w:ascii="Proxima Nova" w:eastAsia="Proxima Nova" w:hAnsi="Proxima Nova" w:cs="Proxima Nova"/>
        </w:rPr>
      </w:pPr>
      <w:bookmarkStart w:id="20" w:name="_Toc256000019"/>
      <w:r>
        <w:rPr>
          <w:rFonts w:ascii="Proxima Nova" w:eastAsia="Proxima Nova" w:hAnsi="Proxima Nova" w:cs="Proxima Nova"/>
        </w:rPr>
        <w:lastRenderedPageBreak/>
        <w:t>V. Plan d’opérations</w:t>
      </w:r>
      <w:bookmarkEnd w:id="20"/>
    </w:p>
    <w:p w14:paraId="30E13306" w14:textId="77777777" w:rsidR="00AF48BA" w:rsidRDefault="00AF48BA"/>
    <w:tbl>
      <w:tblPr>
        <w:tblStyle w:val="Table42"/>
        <w:tblW w:w="9360" w:type="dxa"/>
        <w:tblLayout w:type="fixed"/>
        <w:tblLook w:val="0600" w:firstRow="0" w:lastRow="0" w:firstColumn="0" w:lastColumn="0" w:noHBand="1" w:noVBand="1"/>
      </w:tblPr>
      <w:tblGrid>
        <w:gridCol w:w="9360"/>
      </w:tblGrid>
      <w:tr w:rsidR="00AF48BA" w14:paraId="4D87949F" w14:textId="77777777">
        <w:tc>
          <w:tcPr>
            <w:tcW w:w="9360" w:type="dxa"/>
            <w:shd w:val="clear" w:color="auto" w:fill="FFF1E7"/>
            <w:tcMar>
              <w:top w:w="360" w:type="dxa"/>
              <w:left w:w="360" w:type="dxa"/>
              <w:bottom w:w="360" w:type="dxa"/>
              <w:right w:w="360" w:type="dxa"/>
            </w:tcMar>
            <w:vAlign w:val="center"/>
          </w:tcPr>
          <w:p w14:paraId="4A6F3ACE" w14:textId="77777777" w:rsidR="00AF48BA" w:rsidRDefault="00C6545B">
            <w:pPr>
              <w:spacing w:before="200" w:line="312" w:lineRule="auto"/>
              <w:rPr>
                <w:b/>
                <w:color w:val="212529"/>
                <w:sz w:val="24"/>
                <w:szCs w:val="24"/>
              </w:rPr>
            </w:pPr>
            <w:r>
              <w:rPr>
                <w:b/>
                <w:color w:val="212529"/>
                <w:sz w:val="24"/>
                <w:szCs w:val="24"/>
              </w:rPr>
              <w:t>Conseil de pro</w:t>
            </w:r>
          </w:p>
          <w:p w14:paraId="282FD192" w14:textId="61468BEC" w:rsidR="00AF48BA" w:rsidRDefault="00C6545B">
            <w:pPr>
              <w:spacing w:before="200" w:line="312" w:lineRule="auto"/>
              <w:rPr>
                <w:i/>
                <w:color w:val="212529"/>
                <w:sz w:val="24"/>
                <w:szCs w:val="24"/>
              </w:rPr>
            </w:pPr>
            <w:r>
              <w:rPr>
                <w:color w:val="212529"/>
                <w:sz w:val="24"/>
                <w:szCs w:val="24"/>
              </w:rPr>
              <w:t>Cette section doit présenter une vue d’ensemble des activités quotidiennes de votre</w:t>
            </w:r>
            <w:r w:rsidR="00BB2625">
              <w:rPr>
                <w:color w:val="212529"/>
                <w:sz w:val="24"/>
                <w:szCs w:val="24"/>
              </w:rPr>
              <w:t> </w:t>
            </w:r>
            <w:r>
              <w:rPr>
                <w:color w:val="212529"/>
                <w:sz w:val="24"/>
                <w:szCs w:val="24"/>
              </w:rPr>
              <w:t>entreprise. Décrivez les responsabilités de chaque membre du personnel, leur</w:t>
            </w:r>
            <w:r w:rsidR="00BB2625">
              <w:rPr>
                <w:color w:val="212529"/>
                <w:sz w:val="24"/>
                <w:szCs w:val="24"/>
              </w:rPr>
              <w:t> </w:t>
            </w:r>
            <w:r>
              <w:rPr>
                <w:color w:val="212529"/>
                <w:sz w:val="24"/>
                <w:szCs w:val="24"/>
              </w:rPr>
              <w:t xml:space="preserve">rémunération, ainsi que les politiques et procédures concernant les employés. Explorez ensuite les autres politiques de l’entreprise, depuis les jours d’ouverture jusqu’aux procédures de service à la clientèle. </w:t>
            </w:r>
          </w:p>
        </w:tc>
      </w:tr>
      <w:tr w:rsidR="00AF48BA" w14:paraId="4D772BA2" w14:textId="77777777">
        <w:trPr>
          <w:trHeight w:val="552"/>
        </w:trPr>
        <w:tc>
          <w:tcPr>
            <w:tcW w:w="9360" w:type="dxa"/>
            <w:tcMar>
              <w:top w:w="144" w:type="dxa"/>
              <w:left w:w="144" w:type="dxa"/>
              <w:bottom w:w="144" w:type="dxa"/>
              <w:right w:w="144" w:type="dxa"/>
            </w:tcMar>
          </w:tcPr>
          <w:p w14:paraId="655D75A5" w14:textId="77777777" w:rsidR="00AF48BA" w:rsidRDefault="00C6545B">
            <w:pPr>
              <w:spacing w:line="240" w:lineRule="auto"/>
              <w:jc w:val="right"/>
              <w:rPr>
                <w:i/>
                <w:color w:val="696969"/>
              </w:rPr>
            </w:pPr>
            <w:r>
              <w:rPr>
                <w:i/>
                <w:color w:val="696969"/>
              </w:rPr>
              <w:t>Effacez ces conseils lorsque vous avez terminé.</w:t>
            </w:r>
          </w:p>
        </w:tc>
      </w:tr>
    </w:tbl>
    <w:p w14:paraId="6FD1C6E2" w14:textId="77777777" w:rsidR="00AF48BA" w:rsidRDefault="00AF48BA"/>
    <w:p w14:paraId="5DC7AE8E" w14:textId="77777777" w:rsidR="00AF48BA" w:rsidRDefault="00AF48BA"/>
    <w:tbl>
      <w:tblPr>
        <w:tblStyle w:val="Table43"/>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6A8F1543" w14:textId="77777777">
        <w:trPr>
          <w:trHeight w:val="576"/>
        </w:trPr>
        <w:tc>
          <w:tcPr>
            <w:tcW w:w="9360" w:type="dxa"/>
            <w:shd w:val="clear" w:color="auto" w:fill="FF3008"/>
            <w:tcMar>
              <w:top w:w="100" w:type="dxa"/>
              <w:left w:w="100" w:type="dxa"/>
              <w:bottom w:w="100" w:type="dxa"/>
              <w:right w:w="100" w:type="dxa"/>
            </w:tcMar>
            <w:vAlign w:val="center"/>
          </w:tcPr>
          <w:p w14:paraId="50807180" w14:textId="77777777" w:rsidR="00AF48BA" w:rsidRDefault="00C6545B">
            <w:pPr>
              <w:rPr>
                <w:b/>
                <w:color w:val="FFFFFF"/>
                <w:sz w:val="24"/>
                <w:szCs w:val="24"/>
              </w:rPr>
            </w:pPr>
            <w:r>
              <w:rPr>
                <w:b/>
                <w:color w:val="FFFFFF"/>
                <w:sz w:val="24"/>
                <w:szCs w:val="24"/>
              </w:rPr>
              <w:t>Présentez votre plan d’opérations ici.</w:t>
            </w:r>
          </w:p>
        </w:tc>
      </w:tr>
      <w:tr w:rsidR="00AF48BA" w14:paraId="53901F4A" w14:textId="77777777">
        <w:trPr>
          <w:trHeight w:val="3455"/>
        </w:trPr>
        <w:tc>
          <w:tcPr>
            <w:tcW w:w="9360" w:type="dxa"/>
            <w:shd w:val="clear" w:color="auto" w:fill="F6F5F1"/>
            <w:tcMar>
              <w:top w:w="100" w:type="dxa"/>
              <w:left w:w="100" w:type="dxa"/>
              <w:bottom w:w="100" w:type="dxa"/>
              <w:right w:w="100" w:type="dxa"/>
            </w:tcMar>
          </w:tcPr>
          <w:p w14:paraId="0E2F9C69" w14:textId="77777777" w:rsidR="00AF48BA" w:rsidRDefault="00AF48BA">
            <w:pPr>
              <w:rPr>
                <w:color w:val="212529"/>
                <w:sz w:val="24"/>
                <w:szCs w:val="24"/>
              </w:rPr>
            </w:pPr>
          </w:p>
        </w:tc>
      </w:tr>
    </w:tbl>
    <w:p w14:paraId="5B0D4E18" w14:textId="77777777" w:rsidR="00AF48BA" w:rsidRDefault="00AF48BA"/>
    <w:p w14:paraId="2879E45C" w14:textId="77777777" w:rsidR="00AF48BA" w:rsidRDefault="00AF48BA"/>
    <w:p w14:paraId="673A57A4" w14:textId="77777777" w:rsidR="00AF48BA" w:rsidRDefault="00AF48BA"/>
    <w:p w14:paraId="44410D96" w14:textId="77777777" w:rsidR="00AF48BA" w:rsidRDefault="00AF48BA">
      <w:pPr>
        <w:pStyle w:val="Ttulo2"/>
      </w:pPr>
      <w:bookmarkStart w:id="21" w:name="_2ykynnq1pl4o" w:colFirst="0" w:colLast="0"/>
      <w:bookmarkEnd w:id="21"/>
    </w:p>
    <w:p w14:paraId="0EB3199F" w14:textId="77777777" w:rsidR="00AF48BA" w:rsidRDefault="00AF48BA">
      <w:pPr>
        <w:pStyle w:val="Ttulo2"/>
      </w:pPr>
      <w:bookmarkStart w:id="22" w:name="_2l091timsn6u" w:colFirst="0" w:colLast="0"/>
      <w:bookmarkEnd w:id="22"/>
    </w:p>
    <w:p w14:paraId="07EAB258" w14:textId="77777777" w:rsidR="00AF48BA" w:rsidRDefault="00AF48BA">
      <w:pPr>
        <w:pStyle w:val="Ttulo2"/>
      </w:pPr>
      <w:bookmarkStart w:id="23" w:name="_6kzis6g0jyhz" w:colFirst="0" w:colLast="0"/>
      <w:bookmarkEnd w:id="23"/>
    </w:p>
    <w:p w14:paraId="51C89BAE" w14:textId="77777777" w:rsidR="00AF48BA" w:rsidRDefault="00AF48BA">
      <w:pPr>
        <w:pStyle w:val="Ttulo2"/>
      </w:pPr>
      <w:bookmarkStart w:id="24" w:name="_3e68fdc3st1m" w:colFirst="0" w:colLast="0"/>
      <w:bookmarkEnd w:id="24"/>
    </w:p>
    <w:p w14:paraId="18094784" w14:textId="77777777" w:rsidR="00AF48BA" w:rsidRDefault="00AF48BA">
      <w:pPr>
        <w:pStyle w:val="Ttulo2"/>
      </w:pPr>
      <w:bookmarkStart w:id="25" w:name="_apkh2n4zoaxj" w:colFirst="0" w:colLast="0"/>
      <w:bookmarkEnd w:id="25"/>
    </w:p>
    <w:p w14:paraId="37095C9C" w14:textId="77777777" w:rsidR="00AF48BA" w:rsidRDefault="00AF48BA">
      <w:pPr>
        <w:pStyle w:val="Ttulo2"/>
      </w:pPr>
      <w:bookmarkStart w:id="26" w:name="_ha72prmuqnee" w:colFirst="0" w:colLast="0"/>
      <w:bookmarkEnd w:id="26"/>
    </w:p>
    <w:p w14:paraId="7D329559" w14:textId="77777777" w:rsidR="00AF48BA" w:rsidRDefault="00C6545B">
      <w:pPr>
        <w:pStyle w:val="Ttulo2"/>
      </w:pPr>
      <w:bookmarkStart w:id="27" w:name="_Toc256000026"/>
      <w:r>
        <w:t>Structure organisationnelle</w:t>
      </w:r>
      <w:bookmarkEnd w:id="27"/>
    </w:p>
    <w:p w14:paraId="18987EE1" w14:textId="77777777" w:rsidR="00AF48BA" w:rsidRDefault="00AF48BA"/>
    <w:tbl>
      <w:tblPr>
        <w:tblStyle w:val="Table44"/>
        <w:tblW w:w="9360" w:type="dxa"/>
        <w:tblLayout w:type="fixed"/>
        <w:tblLook w:val="0600" w:firstRow="0" w:lastRow="0" w:firstColumn="0" w:lastColumn="0" w:noHBand="1" w:noVBand="1"/>
      </w:tblPr>
      <w:tblGrid>
        <w:gridCol w:w="9360"/>
      </w:tblGrid>
      <w:tr w:rsidR="00AF48BA" w14:paraId="2764C6E9" w14:textId="77777777">
        <w:tc>
          <w:tcPr>
            <w:tcW w:w="9360" w:type="dxa"/>
            <w:shd w:val="clear" w:color="auto" w:fill="FFF1E7"/>
            <w:tcMar>
              <w:top w:w="360" w:type="dxa"/>
              <w:left w:w="360" w:type="dxa"/>
              <w:bottom w:w="360" w:type="dxa"/>
              <w:right w:w="360" w:type="dxa"/>
            </w:tcMar>
            <w:vAlign w:val="center"/>
          </w:tcPr>
          <w:p w14:paraId="2D4847D8" w14:textId="77777777" w:rsidR="00AF48BA" w:rsidRDefault="00C6545B">
            <w:pPr>
              <w:spacing w:before="200" w:line="312" w:lineRule="auto"/>
              <w:rPr>
                <w:b/>
                <w:color w:val="212529"/>
                <w:sz w:val="24"/>
                <w:szCs w:val="24"/>
              </w:rPr>
            </w:pPr>
            <w:r>
              <w:rPr>
                <w:b/>
                <w:color w:val="212529"/>
                <w:sz w:val="24"/>
                <w:szCs w:val="24"/>
              </w:rPr>
              <w:t>Conseil de pro</w:t>
            </w:r>
          </w:p>
          <w:p w14:paraId="48F8F598" w14:textId="0BDDDECC" w:rsidR="00AF48BA" w:rsidRDefault="00C6545B">
            <w:pPr>
              <w:spacing w:before="200" w:line="312" w:lineRule="auto"/>
              <w:rPr>
                <w:color w:val="212529"/>
                <w:sz w:val="24"/>
                <w:szCs w:val="24"/>
              </w:rPr>
            </w:pPr>
            <w:r>
              <w:rPr>
                <w:color w:val="212529"/>
                <w:sz w:val="24"/>
                <w:szCs w:val="24"/>
              </w:rPr>
              <w:t>Une chaîne de commandement claire est essentielle au succès d’une entreprise. En</w:t>
            </w:r>
            <w:r w:rsidR="00BB2625">
              <w:rPr>
                <w:color w:val="212529"/>
                <w:sz w:val="24"/>
                <w:szCs w:val="24"/>
              </w:rPr>
              <w:t> </w:t>
            </w:r>
            <w:r>
              <w:rPr>
                <w:color w:val="212529"/>
                <w:sz w:val="24"/>
                <w:szCs w:val="24"/>
              </w:rPr>
              <w:t>définissant votre structure organisationnelle dès le départ, vous pouvez créer un</w:t>
            </w:r>
            <w:r w:rsidR="00BB2625">
              <w:rPr>
                <w:color w:val="212529"/>
                <w:sz w:val="24"/>
                <w:szCs w:val="24"/>
              </w:rPr>
              <w:t> </w:t>
            </w:r>
            <w:r>
              <w:rPr>
                <w:color w:val="212529"/>
                <w:sz w:val="24"/>
                <w:szCs w:val="24"/>
              </w:rPr>
              <w:t xml:space="preserve">système de responsabilité et un parcours de progression pour les employés. </w:t>
            </w:r>
          </w:p>
          <w:p w14:paraId="11F2B70A" w14:textId="77777777" w:rsidR="00AF48BA" w:rsidRDefault="00C6545B">
            <w:pPr>
              <w:spacing w:before="200" w:line="312" w:lineRule="auto"/>
              <w:rPr>
                <w:i/>
                <w:color w:val="212529"/>
                <w:sz w:val="24"/>
                <w:szCs w:val="24"/>
              </w:rPr>
            </w:pPr>
            <w:r>
              <w:rPr>
                <w:color w:val="212529"/>
                <w:sz w:val="24"/>
                <w:szCs w:val="24"/>
              </w:rPr>
              <w:t xml:space="preserve">Utilisez cet espace pour détailler les responsabilités et les exigences de chaque poste. Pour une aide visuelle, n’hésitez pas à modifier l’organigramme ci-dessous. </w:t>
            </w:r>
          </w:p>
        </w:tc>
      </w:tr>
      <w:tr w:rsidR="00AF48BA" w14:paraId="205AD6AC" w14:textId="77777777">
        <w:trPr>
          <w:trHeight w:val="552"/>
        </w:trPr>
        <w:tc>
          <w:tcPr>
            <w:tcW w:w="9360" w:type="dxa"/>
            <w:tcMar>
              <w:top w:w="144" w:type="dxa"/>
              <w:left w:w="144" w:type="dxa"/>
              <w:bottom w:w="144" w:type="dxa"/>
              <w:right w:w="144" w:type="dxa"/>
            </w:tcMar>
          </w:tcPr>
          <w:p w14:paraId="602FAF09" w14:textId="77777777" w:rsidR="00AF48BA" w:rsidRDefault="00C6545B">
            <w:pPr>
              <w:spacing w:line="240" w:lineRule="auto"/>
              <w:jc w:val="right"/>
              <w:rPr>
                <w:i/>
                <w:color w:val="696969"/>
              </w:rPr>
            </w:pPr>
            <w:r>
              <w:rPr>
                <w:i/>
                <w:color w:val="696969"/>
              </w:rPr>
              <w:t>Effacez ces conseils lorsque vous avez terminé.</w:t>
            </w:r>
          </w:p>
        </w:tc>
      </w:tr>
    </w:tbl>
    <w:p w14:paraId="57EA3543" w14:textId="77777777" w:rsidR="00AF48BA" w:rsidRDefault="00AF48BA"/>
    <w:p w14:paraId="4F0A2EB2" w14:textId="77777777" w:rsidR="00AF48BA" w:rsidRDefault="00AF48BA"/>
    <w:p w14:paraId="54AE36F5" w14:textId="77777777" w:rsidR="00AF48BA" w:rsidRDefault="00AF48BA"/>
    <w:p w14:paraId="3A7F3C1B" w14:textId="77777777" w:rsidR="00AF48BA" w:rsidRDefault="00AF48BA"/>
    <w:p w14:paraId="3E31AF40" w14:textId="77777777" w:rsidR="00AF48BA" w:rsidRDefault="00AF48BA"/>
    <w:p w14:paraId="131D031E" w14:textId="77777777" w:rsidR="00AF48BA" w:rsidRDefault="00AF48BA"/>
    <w:p w14:paraId="5B0D59B5" w14:textId="77777777" w:rsidR="00AF48BA" w:rsidRDefault="00AF48BA"/>
    <w:p w14:paraId="2A375D5B" w14:textId="77777777" w:rsidR="00AF48BA" w:rsidRDefault="00AF48BA"/>
    <w:p w14:paraId="2905356A" w14:textId="77777777" w:rsidR="00AF48BA" w:rsidRDefault="00AF48BA"/>
    <w:p w14:paraId="47DEF6AE" w14:textId="77777777" w:rsidR="00AF48BA" w:rsidRDefault="00AF48BA"/>
    <w:p w14:paraId="4FAA3C83" w14:textId="77777777" w:rsidR="00AF48BA" w:rsidRDefault="00AF48BA"/>
    <w:p w14:paraId="50E05C7C" w14:textId="77777777" w:rsidR="00AF48BA" w:rsidRDefault="00AF48BA"/>
    <w:p w14:paraId="4A48D44B" w14:textId="77777777" w:rsidR="00AF48BA" w:rsidRDefault="00AF48BA"/>
    <w:p w14:paraId="67051384" w14:textId="77777777" w:rsidR="00AF48BA" w:rsidRDefault="00AF48BA"/>
    <w:p w14:paraId="48CA99BA" w14:textId="77777777" w:rsidR="00AF48BA" w:rsidRDefault="00AF48BA"/>
    <w:p w14:paraId="1F784831" w14:textId="77777777" w:rsidR="00AF48BA" w:rsidRDefault="00AF48BA"/>
    <w:p w14:paraId="64764E8C" w14:textId="77777777" w:rsidR="00AF48BA" w:rsidRDefault="00AF48BA"/>
    <w:tbl>
      <w:tblPr>
        <w:tblStyle w:val="Table45"/>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6B95CAD2" w14:textId="77777777">
        <w:trPr>
          <w:trHeight w:val="576"/>
        </w:trPr>
        <w:tc>
          <w:tcPr>
            <w:tcW w:w="9360" w:type="dxa"/>
            <w:shd w:val="clear" w:color="auto" w:fill="FF3008"/>
            <w:tcMar>
              <w:top w:w="100" w:type="dxa"/>
              <w:left w:w="100" w:type="dxa"/>
              <w:bottom w:w="100" w:type="dxa"/>
              <w:right w:w="100" w:type="dxa"/>
            </w:tcMar>
            <w:vAlign w:val="center"/>
          </w:tcPr>
          <w:p w14:paraId="29B04D64" w14:textId="77777777" w:rsidR="00AF48BA" w:rsidRDefault="00C6545B">
            <w:r>
              <w:rPr>
                <w:b/>
                <w:color w:val="FFFFFF"/>
                <w:sz w:val="24"/>
                <w:szCs w:val="24"/>
              </w:rPr>
              <w:lastRenderedPageBreak/>
              <w:t>Remplissez l’organigramme ci-dessous.</w:t>
            </w:r>
          </w:p>
        </w:tc>
      </w:tr>
    </w:tbl>
    <w:p w14:paraId="6C92BDCB" w14:textId="77777777" w:rsidR="00AF48BA" w:rsidRDefault="00AF48BA"/>
    <w:p w14:paraId="5487F6FA" w14:textId="77777777" w:rsidR="00AF48BA" w:rsidRDefault="00C6545B">
      <w:pPr>
        <w:spacing w:line="240" w:lineRule="auto"/>
        <w:jc w:val="right"/>
      </w:pPr>
      <w:r>
        <w:rPr>
          <w:i/>
          <w:color w:val="696969"/>
        </w:rPr>
        <w:t>Faites un double-clic pour modifier l’organigramme.</w:t>
      </w:r>
    </w:p>
    <w:p w14:paraId="7F1AB3C0" w14:textId="77777777" w:rsidR="00AF48BA" w:rsidRDefault="00C6545B">
      <w:r>
        <w:rPr>
          <w:noProof/>
          <w:lang w:val="es-MX" w:eastAsia="es-MX"/>
        </w:rPr>
        <mc:AlternateContent>
          <mc:Choice Requires="wpg">
            <w:drawing>
              <wp:inline distT="114300" distB="114300" distL="114300" distR="114300" wp14:anchorId="62FFFEA4" wp14:editId="11D8B4D8">
                <wp:extent cx="5643563" cy="3002300"/>
                <wp:effectExtent l="0" t="0" r="0" b="0"/>
                <wp:docPr id="1" name="Grupo 1"/>
                <wp:cNvGraphicFramePr/>
                <a:graphic xmlns:a="http://schemas.openxmlformats.org/drawingml/2006/main">
                  <a:graphicData uri="http://schemas.microsoft.com/office/word/2010/wordprocessingGroup">
                    <wpg:wgp>
                      <wpg:cNvGrpSpPr/>
                      <wpg:grpSpPr>
                        <a:xfrm>
                          <a:off x="0" y="0"/>
                          <a:ext cx="5643563" cy="3002300"/>
                          <a:chOff x="2524200" y="2284875"/>
                          <a:chExt cx="5643600" cy="2990250"/>
                        </a:xfrm>
                      </wpg:grpSpPr>
                      <wpg:grpSp>
                        <wpg:cNvPr id="1075585306" name="Grupo 1075585306"/>
                        <wpg:cNvGrpSpPr/>
                        <wpg:grpSpPr>
                          <a:xfrm>
                            <a:off x="2524219" y="2284888"/>
                            <a:ext cx="5643563" cy="2990224"/>
                            <a:chOff x="1968975" y="693850"/>
                            <a:chExt cx="6363075" cy="3360025"/>
                          </a:xfrm>
                        </wpg:grpSpPr>
                        <wps:wsp>
                          <wps:cNvPr id="3" name="Shape 3"/>
                          <wps:cNvSpPr/>
                          <wps:spPr>
                            <a:xfrm>
                              <a:off x="1968975" y="693850"/>
                              <a:ext cx="6363075" cy="3360025"/>
                            </a:xfrm>
                            <a:prstGeom prst="rect">
                              <a:avLst/>
                            </a:prstGeom>
                            <a:noFill/>
                            <a:ln>
                              <a:noFill/>
                            </a:ln>
                          </wps:spPr>
                          <wps:txbx>
                            <w:txbxContent>
                              <w:p w14:paraId="1B6BFD3D" w14:textId="77777777" w:rsidR="00C6545B" w:rsidRDefault="00C6545B">
                                <w:pPr>
                                  <w:spacing w:line="240" w:lineRule="auto"/>
                                </w:pPr>
                              </w:p>
                            </w:txbxContent>
                          </wps:txbx>
                          <wps:bodyPr spcFirstLastPara="1" wrap="square" lIns="91425" tIns="91425" rIns="91425" bIns="91425" anchor="ctr" anchorCtr="0"/>
                        </wps:wsp>
                        <wps:wsp>
                          <wps:cNvPr id="325374999" name="Conector recto de flecha 325374999"/>
                          <wps:cNvCnPr/>
                          <wps:spPr>
                            <a:xfrm>
                              <a:off x="6728500" y="2240963"/>
                              <a:ext cx="0" cy="1562100"/>
                            </a:xfrm>
                            <a:prstGeom prst="straightConnector1">
                              <a:avLst/>
                            </a:prstGeom>
                            <a:noFill/>
                            <a:ln w="9525">
                              <a:solidFill>
                                <a:srgbClr val="999999"/>
                              </a:solidFill>
                              <a:prstDash val="solid"/>
                              <a:round/>
                              <a:headEnd w="sm" len="sm"/>
                              <a:tailEnd w="sm" len="sm"/>
                            </a:ln>
                          </wps:spPr>
                          <wps:bodyPr/>
                        </wps:wsp>
                        <wps:wsp>
                          <wps:cNvPr id="2079446887" name="Conector recto de flecha 2079446887"/>
                          <wps:cNvCnPr/>
                          <wps:spPr>
                            <a:xfrm>
                              <a:off x="6718900" y="3113638"/>
                              <a:ext cx="360300" cy="0"/>
                            </a:xfrm>
                            <a:prstGeom prst="straightConnector1">
                              <a:avLst/>
                            </a:prstGeom>
                            <a:noFill/>
                            <a:ln w="9525">
                              <a:solidFill>
                                <a:srgbClr val="999999"/>
                              </a:solidFill>
                              <a:prstDash val="solid"/>
                              <a:round/>
                              <a:headEnd w="sm" len="sm"/>
                              <a:tailEnd w="sm" len="sm"/>
                            </a:ln>
                          </wps:spPr>
                          <wps:bodyPr/>
                        </wps:wsp>
                        <wps:wsp>
                          <wps:cNvPr id="658460522" name="Conector recto de flecha 658460522"/>
                          <wps:cNvCnPr/>
                          <wps:spPr>
                            <a:xfrm>
                              <a:off x="6718900" y="3803063"/>
                              <a:ext cx="360300" cy="0"/>
                            </a:xfrm>
                            <a:prstGeom prst="straightConnector1">
                              <a:avLst/>
                            </a:prstGeom>
                            <a:noFill/>
                            <a:ln w="9525">
                              <a:solidFill>
                                <a:srgbClr val="999999"/>
                              </a:solidFill>
                              <a:prstDash val="solid"/>
                              <a:round/>
                              <a:headEnd w="sm" len="sm"/>
                              <a:tailEnd w="sm" len="sm"/>
                            </a:ln>
                          </wps:spPr>
                          <wps:bodyPr/>
                        </wps:wsp>
                        <wps:wsp>
                          <wps:cNvPr id="7" name="Shape 7"/>
                          <wps:cNvSpPr/>
                          <wps:spPr>
                            <a:xfrm>
                              <a:off x="6914250" y="2862850"/>
                              <a:ext cx="1417800" cy="501600"/>
                            </a:xfrm>
                            <a:prstGeom prst="rect">
                              <a:avLst/>
                            </a:prstGeom>
                            <a:solidFill>
                              <a:srgbClr val="FFF1E7"/>
                            </a:solidFill>
                            <a:ln>
                              <a:noFill/>
                            </a:ln>
                          </wps:spPr>
                          <wps:txbx>
                            <w:txbxContent>
                              <w:p w14:paraId="358DF382" w14:textId="77777777" w:rsidR="00C6545B" w:rsidRDefault="00C6545B">
                                <w:pPr>
                                  <w:spacing w:line="240" w:lineRule="auto"/>
                                </w:pPr>
                              </w:p>
                            </w:txbxContent>
                          </wps:txbx>
                          <wps:bodyPr spcFirstLastPara="1" wrap="square" lIns="91425" tIns="91425" rIns="91425" bIns="91425" anchor="ctr" anchorCtr="0"/>
                        </wps:wsp>
                        <wps:wsp>
                          <wps:cNvPr id="8" name="Shape 8"/>
                          <wps:cNvSpPr/>
                          <wps:spPr>
                            <a:xfrm>
                              <a:off x="6954006" y="2928976"/>
                              <a:ext cx="1337375" cy="413814"/>
                            </a:xfrm>
                            <a:prstGeom prst="rect">
                              <a:avLst/>
                            </a:prstGeom>
                            <a:noFill/>
                            <a:ln>
                              <a:noFill/>
                            </a:ln>
                          </wps:spPr>
                          <wps:txbx>
                            <w:txbxContent>
                              <w:p w14:paraId="659AE8A0" w14:textId="77777777" w:rsidR="00C6545B" w:rsidRDefault="00C6545B">
                                <w:pPr>
                                  <w:spacing w:line="240" w:lineRule="auto"/>
                                  <w:jc w:val="center"/>
                                </w:pPr>
                                <w:r>
                                  <w:rPr>
                                    <w:color w:val="000000"/>
                                    <w:sz w:val="24"/>
                                  </w:rPr>
                                  <w:t>Personnel</w:t>
                                </w:r>
                              </w:p>
                            </w:txbxContent>
                          </wps:txbx>
                          <wps:bodyPr spcFirstLastPara="1" wrap="square" lIns="91425" tIns="91425" rIns="91425" bIns="91425" anchor="t" anchorCtr="0"/>
                        </wps:wsp>
                        <wps:wsp>
                          <wps:cNvPr id="9" name="Shape 9"/>
                          <wps:cNvSpPr/>
                          <wps:spPr>
                            <a:xfrm>
                              <a:off x="6914250" y="3552275"/>
                              <a:ext cx="1417800" cy="501600"/>
                            </a:xfrm>
                            <a:prstGeom prst="rect">
                              <a:avLst/>
                            </a:prstGeom>
                            <a:solidFill>
                              <a:srgbClr val="FFF1E7"/>
                            </a:solidFill>
                            <a:ln>
                              <a:noFill/>
                            </a:ln>
                          </wps:spPr>
                          <wps:txbx>
                            <w:txbxContent>
                              <w:p w14:paraId="2DFCFFAD" w14:textId="77777777" w:rsidR="00C6545B" w:rsidRDefault="00C6545B">
                                <w:pPr>
                                  <w:spacing w:line="240" w:lineRule="auto"/>
                                </w:pPr>
                              </w:p>
                            </w:txbxContent>
                          </wps:txbx>
                          <wps:bodyPr spcFirstLastPara="1" wrap="square" lIns="91425" tIns="91425" rIns="91425" bIns="91425" anchor="ctr" anchorCtr="0"/>
                        </wps:wsp>
                        <wps:wsp>
                          <wps:cNvPr id="10" name="Shape 10"/>
                          <wps:cNvSpPr/>
                          <wps:spPr>
                            <a:xfrm>
                              <a:off x="6954006" y="3618416"/>
                              <a:ext cx="1337375" cy="413814"/>
                            </a:xfrm>
                            <a:prstGeom prst="rect">
                              <a:avLst/>
                            </a:prstGeom>
                            <a:noFill/>
                            <a:ln>
                              <a:noFill/>
                            </a:ln>
                          </wps:spPr>
                          <wps:txbx>
                            <w:txbxContent>
                              <w:p w14:paraId="5B8BD003" w14:textId="77777777" w:rsidR="00C6545B" w:rsidRDefault="00C6545B">
                                <w:pPr>
                                  <w:spacing w:line="240" w:lineRule="auto"/>
                                  <w:jc w:val="center"/>
                                </w:pPr>
                                <w:r>
                                  <w:rPr>
                                    <w:color w:val="000000"/>
                                    <w:sz w:val="24"/>
                                  </w:rPr>
                                  <w:t>Personnel</w:t>
                                </w:r>
                              </w:p>
                            </w:txbxContent>
                          </wps:txbx>
                          <wps:bodyPr spcFirstLastPara="1" wrap="square" lIns="91425" tIns="91425" rIns="91425" bIns="91425" anchor="t" anchorCtr="0"/>
                        </wps:wsp>
                        <wps:wsp>
                          <wps:cNvPr id="997747868" name="Conector recto de flecha 997747868"/>
                          <wps:cNvCnPr/>
                          <wps:spPr>
                            <a:xfrm>
                              <a:off x="4496400" y="2240963"/>
                              <a:ext cx="0" cy="1562100"/>
                            </a:xfrm>
                            <a:prstGeom prst="straightConnector1">
                              <a:avLst/>
                            </a:prstGeom>
                            <a:noFill/>
                            <a:ln w="9525">
                              <a:solidFill>
                                <a:srgbClr val="999999"/>
                              </a:solidFill>
                              <a:prstDash val="solid"/>
                              <a:round/>
                              <a:headEnd w="sm" len="sm"/>
                              <a:tailEnd w="sm" len="sm"/>
                            </a:ln>
                          </wps:spPr>
                          <wps:bodyPr/>
                        </wps:wsp>
                        <wps:wsp>
                          <wps:cNvPr id="296060647" name="Conector recto de flecha 296060647"/>
                          <wps:cNvCnPr/>
                          <wps:spPr>
                            <a:xfrm>
                              <a:off x="4486800" y="3113638"/>
                              <a:ext cx="360300" cy="0"/>
                            </a:xfrm>
                            <a:prstGeom prst="straightConnector1">
                              <a:avLst/>
                            </a:prstGeom>
                            <a:noFill/>
                            <a:ln w="9525">
                              <a:solidFill>
                                <a:srgbClr val="999999"/>
                              </a:solidFill>
                              <a:prstDash val="solid"/>
                              <a:round/>
                              <a:headEnd w="sm" len="sm"/>
                              <a:tailEnd w="sm" len="sm"/>
                            </a:ln>
                          </wps:spPr>
                          <wps:bodyPr/>
                        </wps:wsp>
                        <wps:wsp>
                          <wps:cNvPr id="300576151" name="Conector recto de flecha 300576151"/>
                          <wps:cNvCnPr/>
                          <wps:spPr>
                            <a:xfrm>
                              <a:off x="4486800" y="3803063"/>
                              <a:ext cx="360300" cy="0"/>
                            </a:xfrm>
                            <a:prstGeom prst="straightConnector1">
                              <a:avLst/>
                            </a:prstGeom>
                            <a:noFill/>
                            <a:ln w="9525">
                              <a:solidFill>
                                <a:srgbClr val="999999"/>
                              </a:solidFill>
                              <a:prstDash val="solid"/>
                              <a:round/>
                              <a:headEnd w="sm" len="sm"/>
                              <a:tailEnd w="sm" len="sm"/>
                            </a:ln>
                          </wps:spPr>
                          <wps:bodyPr/>
                        </wps:wsp>
                        <wps:wsp>
                          <wps:cNvPr id="14" name="Shape 14"/>
                          <wps:cNvSpPr/>
                          <wps:spPr>
                            <a:xfrm>
                              <a:off x="4682150" y="2862850"/>
                              <a:ext cx="1417800" cy="501600"/>
                            </a:xfrm>
                            <a:prstGeom prst="rect">
                              <a:avLst/>
                            </a:prstGeom>
                            <a:solidFill>
                              <a:srgbClr val="FFF1E7"/>
                            </a:solidFill>
                            <a:ln>
                              <a:noFill/>
                            </a:ln>
                          </wps:spPr>
                          <wps:txbx>
                            <w:txbxContent>
                              <w:p w14:paraId="33837289" w14:textId="77777777" w:rsidR="00C6545B" w:rsidRDefault="00C6545B">
                                <w:pPr>
                                  <w:spacing w:line="240" w:lineRule="auto"/>
                                </w:pPr>
                              </w:p>
                            </w:txbxContent>
                          </wps:txbx>
                          <wps:bodyPr spcFirstLastPara="1" wrap="square" lIns="91425" tIns="91425" rIns="91425" bIns="91425" anchor="ctr" anchorCtr="0"/>
                        </wps:wsp>
                        <wps:wsp>
                          <wps:cNvPr id="15" name="Shape 15"/>
                          <wps:cNvSpPr/>
                          <wps:spPr>
                            <a:xfrm>
                              <a:off x="4722031" y="2928994"/>
                              <a:ext cx="1338091" cy="413814"/>
                            </a:xfrm>
                            <a:prstGeom prst="rect">
                              <a:avLst/>
                            </a:prstGeom>
                            <a:noFill/>
                            <a:ln>
                              <a:noFill/>
                            </a:ln>
                          </wps:spPr>
                          <wps:txbx>
                            <w:txbxContent>
                              <w:p w14:paraId="7650CE1C" w14:textId="77777777" w:rsidR="00C6545B" w:rsidRDefault="00C6545B">
                                <w:pPr>
                                  <w:spacing w:line="240" w:lineRule="auto"/>
                                  <w:jc w:val="center"/>
                                </w:pPr>
                                <w:r>
                                  <w:rPr>
                                    <w:color w:val="000000"/>
                                    <w:sz w:val="24"/>
                                  </w:rPr>
                                  <w:t>Personnel</w:t>
                                </w:r>
                              </w:p>
                            </w:txbxContent>
                          </wps:txbx>
                          <wps:bodyPr spcFirstLastPara="1" wrap="square" lIns="91425" tIns="91425" rIns="91425" bIns="91425" anchor="t" anchorCtr="0"/>
                        </wps:wsp>
                        <wps:wsp>
                          <wps:cNvPr id="16" name="Shape 16"/>
                          <wps:cNvSpPr/>
                          <wps:spPr>
                            <a:xfrm>
                              <a:off x="4682150" y="3552275"/>
                              <a:ext cx="1417800" cy="501600"/>
                            </a:xfrm>
                            <a:prstGeom prst="rect">
                              <a:avLst/>
                            </a:prstGeom>
                            <a:solidFill>
                              <a:srgbClr val="FFF1E7"/>
                            </a:solidFill>
                            <a:ln>
                              <a:noFill/>
                            </a:ln>
                          </wps:spPr>
                          <wps:txbx>
                            <w:txbxContent>
                              <w:p w14:paraId="394BEADE" w14:textId="77777777" w:rsidR="00C6545B" w:rsidRDefault="00C6545B">
                                <w:pPr>
                                  <w:spacing w:line="240" w:lineRule="auto"/>
                                </w:pPr>
                              </w:p>
                            </w:txbxContent>
                          </wps:txbx>
                          <wps:bodyPr spcFirstLastPara="1" wrap="square" lIns="91425" tIns="91425" rIns="91425" bIns="91425" anchor="ctr" anchorCtr="0"/>
                        </wps:wsp>
                        <wps:wsp>
                          <wps:cNvPr id="17" name="Shape 17"/>
                          <wps:cNvSpPr/>
                          <wps:spPr>
                            <a:xfrm>
                              <a:off x="4722031" y="3618416"/>
                              <a:ext cx="1338091" cy="413814"/>
                            </a:xfrm>
                            <a:prstGeom prst="rect">
                              <a:avLst/>
                            </a:prstGeom>
                            <a:noFill/>
                            <a:ln>
                              <a:noFill/>
                            </a:ln>
                          </wps:spPr>
                          <wps:txbx>
                            <w:txbxContent>
                              <w:p w14:paraId="6FF960DE" w14:textId="77777777" w:rsidR="00C6545B" w:rsidRDefault="00C6545B">
                                <w:pPr>
                                  <w:spacing w:line="240" w:lineRule="auto"/>
                                  <w:jc w:val="center"/>
                                </w:pPr>
                                <w:r>
                                  <w:rPr>
                                    <w:color w:val="000000"/>
                                    <w:sz w:val="24"/>
                                  </w:rPr>
                                  <w:t>Personnel</w:t>
                                </w:r>
                              </w:p>
                            </w:txbxContent>
                          </wps:txbx>
                          <wps:bodyPr spcFirstLastPara="1" wrap="square" lIns="91425" tIns="91425" rIns="91425" bIns="91425" anchor="t" anchorCtr="0"/>
                        </wps:wsp>
                        <wps:wsp>
                          <wps:cNvPr id="719304217" name="Conector recto de flecha 719304217"/>
                          <wps:cNvCnPr/>
                          <wps:spPr>
                            <a:xfrm>
                              <a:off x="2245100" y="2240963"/>
                              <a:ext cx="0" cy="1562100"/>
                            </a:xfrm>
                            <a:prstGeom prst="straightConnector1">
                              <a:avLst/>
                            </a:prstGeom>
                            <a:noFill/>
                            <a:ln w="9525">
                              <a:solidFill>
                                <a:srgbClr val="999999"/>
                              </a:solidFill>
                              <a:prstDash val="solid"/>
                              <a:round/>
                              <a:headEnd w="sm" len="sm"/>
                              <a:tailEnd w="sm" len="sm"/>
                            </a:ln>
                          </wps:spPr>
                          <wps:bodyPr/>
                        </wps:wsp>
                        <wps:wsp>
                          <wps:cNvPr id="1759512849" name="Conector recto de flecha 1759512849"/>
                          <wps:cNvCnPr/>
                          <wps:spPr>
                            <a:xfrm>
                              <a:off x="2235500" y="3113638"/>
                              <a:ext cx="360300" cy="0"/>
                            </a:xfrm>
                            <a:prstGeom prst="straightConnector1">
                              <a:avLst/>
                            </a:prstGeom>
                            <a:noFill/>
                            <a:ln w="9525">
                              <a:solidFill>
                                <a:srgbClr val="999999"/>
                              </a:solidFill>
                              <a:prstDash val="solid"/>
                              <a:round/>
                              <a:headEnd w="sm" len="sm"/>
                              <a:tailEnd w="sm" len="sm"/>
                            </a:ln>
                          </wps:spPr>
                          <wps:bodyPr/>
                        </wps:wsp>
                        <wps:wsp>
                          <wps:cNvPr id="520098576" name="Conector recto de flecha 520098576"/>
                          <wps:cNvCnPr/>
                          <wps:spPr>
                            <a:xfrm>
                              <a:off x="2235500" y="3803063"/>
                              <a:ext cx="360300" cy="0"/>
                            </a:xfrm>
                            <a:prstGeom prst="straightConnector1">
                              <a:avLst/>
                            </a:prstGeom>
                            <a:noFill/>
                            <a:ln w="9525">
                              <a:solidFill>
                                <a:srgbClr val="999999"/>
                              </a:solidFill>
                              <a:prstDash val="solid"/>
                              <a:round/>
                              <a:headEnd w="sm" len="sm"/>
                              <a:tailEnd w="sm" len="sm"/>
                            </a:ln>
                          </wps:spPr>
                          <wps:bodyPr/>
                        </wps:wsp>
                        <wps:wsp>
                          <wps:cNvPr id="951932946" name="Conector recto de flecha 951932946"/>
                          <wps:cNvCnPr/>
                          <wps:spPr>
                            <a:xfrm rot="10800000">
                              <a:off x="2774200" y="1865825"/>
                              <a:ext cx="0" cy="342000"/>
                            </a:xfrm>
                            <a:prstGeom prst="straightConnector1">
                              <a:avLst/>
                            </a:prstGeom>
                            <a:noFill/>
                            <a:ln w="9525">
                              <a:solidFill>
                                <a:srgbClr val="999999"/>
                              </a:solidFill>
                              <a:prstDash val="solid"/>
                              <a:round/>
                              <a:headEnd w="sm" len="sm"/>
                              <a:tailEnd w="sm" len="sm"/>
                            </a:ln>
                          </wps:spPr>
                          <wps:bodyPr/>
                        </wps:wsp>
                        <wps:wsp>
                          <wps:cNvPr id="276751531" name="Conector recto de flecha 276751531"/>
                          <wps:cNvCnPr/>
                          <wps:spPr>
                            <a:xfrm rot="10800000">
                              <a:off x="5040250" y="1696945"/>
                              <a:ext cx="0" cy="479700"/>
                            </a:xfrm>
                            <a:prstGeom prst="straightConnector1">
                              <a:avLst/>
                            </a:prstGeom>
                            <a:noFill/>
                            <a:ln w="9525">
                              <a:solidFill>
                                <a:srgbClr val="999999"/>
                              </a:solidFill>
                              <a:prstDash val="solid"/>
                              <a:round/>
                              <a:headEnd w="sm" len="sm"/>
                              <a:tailEnd w="sm" len="sm"/>
                            </a:ln>
                          </wps:spPr>
                          <wps:bodyPr/>
                        </wps:wsp>
                        <wps:wsp>
                          <wps:cNvPr id="1204155975" name="Conector recto de flecha 1204155975"/>
                          <wps:cNvCnPr/>
                          <wps:spPr>
                            <a:xfrm rot="10800000" flipH="1">
                              <a:off x="2774200" y="1865825"/>
                              <a:ext cx="4532100" cy="9600"/>
                            </a:xfrm>
                            <a:prstGeom prst="straightConnector1">
                              <a:avLst/>
                            </a:prstGeom>
                            <a:noFill/>
                            <a:ln w="9525">
                              <a:solidFill>
                                <a:srgbClr val="999999"/>
                              </a:solidFill>
                              <a:prstDash val="solid"/>
                              <a:round/>
                              <a:headEnd w="sm" len="sm"/>
                              <a:tailEnd w="sm" len="sm"/>
                            </a:ln>
                          </wps:spPr>
                          <wps:bodyPr/>
                        </wps:wsp>
                        <wps:wsp>
                          <wps:cNvPr id="932223033" name="Conector recto de flecha 932223033"/>
                          <wps:cNvCnPr/>
                          <wps:spPr>
                            <a:xfrm rot="10800000">
                              <a:off x="7307800" y="1865825"/>
                              <a:ext cx="0" cy="342000"/>
                            </a:xfrm>
                            <a:prstGeom prst="straightConnector1">
                              <a:avLst/>
                            </a:prstGeom>
                            <a:noFill/>
                            <a:ln w="9525">
                              <a:solidFill>
                                <a:srgbClr val="999999"/>
                              </a:solidFill>
                              <a:prstDash val="solid"/>
                              <a:round/>
                              <a:headEnd w="sm" len="sm"/>
                              <a:tailEnd w="sm" len="sm"/>
                            </a:ln>
                          </wps:spPr>
                          <wps:bodyPr/>
                        </wps:wsp>
                        <wps:wsp>
                          <wps:cNvPr id="25" name="Shape 25"/>
                          <wps:cNvSpPr/>
                          <wps:spPr>
                            <a:xfrm>
                              <a:off x="4241650" y="693850"/>
                              <a:ext cx="1597200" cy="1003200"/>
                            </a:xfrm>
                            <a:prstGeom prst="rect">
                              <a:avLst/>
                            </a:prstGeom>
                            <a:solidFill>
                              <a:srgbClr val="FFF1E7"/>
                            </a:solidFill>
                            <a:ln>
                              <a:noFill/>
                            </a:ln>
                          </wps:spPr>
                          <wps:txbx>
                            <w:txbxContent>
                              <w:p w14:paraId="7C709704" w14:textId="77777777" w:rsidR="00C6545B" w:rsidRDefault="00C6545B">
                                <w:pPr>
                                  <w:spacing w:line="240" w:lineRule="auto"/>
                                </w:pPr>
                              </w:p>
                            </w:txbxContent>
                          </wps:txbx>
                          <wps:bodyPr spcFirstLastPara="1" wrap="square" lIns="91425" tIns="91425" rIns="91425" bIns="91425" anchor="ctr" anchorCtr="0"/>
                        </wps:wsp>
                        <wps:wsp>
                          <wps:cNvPr id="26" name="Shape 26"/>
                          <wps:cNvSpPr/>
                          <wps:spPr>
                            <a:xfrm>
                              <a:off x="1968975" y="2089345"/>
                              <a:ext cx="1636200" cy="574800"/>
                            </a:xfrm>
                            <a:prstGeom prst="rect">
                              <a:avLst/>
                            </a:prstGeom>
                            <a:solidFill>
                              <a:srgbClr val="FFF1E7"/>
                            </a:solidFill>
                            <a:ln>
                              <a:noFill/>
                            </a:ln>
                          </wps:spPr>
                          <wps:txbx>
                            <w:txbxContent>
                              <w:p w14:paraId="6ED3D830" w14:textId="77777777" w:rsidR="00C6545B" w:rsidRDefault="00C6545B">
                                <w:pPr>
                                  <w:spacing w:line="240" w:lineRule="auto"/>
                                </w:pPr>
                              </w:p>
                            </w:txbxContent>
                          </wps:txbx>
                          <wps:bodyPr spcFirstLastPara="1" wrap="square" lIns="91425" tIns="91425" rIns="91425" bIns="91425" anchor="ctr" anchorCtr="0"/>
                        </wps:wsp>
                        <wps:wsp>
                          <wps:cNvPr id="27" name="Shape 27"/>
                          <wps:cNvSpPr/>
                          <wps:spPr>
                            <a:xfrm>
                              <a:off x="4222150" y="2089345"/>
                              <a:ext cx="1636200" cy="574800"/>
                            </a:xfrm>
                            <a:prstGeom prst="rect">
                              <a:avLst/>
                            </a:prstGeom>
                            <a:solidFill>
                              <a:srgbClr val="FFF1E7"/>
                            </a:solidFill>
                            <a:ln>
                              <a:noFill/>
                            </a:ln>
                          </wps:spPr>
                          <wps:txbx>
                            <w:txbxContent>
                              <w:p w14:paraId="03FDE55C" w14:textId="77777777" w:rsidR="00C6545B" w:rsidRDefault="00C6545B">
                                <w:pPr>
                                  <w:spacing w:line="240" w:lineRule="auto"/>
                                </w:pPr>
                              </w:p>
                            </w:txbxContent>
                          </wps:txbx>
                          <wps:bodyPr spcFirstLastPara="1" wrap="square" lIns="91425" tIns="91425" rIns="91425" bIns="91425" anchor="ctr" anchorCtr="0"/>
                        </wps:wsp>
                        <wps:wsp>
                          <wps:cNvPr id="28" name="Shape 28"/>
                          <wps:cNvSpPr/>
                          <wps:spPr>
                            <a:xfrm>
                              <a:off x="6403175" y="2089345"/>
                              <a:ext cx="1636200" cy="574800"/>
                            </a:xfrm>
                            <a:prstGeom prst="rect">
                              <a:avLst/>
                            </a:prstGeom>
                            <a:solidFill>
                              <a:srgbClr val="FFF1E7"/>
                            </a:solidFill>
                            <a:ln>
                              <a:noFill/>
                            </a:ln>
                          </wps:spPr>
                          <wps:txbx>
                            <w:txbxContent>
                              <w:p w14:paraId="528EB77E" w14:textId="77777777" w:rsidR="00C6545B" w:rsidRDefault="00C6545B">
                                <w:pPr>
                                  <w:spacing w:line="240" w:lineRule="auto"/>
                                </w:pPr>
                              </w:p>
                            </w:txbxContent>
                          </wps:txbx>
                          <wps:bodyPr spcFirstLastPara="1" wrap="square" lIns="91425" tIns="91425" rIns="91425" bIns="91425" anchor="ctr" anchorCtr="0"/>
                        </wps:wsp>
                        <wps:wsp>
                          <wps:cNvPr id="29" name="Shape 29"/>
                          <wps:cNvSpPr/>
                          <wps:spPr>
                            <a:xfrm>
                              <a:off x="2430850" y="2862850"/>
                              <a:ext cx="1417800" cy="501600"/>
                            </a:xfrm>
                            <a:prstGeom prst="rect">
                              <a:avLst/>
                            </a:prstGeom>
                            <a:solidFill>
                              <a:srgbClr val="FFF1E7"/>
                            </a:solidFill>
                            <a:ln>
                              <a:noFill/>
                            </a:ln>
                          </wps:spPr>
                          <wps:txbx>
                            <w:txbxContent>
                              <w:p w14:paraId="640051EC" w14:textId="77777777" w:rsidR="00C6545B" w:rsidRDefault="00C6545B">
                                <w:pPr>
                                  <w:spacing w:line="240" w:lineRule="auto"/>
                                </w:pPr>
                              </w:p>
                            </w:txbxContent>
                          </wps:txbx>
                          <wps:bodyPr spcFirstLastPara="1" wrap="square" lIns="91425" tIns="91425" rIns="91425" bIns="91425" anchor="ctr" anchorCtr="0"/>
                        </wps:wsp>
                        <wps:wsp>
                          <wps:cNvPr id="1032590579" name="Conector recto de flecha 1032590579"/>
                          <wps:cNvCnPr/>
                          <wps:spPr>
                            <a:xfrm>
                              <a:off x="2787075" y="2089345"/>
                              <a:ext cx="0" cy="0"/>
                            </a:xfrm>
                            <a:prstGeom prst="straightConnector1">
                              <a:avLst/>
                            </a:prstGeom>
                            <a:noFill/>
                            <a:ln w="9525">
                              <a:solidFill>
                                <a:srgbClr val="000000"/>
                              </a:solidFill>
                              <a:prstDash val="solid"/>
                              <a:round/>
                              <a:headEnd w="sm" len="sm"/>
                              <a:tailEnd w="sm" len="sm"/>
                            </a:ln>
                          </wps:spPr>
                          <wps:bodyPr/>
                        </wps:wsp>
                        <wps:wsp>
                          <wps:cNvPr id="31" name="Shape 31"/>
                          <wps:cNvSpPr/>
                          <wps:spPr>
                            <a:xfrm>
                              <a:off x="4267320" y="995349"/>
                              <a:ext cx="1543571" cy="448777"/>
                            </a:xfrm>
                            <a:prstGeom prst="rect">
                              <a:avLst/>
                            </a:prstGeom>
                            <a:noFill/>
                            <a:ln>
                              <a:noFill/>
                            </a:ln>
                          </wps:spPr>
                          <wps:txbx>
                            <w:txbxContent>
                              <w:p w14:paraId="52F18C2B" w14:textId="77777777" w:rsidR="00C6545B" w:rsidRDefault="00C6545B">
                                <w:pPr>
                                  <w:spacing w:line="240" w:lineRule="auto"/>
                                  <w:jc w:val="center"/>
                                </w:pPr>
                                <w:r>
                                  <w:rPr>
                                    <w:color w:val="000000"/>
                                    <w:sz w:val="28"/>
                                  </w:rPr>
                                  <w:t>Direction</w:t>
                                </w:r>
                              </w:p>
                            </w:txbxContent>
                          </wps:txbx>
                          <wps:bodyPr spcFirstLastPara="1" wrap="square" lIns="91425" tIns="91425" rIns="91425" bIns="91425" anchor="t" anchorCtr="0"/>
                        </wps:wsp>
                        <wps:wsp>
                          <wps:cNvPr id="32" name="Shape 32"/>
                          <wps:cNvSpPr/>
                          <wps:spPr>
                            <a:xfrm>
                              <a:off x="4268221" y="2176640"/>
                              <a:ext cx="1544287" cy="448777"/>
                            </a:xfrm>
                            <a:prstGeom prst="rect">
                              <a:avLst/>
                            </a:prstGeom>
                            <a:noFill/>
                            <a:ln>
                              <a:noFill/>
                            </a:ln>
                          </wps:spPr>
                          <wps:txbx>
                            <w:txbxContent>
                              <w:p w14:paraId="37A45BC3" w14:textId="77777777" w:rsidR="00C6545B" w:rsidRDefault="00C6545B">
                                <w:pPr>
                                  <w:spacing w:line="240" w:lineRule="auto"/>
                                  <w:jc w:val="center"/>
                                </w:pPr>
                                <w:r>
                                  <w:rPr>
                                    <w:color w:val="000000"/>
                                    <w:sz w:val="28"/>
                                  </w:rPr>
                                  <w:t>Gestionnaire</w:t>
                                </w:r>
                              </w:p>
                            </w:txbxContent>
                          </wps:txbx>
                          <wps:bodyPr spcFirstLastPara="1" wrap="square" lIns="91425" tIns="91425" rIns="91425" bIns="91425" anchor="t" anchorCtr="0"/>
                        </wps:wsp>
                        <wps:wsp>
                          <wps:cNvPr id="33" name="Shape 33"/>
                          <wps:cNvSpPr/>
                          <wps:spPr>
                            <a:xfrm>
                              <a:off x="6449123" y="2176640"/>
                              <a:ext cx="1543571" cy="448777"/>
                            </a:xfrm>
                            <a:prstGeom prst="rect">
                              <a:avLst/>
                            </a:prstGeom>
                            <a:noFill/>
                            <a:ln>
                              <a:noFill/>
                            </a:ln>
                          </wps:spPr>
                          <wps:txbx>
                            <w:txbxContent>
                              <w:p w14:paraId="23A969A5" w14:textId="77777777" w:rsidR="00C6545B" w:rsidRDefault="00C6545B">
                                <w:pPr>
                                  <w:spacing w:line="240" w:lineRule="auto"/>
                                  <w:jc w:val="center"/>
                                </w:pPr>
                                <w:r>
                                  <w:rPr>
                                    <w:color w:val="000000"/>
                                    <w:sz w:val="28"/>
                                  </w:rPr>
                                  <w:t>Gestionnaire</w:t>
                                </w:r>
                              </w:p>
                            </w:txbxContent>
                          </wps:txbx>
                          <wps:bodyPr spcFirstLastPara="1" wrap="square" lIns="91425" tIns="91425" rIns="91425" bIns="91425" anchor="t" anchorCtr="0"/>
                        </wps:wsp>
                        <wps:wsp>
                          <wps:cNvPr id="34" name="Shape 34"/>
                          <wps:cNvSpPr/>
                          <wps:spPr>
                            <a:xfrm>
                              <a:off x="2015173" y="2176640"/>
                              <a:ext cx="1543571" cy="448777"/>
                            </a:xfrm>
                            <a:prstGeom prst="rect">
                              <a:avLst/>
                            </a:prstGeom>
                            <a:noFill/>
                            <a:ln>
                              <a:noFill/>
                            </a:ln>
                          </wps:spPr>
                          <wps:txbx>
                            <w:txbxContent>
                              <w:p w14:paraId="71EA07D4" w14:textId="77777777" w:rsidR="00C6545B" w:rsidRDefault="00C6545B">
                                <w:pPr>
                                  <w:spacing w:line="240" w:lineRule="auto"/>
                                  <w:jc w:val="center"/>
                                </w:pPr>
                                <w:r>
                                  <w:rPr>
                                    <w:color w:val="000000"/>
                                    <w:sz w:val="28"/>
                                  </w:rPr>
                                  <w:t>Gestionnaire</w:t>
                                </w:r>
                              </w:p>
                            </w:txbxContent>
                          </wps:txbx>
                          <wps:bodyPr spcFirstLastPara="1" wrap="square" lIns="91425" tIns="91425" rIns="91425" bIns="91425" anchor="t" anchorCtr="0"/>
                        </wps:wsp>
                        <wps:wsp>
                          <wps:cNvPr id="35" name="Shape 35"/>
                          <wps:cNvSpPr/>
                          <wps:spPr>
                            <a:xfrm>
                              <a:off x="2470859" y="2928994"/>
                              <a:ext cx="1338091" cy="413814"/>
                            </a:xfrm>
                            <a:prstGeom prst="rect">
                              <a:avLst/>
                            </a:prstGeom>
                            <a:noFill/>
                            <a:ln>
                              <a:noFill/>
                            </a:ln>
                          </wps:spPr>
                          <wps:txbx>
                            <w:txbxContent>
                              <w:p w14:paraId="11503CC8" w14:textId="77777777" w:rsidR="00C6545B" w:rsidRDefault="00C6545B">
                                <w:pPr>
                                  <w:spacing w:line="240" w:lineRule="auto"/>
                                  <w:jc w:val="center"/>
                                </w:pPr>
                                <w:r>
                                  <w:rPr>
                                    <w:color w:val="000000"/>
                                    <w:sz w:val="24"/>
                                  </w:rPr>
                                  <w:t>Personnel</w:t>
                                </w:r>
                              </w:p>
                            </w:txbxContent>
                          </wps:txbx>
                          <wps:bodyPr spcFirstLastPara="1" wrap="square" lIns="91425" tIns="91425" rIns="91425" bIns="91425" anchor="t" anchorCtr="0"/>
                        </wps:wsp>
                        <wps:wsp>
                          <wps:cNvPr id="36" name="Shape 36"/>
                          <wps:cNvSpPr/>
                          <wps:spPr>
                            <a:xfrm>
                              <a:off x="2430850" y="3552275"/>
                              <a:ext cx="1417800" cy="501600"/>
                            </a:xfrm>
                            <a:prstGeom prst="rect">
                              <a:avLst/>
                            </a:prstGeom>
                            <a:solidFill>
                              <a:srgbClr val="FFF1E7"/>
                            </a:solidFill>
                            <a:ln>
                              <a:noFill/>
                            </a:ln>
                          </wps:spPr>
                          <wps:txbx>
                            <w:txbxContent>
                              <w:p w14:paraId="69E6852E" w14:textId="77777777" w:rsidR="00C6545B" w:rsidRDefault="00C6545B">
                                <w:pPr>
                                  <w:spacing w:line="240" w:lineRule="auto"/>
                                </w:pPr>
                              </w:p>
                            </w:txbxContent>
                          </wps:txbx>
                          <wps:bodyPr spcFirstLastPara="1" wrap="square" lIns="91425" tIns="91425" rIns="91425" bIns="91425" anchor="ctr" anchorCtr="0"/>
                        </wps:wsp>
                        <wps:wsp>
                          <wps:cNvPr id="37" name="Shape 37"/>
                          <wps:cNvSpPr/>
                          <wps:spPr>
                            <a:xfrm>
                              <a:off x="2470859" y="3618416"/>
                              <a:ext cx="1338091" cy="413814"/>
                            </a:xfrm>
                            <a:prstGeom prst="rect">
                              <a:avLst/>
                            </a:prstGeom>
                            <a:noFill/>
                            <a:ln>
                              <a:noFill/>
                            </a:ln>
                          </wps:spPr>
                          <wps:txbx>
                            <w:txbxContent>
                              <w:p w14:paraId="76A2017A" w14:textId="77777777" w:rsidR="00C6545B" w:rsidRDefault="00C6545B">
                                <w:pPr>
                                  <w:spacing w:line="240" w:lineRule="auto"/>
                                  <w:jc w:val="center"/>
                                </w:pPr>
                                <w:r>
                                  <w:rPr>
                                    <w:color w:val="000000"/>
                                    <w:sz w:val="24"/>
                                  </w:rPr>
                                  <w:t>Personnel</w:t>
                                </w:r>
                              </w:p>
                            </w:txbxContent>
                          </wps:txbx>
                          <wps:bodyPr spcFirstLastPara="1" wrap="square" lIns="91425" tIns="91425" rIns="91425" bIns="91425" anchor="t" anchorCtr="0"/>
                        </wps:wsp>
                      </wpg:grpSp>
                    </wpg:wgp>
                  </a:graphicData>
                </a:graphic>
              </wp:inline>
            </w:drawing>
          </mc:Choice>
          <mc:Fallback>
            <w:pict>
              <v:group w14:anchorId="62FFFEA4" id="Grupo 1" o:spid="_x0000_s1026" style="width:444.4pt;height:236.4pt;mso-position-horizontal-relative:char;mso-position-vertical-relative:line" coordorigin="25242,22848" coordsize="56436,29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">
                <v:group id="Grupo 1075585306" o:spid="_x0000_s1027" style="position:absolute;left:25242;top:22848;width:56435;height:29903" coordorigin="19689,6938" coordsize="63630,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">
                  <v:rect id="Shape 3" o:spid="_x0000_s1028" style="position:absolute;left:19689;top:6938;width:63631;height:3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B6BFD3D" w14:textId="77777777" w:rsidR="00C6545B" w:rsidRDefault="00C6545B">
                          <w:pPr>
                            <w:spacing w:line="240" w:lineRule="auto"/>
                          </w:pPr>
                        </w:p>
                      </w:txbxContent>
                    </v:textbox>
                  </v:rect>
                  <v:shapetype id="_x0000_t32" coordsize="21600,21600" o:spt="32" o:oned="t" path="m,l21600,21600e" filled="f">
                    <v:path arrowok="t" fillok="f" o:connecttype="none"/>
                    <o:lock v:ext="edit" shapetype="t"/>
                  </v:shapetype>
                  <v:shape id="Conector recto de flecha 325374999" o:spid="_x0000_s1029" type="#_x0000_t32" style="position:absolute;left:67285;top:22409;width:0;height:15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" strokecolor="#999">
                    <v:stroke startarrowwidth="narrow" startarrowlength="short" endarrowwidth="narrow" endarrowlength="short"/>
                  </v:shape>
                  <v:shape id="Conector recto de flecha 2079446887" o:spid="_x0000_s1030" type="#_x0000_t32" style="position:absolute;left:67189;top:31136;width:3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" strokecolor="#999">
                    <v:stroke startarrowwidth="narrow" startarrowlength="short" endarrowwidth="narrow" endarrowlength="short"/>
                  </v:shape>
                  <v:shape id="Conector recto de flecha 658460522" o:spid="_x0000_s1031" type="#_x0000_t32" style="position:absolute;left:67189;top:38030;width:3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" strokecolor="#999">
                    <v:stroke startarrowwidth="narrow" startarrowlength="short" endarrowwidth="narrow" endarrowlength="short"/>
                  </v:shape>
                  <v:rect id="Shape 7" o:spid="_x0000_s1032" style="position:absolute;left:69142;top:28628;width:14178;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" fillcolor="#fff1e7" stroked="f">
                    <v:textbox inset="2.53958mm,2.53958mm,2.53958mm,2.53958mm">
                      <w:txbxContent>
                        <w:p w14:paraId="358DF382" w14:textId="77777777" w:rsidR="00C6545B" w:rsidRDefault="00C6545B">
                          <w:pPr>
                            <w:spacing w:line="240" w:lineRule="auto"/>
                          </w:pPr>
                        </w:p>
                      </w:txbxContent>
                    </v:textbox>
                  </v:rect>
                  <v:rect id="Shape 8" o:spid="_x0000_s1033" style="position:absolute;left:69540;top:29289;width:13373;height:4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" filled="f" stroked="f">
                    <v:textbox inset="2.53958mm,2.53958mm,2.53958mm,2.53958mm">
                      <w:txbxContent>
                        <w:p w14:paraId="659AE8A0" w14:textId="77777777" w:rsidR="00C6545B" w:rsidRDefault="00C6545B">
                          <w:pPr>
                            <w:spacing w:line="240" w:lineRule="auto"/>
                            <w:jc w:val="center"/>
                          </w:pPr>
                          <w:r>
                            <w:rPr>
                              <w:color w:val="000000"/>
                              <w:sz w:val="24"/>
                            </w:rPr>
                            <w:t>Personnel</w:t>
                          </w:r>
                        </w:p>
                      </w:txbxContent>
                    </v:textbox>
                  </v:rect>
                  <v:rect id="Shape 9" o:spid="_x0000_s1034" style="position:absolute;left:69142;top:35522;width:14178;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" fillcolor="#fff1e7" stroked="f">
                    <v:textbox inset="2.53958mm,2.53958mm,2.53958mm,2.53958mm">
                      <w:txbxContent>
                        <w:p w14:paraId="2DFCFFAD" w14:textId="77777777" w:rsidR="00C6545B" w:rsidRDefault="00C6545B">
                          <w:pPr>
                            <w:spacing w:line="240" w:lineRule="auto"/>
                          </w:pPr>
                        </w:p>
                      </w:txbxContent>
                    </v:textbox>
                  </v:rect>
                  <v:rect id="Shape 10" o:spid="_x0000_s1035" style="position:absolute;left:69540;top:36184;width:13373;height:4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" filled="f" stroked="f">
                    <v:textbox inset="2.53958mm,2.53958mm,2.53958mm,2.53958mm">
                      <w:txbxContent>
                        <w:p w14:paraId="5B8BD003" w14:textId="77777777" w:rsidR="00C6545B" w:rsidRDefault="00C6545B">
                          <w:pPr>
                            <w:spacing w:line="240" w:lineRule="auto"/>
                            <w:jc w:val="center"/>
                          </w:pPr>
                          <w:r>
                            <w:rPr>
                              <w:color w:val="000000"/>
                              <w:sz w:val="24"/>
                            </w:rPr>
                            <w:t>Personnel</w:t>
                          </w:r>
                        </w:p>
                      </w:txbxContent>
                    </v:textbox>
                  </v:rect>
                  <v:shape id="Conector recto de flecha 997747868" o:spid="_x0000_s1036" type="#_x0000_t32" style="position:absolute;left:44964;top:22409;width:0;height:15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" strokecolor="#999">
                    <v:stroke startarrowwidth="narrow" startarrowlength="short" endarrowwidth="narrow" endarrowlength="short"/>
                  </v:shape>
                  <v:shape id="Conector recto de flecha 296060647" o:spid="_x0000_s1037" type="#_x0000_t32" style="position:absolute;left:44868;top:31136;width:3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" strokecolor="#999">
                    <v:stroke startarrowwidth="narrow" startarrowlength="short" endarrowwidth="narrow" endarrowlength="short"/>
                  </v:shape>
                  <v:shape id="Conector recto de flecha 300576151" o:spid="_x0000_s1038" type="#_x0000_t32" style="position:absolute;left:44868;top:38030;width:3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" strokecolor="#999">
                    <v:stroke startarrowwidth="narrow" startarrowlength="short" endarrowwidth="narrow" endarrowlength="short"/>
                  </v:shape>
                  <v:rect id="Shape 14" o:spid="_x0000_s1039" style="position:absolute;left:46821;top:28628;width:14178;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" fillcolor="#fff1e7" stroked="f">
                    <v:textbox inset="2.53958mm,2.53958mm,2.53958mm,2.53958mm">
                      <w:txbxContent>
                        <w:p w14:paraId="33837289" w14:textId="77777777" w:rsidR="00C6545B" w:rsidRDefault="00C6545B">
                          <w:pPr>
                            <w:spacing w:line="240" w:lineRule="auto"/>
                          </w:pPr>
                        </w:p>
                      </w:txbxContent>
                    </v:textbox>
                  </v:rect>
                  <v:rect id="Shape 15" o:spid="_x0000_s1040" style="position:absolute;left:47220;top:29289;width:13381;height:4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" filled="f" stroked="f">
                    <v:textbox inset="2.53958mm,2.53958mm,2.53958mm,2.53958mm">
                      <w:txbxContent>
                        <w:p w14:paraId="7650CE1C" w14:textId="77777777" w:rsidR="00C6545B" w:rsidRDefault="00C6545B">
                          <w:pPr>
                            <w:spacing w:line="240" w:lineRule="auto"/>
                            <w:jc w:val="center"/>
                          </w:pPr>
                          <w:r>
                            <w:rPr>
                              <w:color w:val="000000"/>
                              <w:sz w:val="24"/>
                            </w:rPr>
                            <w:t>Personnel</w:t>
                          </w:r>
                        </w:p>
                      </w:txbxContent>
                    </v:textbox>
                  </v:rect>
                  <v:rect id="Shape 16" o:spid="_x0000_s1041" style="position:absolute;left:46821;top:35522;width:14178;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" fillcolor="#fff1e7" stroked="f">
                    <v:textbox inset="2.53958mm,2.53958mm,2.53958mm,2.53958mm">
                      <w:txbxContent>
                        <w:p w14:paraId="394BEADE" w14:textId="77777777" w:rsidR="00C6545B" w:rsidRDefault="00C6545B">
                          <w:pPr>
                            <w:spacing w:line="240" w:lineRule="auto"/>
                          </w:pPr>
                        </w:p>
                      </w:txbxContent>
                    </v:textbox>
                  </v:rect>
                  <v:rect id="Shape 17" o:spid="_x0000_s1042" style="position:absolute;left:47220;top:36184;width:13381;height:4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" filled="f" stroked="f">
                    <v:textbox inset="2.53958mm,2.53958mm,2.53958mm,2.53958mm">
                      <w:txbxContent>
                        <w:p w14:paraId="6FF960DE" w14:textId="77777777" w:rsidR="00C6545B" w:rsidRDefault="00C6545B">
                          <w:pPr>
                            <w:spacing w:line="240" w:lineRule="auto"/>
                            <w:jc w:val="center"/>
                          </w:pPr>
                          <w:r>
                            <w:rPr>
                              <w:color w:val="000000"/>
                              <w:sz w:val="24"/>
                            </w:rPr>
                            <w:t>Personnel</w:t>
                          </w:r>
                        </w:p>
                      </w:txbxContent>
                    </v:textbox>
                  </v:rect>
                  <v:shape id="Conector recto de flecha 719304217" o:spid="_x0000_s1043" type="#_x0000_t32" style="position:absolute;left:22451;top:22409;width:0;height:15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" strokecolor="#999">
                    <v:stroke startarrowwidth="narrow" startarrowlength="short" endarrowwidth="narrow" endarrowlength="short"/>
                  </v:shape>
                  <v:shape id="Conector recto de flecha 1759512849" o:spid="_x0000_s1044" type="#_x0000_t32" style="position:absolute;left:22355;top:31136;width:3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" strokecolor="#999">
                    <v:stroke startarrowwidth="narrow" startarrowlength="short" endarrowwidth="narrow" endarrowlength="short"/>
                  </v:shape>
                  <v:shape id="Conector recto de flecha 520098576" o:spid="_x0000_s1045" type="#_x0000_t32" style="position:absolute;left:22355;top:38030;width:3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" strokecolor="#999">
                    <v:stroke startarrowwidth="narrow" startarrowlength="short" endarrowwidth="narrow" endarrowlength="short"/>
                  </v:shape>
                  <v:shape id="Conector recto de flecha 951932946" o:spid="_x0000_s1046" type="#_x0000_t32" style="position:absolute;left:27742;top:18658;width:0;height:342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" strokecolor="#999">
                    <v:stroke startarrowwidth="narrow" startarrowlength="short" endarrowwidth="narrow" endarrowlength="short"/>
                  </v:shape>
                  <v:shape id="Conector recto de flecha 276751531" o:spid="_x0000_s1047" type="#_x0000_t32" style="position:absolute;left:50402;top:16969;width:0;height:479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" strokecolor="#999">
                    <v:stroke startarrowwidth="narrow" startarrowlength="short" endarrowwidth="narrow" endarrowlength="short"/>
                  </v:shape>
                  <v:shape id="Conector recto de flecha 1204155975" o:spid="_x0000_s1048" type="#_x0000_t32" style="position:absolute;left:27742;top:18658;width:45321;height:9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" strokecolor="#999">
                    <v:stroke startarrowwidth="narrow" startarrowlength="short" endarrowwidth="narrow" endarrowlength="short"/>
                  </v:shape>
                  <v:shape id="Conector recto de flecha 932223033" o:spid="_x0000_s1049" type="#_x0000_t32" style="position:absolute;left:73078;top:18658;width:0;height:342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" strokecolor="#999">
                    <v:stroke startarrowwidth="narrow" startarrowlength="short" endarrowwidth="narrow" endarrowlength="short"/>
                  </v:shape>
                  <v:rect id="Shape 25" o:spid="_x0000_s1050" style="position:absolute;left:42416;top:6938;width:15972;height:10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" fillcolor="#fff1e7" stroked="f">
                    <v:textbox inset="2.53958mm,2.53958mm,2.53958mm,2.53958mm">
                      <w:txbxContent>
                        <w:p w14:paraId="7C709704" w14:textId="77777777" w:rsidR="00C6545B" w:rsidRDefault="00C6545B">
                          <w:pPr>
                            <w:spacing w:line="240" w:lineRule="auto"/>
                          </w:pPr>
                        </w:p>
                      </w:txbxContent>
                    </v:textbox>
                  </v:rect>
                  <v:rect id="Shape 26" o:spid="_x0000_s1051" style="position:absolute;left:19689;top:20893;width:16362;height:5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" fillcolor="#fff1e7" stroked="f">
                    <v:textbox inset="2.53958mm,2.53958mm,2.53958mm,2.53958mm">
                      <w:txbxContent>
                        <w:p w14:paraId="6ED3D830" w14:textId="77777777" w:rsidR="00C6545B" w:rsidRDefault="00C6545B">
                          <w:pPr>
                            <w:spacing w:line="240" w:lineRule="auto"/>
                          </w:pPr>
                        </w:p>
                      </w:txbxContent>
                    </v:textbox>
                  </v:rect>
                  <v:rect id="Shape 27" o:spid="_x0000_s1052" style="position:absolute;left:42221;top:20893;width:16362;height:5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" fillcolor="#fff1e7" stroked="f">
                    <v:textbox inset="2.53958mm,2.53958mm,2.53958mm,2.53958mm">
                      <w:txbxContent>
                        <w:p w14:paraId="03FDE55C" w14:textId="77777777" w:rsidR="00C6545B" w:rsidRDefault="00C6545B">
                          <w:pPr>
                            <w:spacing w:line="240" w:lineRule="auto"/>
                          </w:pPr>
                        </w:p>
                      </w:txbxContent>
                    </v:textbox>
                  </v:rect>
                  <v:rect id="Shape 28" o:spid="_x0000_s1053" style="position:absolute;left:64031;top:20893;width:16362;height:5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" fillcolor="#fff1e7" stroked="f">
                    <v:textbox inset="2.53958mm,2.53958mm,2.53958mm,2.53958mm">
                      <w:txbxContent>
                        <w:p w14:paraId="528EB77E" w14:textId="77777777" w:rsidR="00C6545B" w:rsidRDefault="00C6545B">
                          <w:pPr>
                            <w:spacing w:line="240" w:lineRule="auto"/>
                          </w:pPr>
                        </w:p>
                      </w:txbxContent>
                    </v:textbox>
                  </v:rect>
                  <v:rect id="Shape 29" o:spid="_x0000_s1054" style="position:absolute;left:24308;top:28628;width:14178;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" fillcolor="#fff1e7" stroked="f">
                    <v:textbox inset="2.53958mm,2.53958mm,2.53958mm,2.53958mm">
                      <w:txbxContent>
                        <w:p w14:paraId="640051EC" w14:textId="77777777" w:rsidR="00C6545B" w:rsidRDefault="00C6545B">
                          <w:pPr>
                            <w:spacing w:line="240" w:lineRule="auto"/>
                          </w:pPr>
                        </w:p>
                      </w:txbxContent>
                    </v:textbox>
                  </v:rect>
                  <v:shape id="Conector recto de flecha 1032590579" o:spid="_x0000_s1055" type="#_x0000_t32" style="position:absolute;left:27870;top:2089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">
                    <v:stroke startarrowwidth="narrow" startarrowlength="short" endarrowwidth="narrow" endarrowlength="short"/>
                  </v:shape>
                  <v:rect id="Shape 31" o:spid="_x0000_s1056" style="position:absolute;left:42673;top:9953;width:15435;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" filled="f" stroked="f">
                    <v:textbox inset="2.53958mm,2.53958mm,2.53958mm,2.53958mm">
                      <w:txbxContent>
                        <w:p w14:paraId="52F18C2B" w14:textId="77777777" w:rsidR="00C6545B" w:rsidRDefault="00C6545B">
                          <w:pPr>
                            <w:spacing w:line="240" w:lineRule="auto"/>
                            <w:jc w:val="center"/>
                          </w:pPr>
                          <w:r>
                            <w:rPr>
                              <w:color w:val="000000"/>
                              <w:sz w:val="28"/>
                            </w:rPr>
                            <w:t>Direction</w:t>
                          </w:r>
                        </w:p>
                      </w:txbxContent>
                    </v:textbox>
                  </v:rect>
                  <v:rect id="Shape 32" o:spid="_x0000_s1057" style="position:absolute;left:42682;top:21766;width:15443;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" filled="f" stroked="f">
                    <v:textbox inset="2.53958mm,2.53958mm,2.53958mm,2.53958mm">
                      <w:txbxContent>
                        <w:p w14:paraId="37A45BC3" w14:textId="77777777" w:rsidR="00C6545B" w:rsidRDefault="00C6545B">
                          <w:pPr>
                            <w:spacing w:line="240" w:lineRule="auto"/>
                            <w:jc w:val="center"/>
                          </w:pPr>
                          <w:r>
                            <w:rPr>
                              <w:color w:val="000000"/>
                              <w:sz w:val="28"/>
                            </w:rPr>
                            <w:t>Gestionnaire</w:t>
                          </w:r>
                        </w:p>
                      </w:txbxContent>
                    </v:textbox>
                  </v:rect>
                  <v:rect id="Shape 33" o:spid="_x0000_s1058" style="position:absolute;left:64491;top:21766;width:15435;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" filled="f" stroked="f">
                    <v:textbox inset="2.53958mm,2.53958mm,2.53958mm,2.53958mm">
                      <w:txbxContent>
                        <w:p w14:paraId="23A969A5" w14:textId="77777777" w:rsidR="00C6545B" w:rsidRDefault="00C6545B">
                          <w:pPr>
                            <w:spacing w:line="240" w:lineRule="auto"/>
                            <w:jc w:val="center"/>
                          </w:pPr>
                          <w:r>
                            <w:rPr>
                              <w:color w:val="000000"/>
                              <w:sz w:val="28"/>
                            </w:rPr>
                            <w:t>Gestionnaire</w:t>
                          </w:r>
                        </w:p>
                      </w:txbxContent>
                    </v:textbox>
                  </v:rect>
                  <v:rect id="Shape 34" o:spid="_x0000_s1059" style="position:absolute;left:20151;top:21766;width:15436;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" filled="f" stroked="f">
                    <v:textbox inset="2.53958mm,2.53958mm,2.53958mm,2.53958mm">
                      <w:txbxContent>
                        <w:p w14:paraId="71EA07D4" w14:textId="77777777" w:rsidR="00C6545B" w:rsidRDefault="00C6545B">
                          <w:pPr>
                            <w:spacing w:line="240" w:lineRule="auto"/>
                            <w:jc w:val="center"/>
                          </w:pPr>
                          <w:r>
                            <w:rPr>
                              <w:color w:val="000000"/>
                              <w:sz w:val="28"/>
                            </w:rPr>
                            <w:t>Gestionnaire</w:t>
                          </w:r>
                        </w:p>
                      </w:txbxContent>
                    </v:textbox>
                  </v:rect>
                  <v:rect id="Shape 35" o:spid="_x0000_s1060" style="position:absolute;left:24708;top:29289;width:13381;height:4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" filled="f" stroked="f">
                    <v:textbox inset="2.53958mm,2.53958mm,2.53958mm,2.53958mm">
                      <w:txbxContent>
                        <w:p w14:paraId="11503CC8" w14:textId="77777777" w:rsidR="00C6545B" w:rsidRDefault="00C6545B">
                          <w:pPr>
                            <w:spacing w:line="240" w:lineRule="auto"/>
                            <w:jc w:val="center"/>
                          </w:pPr>
                          <w:r>
                            <w:rPr>
                              <w:color w:val="000000"/>
                              <w:sz w:val="24"/>
                            </w:rPr>
                            <w:t>Personnel</w:t>
                          </w:r>
                        </w:p>
                      </w:txbxContent>
                    </v:textbox>
                  </v:rect>
                  <v:rect id="Shape 36" o:spid="_x0000_s1061" style="position:absolute;left:24308;top:35522;width:14178;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" fillcolor="#fff1e7" stroked="f">
                    <v:textbox inset="2.53958mm,2.53958mm,2.53958mm,2.53958mm">
                      <w:txbxContent>
                        <w:p w14:paraId="69E6852E" w14:textId="77777777" w:rsidR="00C6545B" w:rsidRDefault="00C6545B">
                          <w:pPr>
                            <w:spacing w:line="240" w:lineRule="auto"/>
                          </w:pPr>
                        </w:p>
                      </w:txbxContent>
                    </v:textbox>
                  </v:rect>
                  <v:rect id="Shape 37" o:spid="_x0000_s1062" style="position:absolute;left:24708;top:36184;width:13381;height:4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" filled="f" stroked="f">
                    <v:textbox inset="2.53958mm,2.53958mm,2.53958mm,2.53958mm">
                      <w:txbxContent>
                        <w:p w14:paraId="76A2017A" w14:textId="77777777" w:rsidR="00C6545B" w:rsidRDefault="00C6545B">
                          <w:pPr>
                            <w:spacing w:line="240" w:lineRule="auto"/>
                            <w:jc w:val="center"/>
                          </w:pPr>
                          <w:r>
                            <w:rPr>
                              <w:color w:val="000000"/>
                              <w:sz w:val="24"/>
                            </w:rPr>
                            <w:t>Personnel</w:t>
                          </w:r>
                        </w:p>
                      </w:txbxContent>
                    </v:textbox>
                  </v:rect>
                </v:group>
                <w10:anchorlock/>
              </v:group>
            </w:pict>
          </mc:Fallback>
        </mc:AlternateContent>
      </w:r>
    </w:p>
    <w:p w14:paraId="3E6ED246" w14:textId="77777777" w:rsidR="00AF48BA" w:rsidRDefault="00AF48BA"/>
    <w:p w14:paraId="3C859548" w14:textId="77777777" w:rsidR="00AF48BA" w:rsidRDefault="00AF48BA"/>
    <w:p w14:paraId="6BBCBA6E" w14:textId="77777777" w:rsidR="00AF48BA" w:rsidRDefault="00C6545B">
      <w:pPr>
        <w:pStyle w:val="Ttulo2"/>
      </w:pPr>
      <w:bookmarkStart w:id="28" w:name="_4i7ojhp" w:colFirst="0" w:colLast="0"/>
      <w:bookmarkEnd w:id="28"/>
      <w:r>
        <w:br w:type="page"/>
      </w:r>
    </w:p>
    <w:p w14:paraId="4248EE8B" w14:textId="77777777" w:rsidR="00AF48BA" w:rsidRDefault="00C6545B">
      <w:pPr>
        <w:pStyle w:val="Ttulo2"/>
      </w:pPr>
      <w:bookmarkStart w:id="29" w:name="_Toc256000028"/>
      <w:r>
        <w:lastRenderedPageBreak/>
        <w:t>Politiques d’emploi</w:t>
      </w:r>
      <w:bookmarkEnd w:id="29"/>
    </w:p>
    <w:p w14:paraId="02F42996" w14:textId="77777777" w:rsidR="00AF48BA" w:rsidRDefault="00AF48BA"/>
    <w:tbl>
      <w:tblPr>
        <w:tblStyle w:val="Table46"/>
        <w:tblW w:w="9360" w:type="dxa"/>
        <w:tblLayout w:type="fixed"/>
        <w:tblLook w:val="0600" w:firstRow="0" w:lastRow="0" w:firstColumn="0" w:lastColumn="0" w:noHBand="1" w:noVBand="1"/>
      </w:tblPr>
      <w:tblGrid>
        <w:gridCol w:w="9360"/>
      </w:tblGrid>
      <w:tr w:rsidR="00AF48BA" w14:paraId="7522C06A" w14:textId="77777777">
        <w:trPr>
          <w:trHeight w:val="4541"/>
        </w:trPr>
        <w:tc>
          <w:tcPr>
            <w:tcW w:w="9360" w:type="dxa"/>
            <w:shd w:val="clear" w:color="auto" w:fill="FFF1E7"/>
            <w:tcMar>
              <w:top w:w="431" w:type="dxa"/>
              <w:left w:w="431" w:type="dxa"/>
              <w:bottom w:w="431" w:type="dxa"/>
              <w:right w:w="431" w:type="dxa"/>
            </w:tcMar>
            <w:vAlign w:val="center"/>
          </w:tcPr>
          <w:p w14:paraId="6BEBFFDC" w14:textId="77777777" w:rsidR="00AF48BA" w:rsidRDefault="00C6545B">
            <w:pPr>
              <w:spacing w:line="312" w:lineRule="auto"/>
              <w:rPr>
                <w:b/>
                <w:color w:val="212529"/>
                <w:sz w:val="24"/>
                <w:szCs w:val="24"/>
              </w:rPr>
            </w:pPr>
            <w:r>
              <w:rPr>
                <w:b/>
                <w:color w:val="212529"/>
                <w:sz w:val="24"/>
                <w:szCs w:val="24"/>
              </w:rPr>
              <w:t>Conseils de pro</w:t>
            </w:r>
          </w:p>
          <w:p w14:paraId="57C386BF" w14:textId="275D9DB7" w:rsidR="00AF48BA" w:rsidRDefault="00C6545B">
            <w:pPr>
              <w:spacing w:before="200" w:line="312" w:lineRule="auto"/>
              <w:rPr>
                <w:color w:val="212529"/>
                <w:sz w:val="24"/>
                <w:szCs w:val="24"/>
              </w:rPr>
            </w:pPr>
            <w:r>
              <w:rPr>
                <w:color w:val="212529"/>
                <w:sz w:val="24"/>
                <w:szCs w:val="24"/>
              </w:rPr>
              <w:t>Il est important d’avoir des politiques et des procédures clairement définies pour vos employés. Détaillez le mode de rémunération des employés (à l’heure ou salariés), les</w:t>
            </w:r>
            <w:r w:rsidR="00BB2625">
              <w:rPr>
                <w:color w:val="212529"/>
                <w:sz w:val="24"/>
                <w:szCs w:val="24"/>
              </w:rPr>
              <w:t> </w:t>
            </w:r>
            <w:r>
              <w:rPr>
                <w:color w:val="212529"/>
                <w:sz w:val="24"/>
                <w:szCs w:val="24"/>
              </w:rPr>
              <w:t xml:space="preserve">avantages sociaux dont ils bénéficieront et les politiques relatives aux primes ou aux heures supplémentaires. </w:t>
            </w:r>
          </w:p>
          <w:p w14:paraId="0315267B" w14:textId="77777777" w:rsidR="00AF48BA" w:rsidRPr="00BB2625" w:rsidRDefault="00C6545B">
            <w:pPr>
              <w:spacing w:before="200" w:line="312" w:lineRule="auto"/>
              <w:rPr>
                <w:color w:val="212529"/>
                <w:spacing w:val="-2"/>
                <w:sz w:val="24"/>
                <w:szCs w:val="24"/>
              </w:rPr>
            </w:pPr>
            <w:r w:rsidRPr="00BB2625">
              <w:rPr>
                <w:color w:val="212529"/>
                <w:spacing w:val="-2"/>
                <w:sz w:val="24"/>
                <w:szCs w:val="24"/>
              </w:rPr>
              <w:t xml:space="preserve">D’autres considérations relatives aux ressources humaines sont à prendre en compte : </w:t>
            </w:r>
          </w:p>
          <w:tbl>
            <w:tblPr>
              <w:tblStyle w:val="Table47"/>
              <w:tblW w:w="8340" w:type="dxa"/>
              <w:tblLayout w:type="fixed"/>
              <w:tblLook w:val="0600" w:firstRow="0" w:lastRow="0" w:firstColumn="0" w:lastColumn="0" w:noHBand="1" w:noVBand="1"/>
            </w:tblPr>
            <w:tblGrid>
              <w:gridCol w:w="4245"/>
              <w:gridCol w:w="4095"/>
            </w:tblGrid>
            <w:tr w:rsidR="00AF48BA" w14:paraId="3F6DA191" w14:textId="77777777">
              <w:tc>
                <w:tcPr>
                  <w:tcW w:w="4245" w:type="dxa"/>
                  <w:shd w:val="clear" w:color="auto" w:fill="auto"/>
                  <w:tcMar>
                    <w:top w:w="100" w:type="dxa"/>
                    <w:left w:w="100" w:type="dxa"/>
                    <w:bottom w:w="100" w:type="dxa"/>
                    <w:right w:w="100" w:type="dxa"/>
                  </w:tcMar>
                  <w:vAlign w:val="center"/>
                </w:tcPr>
                <w:p w14:paraId="5D71EF09" w14:textId="77777777" w:rsidR="00AF48BA" w:rsidRDefault="00C6545B">
                  <w:pPr>
                    <w:widowControl w:val="0"/>
                    <w:numPr>
                      <w:ilvl w:val="0"/>
                      <w:numId w:val="11"/>
                    </w:numPr>
                    <w:spacing w:line="312" w:lineRule="auto"/>
                    <w:rPr>
                      <w:color w:val="212529"/>
                      <w:sz w:val="24"/>
                      <w:szCs w:val="24"/>
                    </w:rPr>
                  </w:pPr>
                  <w:r>
                    <w:rPr>
                      <w:color w:val="212529"/>
                      <w:sz w:val="24"/>
                      <w:szCs w:val="24"/>
                    </w:rPr>
                    <w:t xml:space="preserve">Lignes directrices en matière d’embauche </w:t>
                  </w:r>
                </w:p>
                <w:p w14:paraId="76EC0881" w14:textId="77777777" w:rsidR="00AF48BA" w:rsidRDefault="00C6545B">
                  <w:pPr>
                    <w:widowControl w:val="0"/>
                    <w:numPr>
                      <w:ilvl w:val="0"/>
                      <w:numId w:val="11"/>
                    </w:numPr>
                    <w:spacing w:line="312" w:lineRule="auto"/>
                    <w:rPr>
                      <w:color w:val="212529"/>
                      <w:sz w:val="24"/>
                      <w:szCs w:val="24"/>
                    </w:rPr>
                  </w:pPr>
                  <w:r>
                    <w:rPr>
                      <w:color w:val="212529"/>
                      <w:sz w:val="24"/>
                      <w:szCs w:val="24"/>
                    </w:rPr>
                    <w:t xml:space="preserve">Description des postes </w:t>
                  </w:r>
                </w:p>
                <w:p w14:paraId="580F44B5" w14:textId="77777777" w:rsidR="00AF48BA" w:rsidRDefault="00C6545B">
                  <w:pPr>
                    <w:widowControl w:val="0"/>
                    <w:numPr>
                      <w:ilvl w:val="0"/>
                      <w:numId w:val="11"/>
                    </w:numPr>
                    <w:spacing w:line="312" w:lineRule="auto"/>
                    <w:rPr>
                      <w:color w:val="212529"/>
                      <w:sz w:val="24"/>
                      <w:szCs w:val="24"/>
                    </w:rPr>
                  </w:pPr>
                  <w:r>
                    <w:rPr>
                      <w:color w:val="212529"/>
                      <w:sz w:val="24"/>
                      <w:szCs w:val="24"/>
                    </w:rPr>
                    <w:t xml:space="preserve">Questions d’entretien </w:t>
                  </w:r>
                </w:p>
                <w:p w14:paraId="5CCBB9BB" w14:textId="77777777" w:rsidR="00AF48BA" w:rsidRDefault="00C6545B">
                  <w:pPr>
                    <w:widowControl w:val="0"/>
                    <w:numPr>
                      <w:ilvl w:val="0"/>
                      <w:numId w:val="11"/>
                    </w:numPr>
                    <w:spacing w:line="312" w:lineRule="auto"/>
                    <w:rPr>
                      <w:color w:val="212529"/>
                      <w:sz w:val="24"/>
                      <w:szCs w:val="24"/>
                    </w:rPr>
                  </w:pPr>
                  <w:r>
                    <w:rPr>
                      <w:color w:val="212529"/>
                      <w:sz w:val="24"/>
                      <w:szCs w:val="24"/>
                    </w:rPr>
                    <w:t>Processus de recrutement</w:t>
                  </w:r>
                </w:p>
              </w:tc>
              <w:tc>
                <w:tcPr>
                  <w:tcW w:w="4095" w:type="dxa"/>
                  <w:shd w:val="clear" w:color="auto" w:fill="auto"/>
                  <w:tcMar>
                    <w:top w:w="100" w:type="dxa"/>
                    <w:left w:w="100" w:type="dxa"/>
                    <w:bottom w:w="100" w:type="dxa"/>
                    <w:right w:w="100" w:type="dxa"/>
                  </w:tcMar>
                </w:tcPr>
                <w:p w14:paraId="0EA11CF1" w14:textId="77777777" w:rsidR="00AF48BA" w:rsidRDefault="00C6545B">
                  <w:pPr>
                    <w:widowControl w:val="0"/>
                    <w:numPr>
                      <w:ilvl w:val="0"/>
                      <w:numId w:val="12"/>
                    </w:numPr>
                    <w:spacing w:line="312" w:lineRule="auto"/>
                    <w:rPr>
                      <w:color w:val="212529"/>
                      <w:sz w:val="24"/>
                      <w:szCs w:val="24"/>
                    </w:rPr>
                  </w:pPr>
                  <w:r>
                    <w:rPr>
                      <w:color w:val="212529"/>
                      <w:sz w:val="24"/>
                      <w:szCs w:val="24"/>
                    </w:rPr>
                    <w:t xml:space="preserve">Manuel de l’employé </w:t>
                  </w:r>
                </w:p>
                <w:p w14:paraId="55E01381" w14:textId="77777777" w:rsidR="00AF48BA" w:rsidRDefault="00C6545B">
                  <w:pPr>
                    <w:widowControl w:val="0"/>
                    <w:numPr>
                      <w:ilvl w:val="0"/>
                      <w:numId w:val="12"/>
                    </w:numPr>
                    <w:spacing w:line="312" w:lineRule="auto"/>
                    <w:rPr>
                      <w:color w:val="212529"/>
                      <w:sz w:val="24"/>
                      <w:szCs w:val="24"/>
                    </w:rPr>
                  </w:pPr>
                  <w:r>
                    <w:rPr>
                      <w:color w:val="212529"/>
                      <w:sz w:val="24"/>
                      <w:szCs w:val="24"/>
                    </w:rPr>
                    <w:t xml:space="preserve">Feuille de présence </w:t>
                  </w:r>
                </w:p>
                <w:p w14:paraId="1059206C" w14:textId="77777777" w:rsidR="00AF48BA" w:rsidRDefault="00C6545B">
                  <w:pPr>
                    <w:widowControl w:val="0"/>
                    <w:numPr>
                      <w:ilvl w:val="0"/>
                      <w:numId w:val="12"/>
                    </w:numPr>
                    <w:spacing w:line="312" w:lineRule="auto"/>
                    <w:rPr>
                      <w:color w:val="212529"/>
                      <w:sz w:val="24"/>
                      <w:szCs w:val="24"/>
                    </w:rPr>
                  </w:pPr>
                  <w:r>
                    <w:rPr>
                      <w:color w:val="212529"/>
                      <w:sz w:val="24"/>
                      <w:szCs w:val="24"/>
                    </w:rPr>
                    <w:t xml:space="preserve">Ressources de formation </w:t>
                  </w:r>
                </w:p>
                <w:p w14:paraId="463D7992" w14:textId="77777777" w:rsidR="00AF48BA" w:rsidRDefault="00C6545B">
                  <w:pPr>
                    <w:widowControl w:val="0"/>
                    <w:numPr>
                      <w:ilvl w:val="0"/>
                      <w:numId w:val="12"/>
                    </w:numPr>
                    <w:spacing w:line="312" w:lineRule="auto"/>
                    <w:rPr>
                      <w:color w:val="212529"/>
                      <w:sz w:val="24"/>
                      <w:szCs w:val="24"/>
                    </w:rPr>
                  </w:pPr>
                  <w:r>
                    <w:rPr>
                      <w:color w:val="212529"/>
                      <w:sz w:val="24"/>
                      <w:szCs w:val="24"/>
                    </w:rPr>
                    <w:t>Dépôt de plaintes</w:t>
                  </w:r>
                </w:p>
              </w:tc>
            </w:tr>
          </w:tbl>
          <w:p w14:paraId="6BDC151C" w14:textId="77777777" w:rsidR="00AF48BA" w:rsidRDefault="00AF48BA">
            <w:pPr>
              <w:spacing w:before="200" w:line="312" w:lineRule="auto"/>
              <w:rPr>
                <w:rFonts w:ascii="Georgia" w:eastAsia="Georgia" w:hAnsi="Georgia" w:cs="Georgia"/>
                <w:color w:val="212529"/>
                <w:sz w:val="24"/>
                <w:szCs w:val="24"/>
              </w:rPr>
            </w:pPr>
          </w:p>
        </w:tc>
      </w:tr>
      <w:tr w:rsidR="00AF48BA" w14:paraId="1D497CBB" w14:textId="77777777">
        <w:trPr>
          <w:trHeight w:val="552"/>
        </w:trPr>
        <w:tc>
          <w:tcPr>
            <w:tcW w:w="9360" w:type="dxa"/>
            <w:tcMar>
              <w:top w:w="144" w:type="dxa"/>
              <w:left w:w="144" w:type="dxa"/>
              <w:bottom w:w="144" w:type="dxa"/>
              <w:right w:w="144" w:type="dxa"/>
            </w:tcMar>
          </w:tcPr>
          <w:p w14:paraId="513C9C6A" w14:textId="77777777" w:rsidR="00AF48BA" w:rsidRDefault="00C6545B">
            <w:pPr>
              <w:spacing w:line="240" w:lineRule="auto"/>
              <w:jc w:val="right"/>
              <w:rPr>
                <w:i/>
                <w:color w:val="696969"/>
              </w:rPr>
            </w:pPr>
            <w:r>
              <w:rPr>
                <w:i/>
                <w:color w:val="696969"/>
              </w:rPr>
              <w:t>Effacez ces conseils lorsque vous avez terminé.</w:t>
            </w:r>
          </w:p>
        </w:tc>
      </w:tr>
    </w:tbl>
    <w:p w14:paraId="2742CCD4" w14:textId="77777777" w:rsidR="00AF48BA" w:rsidRDefault="00AF48BA"/>
    <w:p w14:paraId="48B8B203" w14:textId="77777777" w:rsidR="00AF48BA" w:rsidRDefault="00AF48BA"/>
    <w:tbl>
      <w:tblPr>
        <w:tblStyle w:val="Table48"/>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2CC322BA" w14:textId="77777777">
        <w:trPr>
          <w:trHeight w:val="576"/>
        </w:trPr>
        <w:tc>
          <w:tcPr>
            <w:tcW w:w="9360" w:type="dxa"/>
            <w:shd w:val="clear" w:color="auto" w:fill="FF3008"/>
            <w:tcMar>
              <w:top w:w="100" w:type="dxa"/>
              <w:left w:w="100" w:type="dxa"/>
              <w:bottom w:w="100" w:type="dxa"/>
              <w:right w:w="100" w:type="dxa"/>
            </w:tcMar>
            <w:vAlign w:val="center"/>
          </w:tcPr>
          <w:p w14:paraId="7092047D" w14:textId="77777777" w:rsidR="00AF48BA" w:rsidRDefault="00C6545B">
            <w:pPr>
              <w:rPr>
                <w:b/>
                <w:color w:val="FFFFFF"/>
                <w:sz w:val="24"/>
                <w:szCs w:val="24"/>
              </w:rPr>
            </w:pPr>
            <w:r>
              <w:rPr>
                <w:b/>
                <w:color w:val="FFFFFF"/>
                <w:sz w:val="24"/>
                <w:szCs w:val="24"/>
              </w:rPr>
              <w:t>Précisez vos politiques d’emploi ici.</w:t>
            </w:r>
          </w:p>
        </w:tc>
      </w:tr>
      <w:tr w:rsidR="00AF48BA" w14:paraId="151292D3" w14:textId="77777777">
        <w:trPr>
          <w:trHeight w:val="3455"/>
        </w:trPr>
        <w:tc>
          <w:tcPr>
            <w:tcW w:w="9360" w:type="dxa"/>
            <w:shd w:val="clear" w:color="auto" w:fill="F6F5F1"/>
            <w:tcMar>
              <w:top w:w="100" w:type="dxa"/>
              <w:left w:w="100" w:type="dxa"/>
              <w:bottom w:w="100" w:type="dxa"/>
              <w:right w:w="100" w:type="dxa"/>
            </w:tcMar>
          </w:tcPr>
          <w:p w14:paraId="55180206" w14:textId="77777777" w:rsidR="00AF48BA" w:rsidRDefault="00AF48BA">
            <w:pPr>
              <w:rPr>
                <w:color w:val="212529"/>
                <w:sz w:val="24"/>
                <w:szCs w:val="24"/>
              </w:rPr>
            </w:pPr>
          </w:p>
        </w:tc>
      </w:tr>
    </w:tbl>
    <w:p w14:paraId="049758AF" w14:textId="77777777" w:rsidR="00AF48BA" w:rsidRDefault="00AF48BA"/>
    <w:p w14:paraId="3D31F59C" w14:textId="77777777" w:rsidR="00AF48BA" w:rsidRDefault="00C6545B">
      <w:r>
        <w:br w:type="page"/>
      </w:r>
    </w:p>
    <w:p w14:paraId="40A838D0" w14:textId="77777777" w:rsidR="00AF48BA" w:rsidRDefault="00C6545B">
      <w:pPr>
        <w:pStyle w:val="Ttulo2"/>
      </w:pPr>
      <w:bookmarkStart w:id="30" w:name="_Toc256000029"/>
      <w:r>
        <w:lastRenderedPageBreak/>
        <w:t>Normes de santé et de sécurité</w:t>
      </w:r>
      <w:bookmarkEnd w:id="30"/>
    </w:p>
    <w:p w14:paraId="109866EC" w14:textId="77777777" w:rsidR="00AF48BA" w:rsidRDefault="00AF48BA"/>
    <w:tbl>
      <w:tblPr>
        <w:tblStyle w:val="Table49"/>
        <w:tblW w:w="9360" w:type="dxa"/>
        <w:tblLayout w:type="fixed"/>
        <w:tblLook w:val="0600" w:firstRow="0" w:lastRow="0" w:firstColumn="0" w:lastColumn="0" w:noHBand="1" w:noVBand="1"/>
      </w:tblPr>
      <w:tblGrid>
        <w:gridCol w:w="9360"/>
      </w:tblGrid>
      <w:tr w:rsidR="00AF48BA" w14:paraId="24E0505D" w14:textId="77777777">
        <w:tc>
          <w:tcPr>
            <w:tcW w:w="9360" w:type="dxa"/>
            <w:shd w:val="clear" w:color="auto" w:fill="FFF1E7"/>
            <w:tcMar>
              <w:top w:w="360" w:type="dxa"/>
              <w:left w:w="360" w:type="dxa"/>
              <w:bottom w:w="360" w:type="dxa"/>
              <w:right w:w="360" w:type="dxa"/>
            </w:tcMar>
            <w:vAlign w:val="center"/>
          </w:tcPr>
          <w:p w14:paraId="41B119AA" w14:textId="77777777" w:rsidR="00AF48BA" w:rsidRDefault="00C6545B">
            <w:pPr>
              <w:spacing w:before="200" w:line="312" w:lineRule="auto"/>
              <w:rPr>
                <w:b/>
                <w:color w:val="212529"/>
                <w:sz w:val="24"/>
                <w:szCs w:val="24"/>
              </w:rPr>
            </w:pPr>
            <w:r>
              <w:rPr>
                <w:b/>
                <w:color w:val="212529"/>
                <w:sz w:val="24"/>
                <w:szCs w:val="24"/>
              </w:rPr>
              <w:t>Conseil de pro</w:t>
            </w:r>
          </w:p>
          <w:p w14:paraId="423275DC" w14:textId="77777777" w:rsidR="00AF48BA" w:rsidRDefault="00C6545B">
            <w:pPr>
              <w:spacing w:before="200" w:line="312" w:lineRule="auto"/>
              <w:rPr>
                <w:i/>
                <w:color w:val="212529"/>
                <w:sz w:val="24"/>
                <w:szCs w:val="24"/>
              </w:rPr>
            </w:pPr>
            <w:r>
              <w:rPr>
                <w:color w:val="212529"/>
                <w:sz w:val="24"/>
                <w:szCs w:val="24"/>
              </w:rPr>
              <w:t xml:space="preserve">Si vous exploitez un camion-restaurant, vous et votre personnel devrez respecter un certain nombre de normes de santé et de sécurité, qu’il s’agisse de l’alimentation ou de la sécurité au travail. Élaborez un plan pour vous y conformer et détaillez-le ici. </w:t>
            </w:r>
          </w:p>
        </w:tc>
      </w:tr>
      <w:tr w:rsidR="00AF48BA" w14:paraId="2CBF427B" w14:textId="77777777">
        <w:trPr>
          <w:trHeight w:val="552"/>
        </w:trPr>
        <w:tc>
          <w:tcPr>
            <w:tcW w:w="9360" w:type="dxa"/>
            <w:tcMar>
              <w:top w:w="144" w:type="dxa"/>
              <w:left w:w="144" w:type="dxa"/>
              <w:bottom w:w="144" w:type="dxa"/>
              <w:right w:w="144" w:type="dxa"/>
            </w:tcMar>
          </w:tcPr>
          <w:p w14:paraId="4C77D8A6" w14:textId="77777777" w:rsidR="00AF48BA" w:rsidRDefault="00C6545B">
            <w:pPr>
              <w:spacing w:line="240" w:lineRule="auto"/>
              <w:jc w:val="right"/>
              <w:rPr>
                <w:i/>
                <w:color w:val="696969"/>
              </w:rPr>
            </w:pPr>
            <w:r>
              <w:rPr>
                <w:i/>
                <w:color w:val="696969"/>
              </w:rPr>
              <w:t>Effacez ces conseils lorsque vous avez terminé.</w:t>
            </w:r>
          </w:p>
        </w:tc>
      </w:tr>
    </w:tbl>
    <w:p w14:paraId="40662AEC" w14:textId="77777777" w:rsidR="00AF48BA" w:rsidRDefault="00AF48BA"/>
    <w:p w14:paraId="2A896917" w14:textId="77777777" w:rsidR="00AF48BA" w:rsidRDefault="00AF48BA"/>
    <w:tbl>
      <w:tblPr>
        <w:tblStyle w:val="Table50"/>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09B08859" w14:textId="77777777">
        <w:trPr>
          <w:trHeight w:val="576"/>
        </w:trPr>
        <w:tc>
          <w:tcPr>
            <w:tcW w:w="9360" w:type="dxa"/>
            <w:shd w:val="clear" w:color="auto" w:fill="FF3008"/>
            <w:tcMar>
              <w:top w:w="100" w:type="dxa"/>
              <w:left w:w="100" w:type="dxa"/>
              <w:bottom w:w="100" w:type="dxa"/>
              <w:right w:w="100" w:type="dxa"/>
            </w:tcMar>
            <w:vAlign w:val="center"/>
          </w:tcPr>
          <w:p w14:paraId="74916A86" w14:textId="77777777" w:rsidR="00AF48BA" w:rsidRDefault="00C6545B">
            <w:pPr>
              <w:rPr>
                <w:b/>
                <w:color w:val="FFFFFF"/>
                <w:sz w:val="24"/>
                <w:szCs w:val="24"/>
              </w:rPr>
            </w:pPr>
            <w:r>
              <w:rPr>
                <w:b/>
                <w:color w:val="FFFFFF"/>
                <w:sz w:val="24"/>
                <w:szCs w:val="24"/>
              </w:rPr>
              <w:t>Indiquez vos normes de santé et de sécurité ici.</w:t>
            </w:r>
          </w:p>
        </w:tc>
      </w:tr>
      <w:tr w:rsidR="00AF48BA" w14:paraId="3C247F67" w14:textId="77777777">
        <w:trPr>
          <w:trHeight w:val="3455"/>
        </w:trPr>
        <w:tc>
          <w:tcPr>
            <w:tcW w:w="9360" w:type="dxa"/>
            <w:shd w:val="clear" w:color="auto" w:fill="F6F5F1"/>
            <w:tcMar>
              <w:top w:w="100" w:type="dxa"/>
              <w:left w:w="100" w:type="dxa"/>
              <w:bottom w:w="100" w:type="dxa"/>
              <w:right w:w="100" w:type="dxa"/>
            </w:tcMar>
          </w:tcPr>
          <w:p w14:paraId="546B86F0" w14:textId="77777777" w:rsidR="00AF48BA" w:rsidRDefault="00AF48BA">
            <w:pPr>
              <w:rPr>
                <w:color w:val="212529"/>
                <w:sz w:val="24"/>
                <w:szCs w:val="24"/>
              </w:rPr>
            </w:pPr>
          </w:p>
        </w:tc>
      </w:tr>
    </w:tbl>
    <w:p w14:paraId="5F386091" w14:textId="77777777" w:rsidR="00AF48BA" w:rsidRDefault="00AF48BA"/>
    <w:p w14:paraId="10DD85D4" w14:textId="77777777" w:rsidR="00AF48BA" w:rsidRDefault="00AF48BA"/>
    <w:p w14:paraId="1D63BFC1" w14:textId="77777777" w:rsidR="00AF48BA" w:rsidRDefault="00AF48BA">
      <w:pPr>
        <w:pStyle w:val="Ttulo2"/>
      </w:pPr>
      <w:bookmarkStart w:id="31" w:name="_wf30lc90atk2" w:colFirst="0" w:colLast="0"/>
      <w:bookmarkEnd w:id="31"/>
    </w:p>
    <w:p w14:paraId="16C00943" w14:textId="77777777" w:rsidR="00AF48BA" w:rsidRDefault="00AF48BA">
      <w:pPr>
        <w:pStyle w:val="Ttulo2"/>
      </w:pPr>
      <w:bookmarkStart w:id="32" w:name="_4e3hsrpjpljj" w:colFirst="0" w:colLast="0"/>
      <w:bookmarkEnd w:id="32"/>
    </w:p>
    <w:p w14:paraId="60300104" w14:textId="77777777" w:rsidR="00AF48BA" w:rsidRDefault="00AF48BA">
      <w:pPr>
        <w:pStyle w:val="Ttulo2"/>
      </w:pPr>
      <w:bookmarkStart w:id="33" w:name="_euuyshck2e2a" w:colFirst="0" w:colLast="0"/>
      <w:bookmarkEnd w:id="33"/>
    </w:p>
    <w:p w14:paraId="2CA3E0B4" w14:textId="77777777" w:rsidR="00AF48BA" w:rsidRDefault="00AF48BA">
      <w:pPr>
        <w:pStyle w:val="Ttulo2"/>
      </w:pPr>
      <w:bookmarkStart w:id="34" w:name="_2jj1ouzeb3yt" w:colFirst="0" w:colLast="0"/>
      <w:bookmarkEnd w:id="34"/>
    </w:p>
    <w:p w14:paraId="25F02299" w14:textId="77777777" w:rsidR="00AF48BA" w:rsidRDefault="00AF48BA">
      <w:pPr>
        <w:pStyle w:val="Ttulo2"/>
      </w:pPr>
      <w:bookmarkStart w:id="35" w:name="_oexcfjmvcfzo" w:colFirst="0" w:colLast="0"/>
      <w:bookmarkEnd w:id="35"/>
    </w:p>
    <w:p w14:paraId="086C0CD2" w14:textId="77777777" w:rsidR="00AF48BA" w:rsidRDefault="00AF48BA">
      <w:pPr>
        <w:pStyle w:val="Ttulo2"/>
      </w:pPr>
      <w:bookmarkStart w:id="36" w:name="_13ee84sq1y2q" w:colFirst="0" w:colLast="0"/>
      <w:bookmarkEnd w:id="36"/>
    </w:p>
    <w:p w14:paraId="34348179" w14:textId="77777777" w:rsidR="00AF48BA" w:rsidRDefault="00AF48BA">
      <w:pPr>
        <w:pStyle w:val="Ttulo2"/>
      </w:pPr>
      <w:bookmarkStart w:id="37" w:name="_a379n6e3es3i" w:colFirst="0" w:colLast="0"/>
      <w:bookmarkEnd w:id="37"/>
    </w:p>
    <w:p w14:paraId="5D57C6BD" w14:textId="77777777" w:rsidR="00AF48BA" w:rsidRDefault="00AF48BA">
      <w:pPr>
        <w:pStyle w:val="Ttulo2"/>
      </w:pPr>
      <w:bookmarkStart w:id="38" w:name="_e358honvt24" w:colFirst="0" w:colLast="0"/>
      <w:bookmarkEnd w:id="38"/>
    </w:p>
    <w:p w14:paraId="0B701AF4" w14:textId="77777777" w:rsidR="00AF48BA" w:rsidRDefault="00C6545B">
      <w:pPr>
        <w:pStyle w:val="Ttulo2"/>
      </w:pPr>
      <w:bookmarkStart w:id="39" w:name="_Toc256000038"/>
      <w:r>
        <w:t>Livraison</w:t>
      </w:r>
      <w:bookmarkEnd w:id="39"/>
    </w:p>
    <w:p w14:paraId="66C6B165" w14:textId="77777777" w:rsidR="00AF48BA" w:rsidRDefault="00AF48BA"/>
    <w:tbl>
      <w:tblPr>
        <w:tblStyle w:val="Table51"/>
        <w:tblW w:w="9360" w:type="dxa"/>
        <w:tblLayout w:type="fixed"/>
        <w:tblLook w:val="0600" w:firstRow="0" w:lastRow="0" w:firstColumn="0" w:lastColumn="0" w:noHBand="1" w:noVBand="1"/>
      </w:tblPr>
      <w:tblGrid>
        <w:gridCol w:w="9360"/>
      </w:tblGrid>
      <w:tr w:rsidR="00AF48BA" w14:paraId="7D05CEAE" w14:textId="77777777">
        <w:tc>
          <w:tcPr>
            <w:tcW w:w="9360" w:type="dxa"/>
            <w:shd w:val="clear" w:color="auto" w:fill="FFF1E7"/>
            <w:tcMar>
              <w:top w:w="360" w:type="dxa"/>
              <w:left w:w="360" w:type="dxa"/>
              <w:bottom w:w="360" w:type="dxa"/>
              <w:right w:w="360" w:type="dxa"/>
            </w:tcMar>
            <w:vAlign w:val="center"/>
          </w:tcPr>
          <w:p w14:paraId="6F9056B7" w14:textId="77777777" w:rsidR="00AF48BA" w:rsidRDefault="00C6545B">
            <w:pPr>
              <w:spacing w:before="200" w:line="312" w:lineRule="auto"/>
              <w:rPr>
                <w:rFonts w:ascii="Georgia" w:eastAsia="Georgia" w:hAnsi="Georgia" w:cs="Georgia"/>
                <w:color w:val="212529"/>
                <w:sz w:val="24"/>
                <w:szCs w:val="24"/>
              </w:rPr>
            </w:pPr>
            <w:r>
              <w:rPr>
                <w:b/>
                <w:color w:val="212529"/>
                <w:sz w:val="24"/>
                <w:szCs w:val="24"/>
              </w:rPr>
              <w:t>Conseil de pro</w:t>
            </w:r>
          </w:p>
          <w:p w14:paraId="0F5BA152" w14:textId="6CF572B5" w:rsidR="00AF48BA" w:rsidRDefault="00C6545B">
            <w:pPr>
              <w:spacing w:before="200" w:line="312" w:lineRule="auto"/>
              <w:rPr>
                <w:color w:val="212529"/>
                <w:sz w:val="24"/>
                <w:szCs w:val="24"/>
              </w:rPr>
            </w:pPr>
            <w:r>
              <w:rPr>
                <w:color w:val="212529"/>
                <w:sz w:val="24"/>
                <w:szCs w:val="24"/>
              </w:rPr>
              <w:t>Dans un certain nombre de secteurs, la livraison a rapidement gagné en popularité comme moyen d’offrir une certaine commodité et pour atteindre de nouveaux clients. Votre camion-restaurant acceptera-t-il les commandes en ligne? Dans l’affirmative, qui</w:t>
            </w:r>
            <w:r w:rsidR="006E698C">
              <w:rPr>
                <w:color w:val="212529"/>
                <w:sz w:val="24"/>
                <w:szCs w:val="24"/>
              </w:rPr>
              <w:t> </w:t>
            </w:r>
            <w:r>
              <w:rPr>
                <w:color w:val="212529"/>
                <w:sz w:val="24"/>
                <w:szCs w:val="24"/>
              </w:rPr>
              <w:t xml:space="preserve">s’en occupera et livrera votre produit? </w:t>
            </w:r>
          </w:p>
          <w:p w14:paraId="49487D90" w14:textId="77777777" w:rsidR="00AF48BA" w:rsidRDefault="00C6545B">
            <w:pPr>
              <w:spacing w:before="200" w:line="312" w:lineRule="auto"/>
              <w:rPr>
                <w:i/>
                <w:color w:val="212529"/>
                <w:sz w:val="24"/>
                <w:szCs w:val="24"/>
              </w:rPr>
            </w:pPr>
            <w:r>
              <w:rPr>
                <w:color w:val="212529"/>
                <w:sz w:val="24"/>
                <w:szCs w:val="24"/>
              </w:rPr>
              <w:t xml:space="preserve">Expliquez votre plan de livraison, que ce soit en embauchant vos propres chauffeurs ou en utilisant </w:t>
            </w:r>
            <w:hyperlink r:id="rId9" w:history="1">
              <w:r>
                <w:rPr>
                  <w:color w:val="1155CC"/>
                  <w:sz w:val="24"/>
                  <w:szCs w:val="24"/>
                  <w:u w:val="single"/>
                </w:rPr>
                <w:t xml:space="preserve">une plateforme de livraison comme </w:t>
              </w:r>
              <w:proofErr w:type="spellStart"/>
              <w:r>
                <w:rPr>
                  <w:color w:val="1155CC"/>
                  <w:sz w:val="24"/>
                  <w:szCs w:val="24"/>
                  <w:u w:val="single"/>
                </w:rPr>
                <w:t>DoorDash</w:t>
              </w:r>
              <w:proofErr w:type="spellEnd"/>
            </w:hyperlink>
            <w:r>
              <w:rPr>
                <w:color w:val="212529"/>
                <w:sz w:val="24"/>
                <w:szCs w:val="24"/>
              </w:rPr>
              <w:t xml:space="preserve">. </w:t>
            </w:r>
          </w:p>
        </w:tc>
      </w:tr>
      <w:tr w:rsidR="00AF48BA" w14:paraId="6B4687EC" w14:textId="77777777">
        <w:trPr>
          <w:trHeight w:val="552"/>
        </w:trPr>
        <w:tc>
          <w:tcPr>
            <w:tcW w:w="9360" w:type="dxa"/>
            <w:tcMar>
              <w:top w:w="144" w:type="dxa"/>
              <w:left w:w="144" w:type="dxa"/>
              <w:bottom w:w="144" w:type="dxa"/>
              <w:right w:w="144" w:type="dxa"/>
            </w:tcMar>
          </w:tcPr>
          <w:p w14:paraId="62D6F374" w14:textId="77777777" w:rsidR="00AF48BA" w:rsidRDefault="00C6545B">
            <w:pPr>
              <w:spacing w:line="240" w:lineRule="auto"/>
              <w:jc w:val="right"/>
              <w:rPr>
                <w:i/>
                <w:color w:val="696969"/>
              </w:rPr>
            </w:pPr>
            <w:r>
              <w:rPr>
                <w:i/>
                <w:color w:val="696969"/>
              </w:rPr>
              <w:t>Effacez ces conseils lorsque vous avez terminé.</w:t>
            </w:r>
          </w:p>
        </w:tc>
      </w:tr>
    </w:tbl>
    <w:p w14:paraId="0BD96053" w14:textId="77777777" w:rsidR="00AF48BA" w:rsidRDefault="00AF48BA"/>
    <w:tbl>
      <w:tblPr>
        <w:tblStyle w:val="Table52"/>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176F8FE3" w14:textId="77777777">
        <w:trPr>
          <w:trHeight w:val="576"/>
        </w:trPr>
        <w:tc>
          <w:tcPr>
            <w:tcW w:w="9360" w:type="dxa"/>
            <w:shd w:val="clear" w:color="auto" w:fill="FF3008"/>
            <w:tcMar>
              <w:top w:w="100" w:type="dxa"/>
              <w:left w:w="100" w:type="dxa"/>
              <w:bottom w:w="100" w:type="dxa"/>
              <w:right w:w="100" w:type="dxa"/>
            </w:tcMar>
            <w:vAlign w:val="center"/>
          </w:tcPr>
          <w:p w14:paraId="2D50FFBC" w14:textId="77777777" w:rsidR="00AF48BA" w:rsidRDefault="00C6545B" w:rsidP="0096355B">
            <w:pPr>
              <w:keepNext/>
              <w:rPr>
                <w:b/>
                <w:color w:val="FFFFFF"/>
                <w:sz w:val="24"/>
                <w:szCs w:val="24"/>
              </w:rPr>
            </w:pPr>
            <w:r>
              <w:rPr>
                <w:b/>
                <w:color w:val="FFFFFF"/>
                <w:sz w:val="24"/>
                <w:szCs w:val="24"/>
              </w:rPr>
              <w:lastRenderedPageBreak/>
              <w:t>Définissez votre plan de livraison ici.</w:t>
            </w:r>
          </w:p>
        </w:tc>
      </w:tr>
      <w:tr w:rsidR="00AF48BA" w14:paraId="61CACB33" w14:textId="77777777">
        <w:trPr>
          <w:trHeight w:val="3455"/>
        </w:trPr>
        <w:tc>
          <w:tcPr>
            <w:tcW w:w="9360" w:type="dxa"/>
            <w:shd w:val="clear" w:color="auto" w:fill="F6F5F1"/>
            <w:tcMar>
              <w:top w:w="100" w:type="dxa"/>
              <w:left w:w="100" w:type="dxa"/>
              <w:bottom w:w="100" w:type="dxa"/>
              <w:right w:w="100" w:type="dxa"/>
            </w:tcMar>
          </w:tcPr>
          <w:p w14:paraId="2DEFC0F9" w14:textId="77777777" w:rsidR="00AF48BA" w:rsidRDefault="00AF48BA">
            <w:pPr>
              <w:rPr>
                <w:color w:val="212529"/>
                <w:sz w:val="24"/>
                <w:szCs w:val="24"/>
              </w:rPr>
            </w:pPr>
          </w:p>
        </w:tc>
      </w:tr>
    </w:tbl>
    <w:p w14:paraId="3BE24CF4" w14:textId="77777777" w:rsidR="00AF48BA" w:rsidRDefault="00AF48BA"/>
    <w:p w14:paraId="73AEF5EB" w14:textId="77777777" w:rsidR="00AF48BA" w:rsidRDefault="00C6545B">
      <w:r>
        <w:br w:type="page"/>
      </w:r>
    </w:p>
    <w:p w14:paraId="1A1D2AF0" w14:textId="77777777" w:rsidR="00AF48BA" w:rsidRDefault="00C6545B">
      <w:pPr>
        <w:pStyle w:val="Ttulo1"/>
        <w:rPr>
          <w:rFonts w:ascii="Proxima Nova" w:eastAsia="Proxima Nova" w:hAnsi="Proxima Nova" w:cs="Proxima Nova"/>
        </w:rPr>
      </w:pPr>
      <w:bookmarkStart w:id="40" w:name="_Toc256000039"/>
      <w:r>
        <w:rPr>
          <w:rFonts w:ascii="Proxima Nova" w:eastAsia="Proxima Nova" w:hAnsi="Proxima Nova" w:cs="Proxima Nova"/>
        </w:rPr>
        <w:lastRenderedPageBreak/>
        <w:t>VI. Plan marketing</w:t>
      </w:r>
      <w:bookmarkEnd w:id="40"/>
    </w:p>
    <w:p w14:paraId="6C0508AF" w14:textId="77777777" w:rsidR="00AF48BA" w:rsidRDefault="00AF48BA"/>
    <w:tbl>
      <w:tblPr>
        <w:tblStyle w:val="Table53"/>
        <w:tblW w:w="9360" w:type="dxa"/>
        <w:tblLayout w:type="fixed"/>
        <w:tblLook w:val="0600" w:firstRow="0" w:lastRow="0" w:firstColumn="0" w:lastColumn="0" w:noHBand="1" w:noVBand="1"/>
      </w:tblPr>
      <w:tblGrid>
        <w:gridCol w:w="9360"/>
      </w:tblGrid>
      <w:tr w:rsidR="00AF48BA" w14:paraId="54CC8F7E" w14:textId="77777777">
        <w:tc>
          <w:tcPr>
            <w:tcW w:w="9360" w:type="dxa"/>
            <w:shd w:val="clear" w:color="auto" w:fill="FFF1E7"/>
            <w:tcMar>
              <w:top w:w="360" w:type="dxa"/>
              <w:left w:w="360" w:type="dxa"/>
              <w:bottom w:w="360" w:type="dxa"/>
              <w:right w:w="360" w:type="dxa"/>
            </w:tcMar>
            <w:vAlign w:val="center"/>
          </w:tcPr>
          <w:p w14:paraId="182B1711" w14:textId="77777777" w:rsidR="00AF48BA" w:rsidRDefault="00C6545B">
            <w:pPr>
              <w:spacing w:before="200" w:line="312" w:lineRule="auto"/>
              <w:rPr>
                <w:b/>
                <w:color w:val="212529"/>
                <w:sz w:val="24"/>
                <w:szCs w:val="24"/>
              </w:rPr>
            </w:pPr>
            <w:r>
              <w:rPr>
                <w:b/>
                <w:color w:val="212529"/>
                <w:sz w:val="24"/>
                <w:szCs w:val="24"/>
              </w:rPr>
              <w:t>Conseils de pro</w:t>
            </w:r>
          </w:p>
          <w:p w14:paraId="48209375" w14:textId="77777777" w:rsidR="00AF48BA" w:rsidRPr="006E698C" w:rsidRDefault="00C6545B">
            <w:pPr>
              <w:spacing w:before="200" w:line="312" w:lineRule="auto"/>
              <w:rPr>
                <w:color w:val="212529"/>
                <w:spacing w:val="-2"/>
                <w:sz w:val="24"/>
                <w:szCs w:val="24"/>
              </w:rPr>
            </w:pPr>
            <w:r w:rsidRPr="006E698C">
              <w:rPr>
                <w:color w:val="212529"/>
                <w:spacing w:val="-2"/>
                <w:sz w:val="24"/>
                <w:szCs w:val="24"/>
              </w:rPr>
              <w:t>Quelle que soit la qualité de votre produit, vous ne générerez pas de ventes si les clients ne savent pas que vous existez. Pensez à la couverture médiatique locale que vous avez obtenue, à vos récents efforts publicitaires ou à votre stratégie de marketing numérique, et décrivez-les ici. Avez-vous accès à une liste de clients potentiels avec qui vous pouvez communiquer pour annoncer une grande ouverture?</w:t>
            </w:r>
          </w:p>
          <w:p w14:paraId="24C5D6C2" w14:textId="77777777" w:rsidR="00AF48BA" w:rsidRDefault="00C6545B">
            <w:pPr>
              <w:spacing w:before="200" w:line="312" w:lineRule="auto"/>
              <w:rPr>
                <w:color w:val="212529"/>
                <w:sz w:val="24"/>
                <w:szCs w:val="24"/>
              </w:rPr>
            </w:pPr>
            <w:r>
              <w:rPr>
                <w:color w:val="212529"/>
                <w:sz w:val="24"/>
                <w:szCs w:val="24"/>
              </w:rPr>
              <w:t xml:space="preserve">Les consommateurs veulent également savoir que le camion-restaurant qu’ils apprécient se préoccupe de leur communauté. L’élaboration d’un plan peut vous aider à trouver des moyens pour faire de l’engagement communautaire une priorité. </w:t>
            </w:r>
          </w:p>
        </w:tc>
      </w:tr>
      <w:tr w:rsidR="00AF48BA" w14:paraId="753AFE9C" w14:textId="77777777">
        <w:trPr>
          <w:trHeight w:val="552"/>
        </w:trPr>
        <w:tc>
          <w:tcPr>
            <w:tcW w:w="9360" w:type="dxa"/>
            <w:tcMar>
              <w:top w:w="144" w:type="dxa"/>
              <w:left w:w="144" w:type="dxa"/>
              <w:bottom w:w="144" w:type="dxa"/>
              <w:right w:w="144" w:type="dxa"/>
            </w:tcMar>
          </w:tcPr>
          <w:p w14:paraId="46A9A565" w14:textId="77777777" w:rsidR="00AF48BA" w:rsidRDefault="00C6545B">
            <w:pPr>
              <w:spacing w:line="240" w:lineRule="auto"/>
              <w:jc w:val="right"/>
              <w:rPr>
                <w:i/>
                <w:color w:val="696969"/>
              </w:rPr>
            </w:pPr>
            <w:r>
              <w:rPr>
                <w:i/>
                <w:color w:val="696969"/>
              </w:rPr>
              <w:t>Effacez ces conseils lorsque vous avez terminé.</w:t>
            </w:r>
          </w:p>
        </w:tc>
      </w:tr>
    </w:tbl>
    <w:p w14:paraId="7346AE97" w14:textId="77777777" w:rsidR="00AF48BA" w:rsidRDefault="00AF48BA"/>
    <w:p w14:paraId="79A4C3DF" w14:textId="77777777" w:rsidR="00AF48BA" w:rsidRDefault="00AF48BA"/>
    <w:tbl>
      <w:tblPr>
        <w:tblStyle w:val="Table54"/>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03D17697" w14:textId="77777777">
        <w:trPr>
          <w:trHeight w:val="576"/>
        </w:trPr>
        <w:tc>
          <w:tcPr>
            <w:tcW w:w="9360" w:type="dxa"/>
            <w:shd w:val="clear" w:color="auto" w:fill="FF3008"/>
            <w:tcMar>
              <w:top w:w="100" w:type="dxa"/>
              <w:left w:w="100" w:type="dxa"/>
              <w:bottom w:w="100" w:type="dxa"/>
              <w:right w:w="100" w:type="dxa"/>
            </w:tcMar>
            <w:vAlign w:val="center"/>
          </w:tcPr>
          <w:p w14:paraId="40FB4D4E" w14:textId="77777777" w:rsidR="00AF48BA" w:rsidRDefault="00C6545B">
            <w:pPr>
              <w:rPr>
                <w:b/>
                <w:color w:val="FFFFFF"/>
                <w:sz w:val="24"/>
                <w:szCs w:val="24"/>
              </w:rPr>
            </w:pPr>
            <w:r>
              <w:rPr>
                <w:b/>
                <w:color w:val="FFFFFF"/>
                <w:sz w:val="24"/>
                <w:szCs w:val="24"/>
              </w:rPr>
              <w:t>Rédigez une introduction à votre plan marketing ici.</w:t>
            </w:r>
          </w:p>
        </w:tc>
      </w:tr>
      <w:tr w:rsidR="00AF48BA" w14:paraId="648A4693" w14:textId="77777777">
        <w:trPr>
          <w:trHeight w:val="3455"/>
        </w:trPr>
        <w:tc>
          <w:tcPr>
            <w:tcW w:w="9360" w:type="dxa"/>
            <w:shd w:val="clear" w:color="auto" w:fill="F6F5F1"/>
            <w:tcMar>
              <w:top w:w="100" w:type="dxa"/>
              <w:left w:w="100" w:type="dxa"/>
              <w:bottom w:w="100" w:type="dxa"/>
              <w:right w:w="100" w:type="dxa"/>
            </w:tcMar>
          </w:tcPr>
          <w:p w14:paraId="15BF3CC0" w14:textId="77777777" w:rsidR="00AF48BA" w:rsidRDefault="00AF48BA">
            <w:pPr>
              <w:rPr>
                <w:color w:val="212529"/>
                <w:sz w:val="24"/>
                <w:szCs w:val="24"/>
              </w:rPr>
            </w:pPr>
          </w:p>
        </w:tc>
      </w:tr>
    </w:tbl>
    <w:p w14:paraId="27C2516B" w14:textId="77777777" w:rsidR="00AF48BA" w:rsidRDefault="00AF48BA"/>
    <w:p w14:paraId="64BA2B71" w14:textId="77777777" w:rsidR="00AF48BA" w:rsidRDefault="00C6545B">
      <w:r>
        <w:br w:type="page"/>
      </w:r>
    </w:p>
    <w:p w14:paraId="55218962" w14:textId="77777777" w:rsidR="00AF48BA" w:rsidRDefault="00C6545B">
      <w:pPr>
        <w:pStyle w:val="Ttulo2"/>
      </w:pPr>
      <w:bookmarkStart w:id="41" w:name="_Toc256000040"/>
      <w:r>
        <w:lastRenderedPageBreak/>
        <w:t>Marketing numérique</w:t>
      </w:r>
      <w:bookmarkEnd w:id="41"/>
      <w:r>
        <w:t xml:space="preserve"> </w:t>
      </w:r>
    </w:p>
    <w:p w14:paraId="02A04DB2" w14:textId="77777777" w:rsidR="00AF48BA" w:rsidRDefault="00AF48BA"/>
    <w:tbl>
      <w:tblPr>
        <w:tblStyle w:val="Table55"/>
        <w:tblW w:w="9360" w:type="dxa"/>
        <w:tblLayout w:type="fixed"/>
        <w:tblLook w:val="0600" w:firstRow="0" w:lastRow="0" w:firstColumn="0" w:lastColumn="0" w:noHBand="1" w:noVBand="1"/>
      </w:tblPr>
      <w:tblGrid>
        <w:gridCol w:w="9360"/>
      </w:tblGrid>
      <w:tr w:rsidR="00AF48BA" w14:paraId="72BF00C8" w14:textId="77777777">
        <w:tc>
          <w:tcPr>
            <w:tcW w:w="9360" w:type="dxa"/>
            <w:shd w:val="clear" w:color="auto" w:fill="FFF1E7"/>
            <w:tcMar>
              <w:top w:w="360" w:type="dxa"/>
              <w:left w:w="360" w:type="dxa"/>
              <w:bottom w:w="360" w:type="dxa"/>
              <w:right w:w="360" w:type="dxa"/>
            </w:tcMar>
            <w:vAlign w:val="center"/>
          </w:tcPr>
          <w:p w14:paraId="5AD15804" w14:textId="77777777" w:rsidR="00AF48BA" w:rsidRPr="006E698C" w:rsidRDefault="00C6545B">
            <w:pPr>
              <w:spacing w:before="200" w:line="312" w:lineRule="auto"/>
              <w:rPr>
                <w:b/>
                <w:color w:val="212529"/>
                <w:spacing w:val="-2"/>
                <w:sz w:val="24"/>
                <w:szCs w:val="24"/>
              </w:rPr>
            </w:pPr>
            <w:r w:rsidRPr="006E698C">
              <w:rPr>
                <w:b/>
                <w:color w:val="212529"/>
                <w:spacing w:val="-2"/>
                <w:sz w:val="24"/>
                <w:szCs w:val="24"/>
              </w:rPr>
              <w:t>Conseil de pro</w:t>
            </w:r>
          </w:p>
          <w:p w14:paraId="2C2A6DB2" w14:textId="77777777" w:rsidR="00AF48BA" w:rsidRPr="006E698C" w:rsidRDefault="00C6545B">
            <w:pPr>
              <w:spacing w:before="200" w:line="312" w:lineRule="auto"/>
              <w:rPr>
                <w:color w:val="212529"/>
                <w:spacing w:val="-2"/>
                <w:sz w:val="24"/>
                <w:szCs w:val="24"/>
              </w:rPr>
            </w:pPr>
            <w:r w:rsidRPr="006E698C">
              <w:rPr>
                <w:color w:val="212529"/>
                <w:spacing w:val="-2"/>
                <w:sz w:val="24"/>
                <w:szCs w:val="24"/>
              </w:rPr>
              <w:t xml:space="preserve">De nos jours, une </w:t>
            </w:r>
            <w:hyperlink r:id="rId10" w:history="1">
              <w:r w:rsidRPr="006E698C">
                <w:rPr>
                  <w:color w:val="1155CC"/>
                  <w:spacing w:val="-2"/>
                  <w:sz w:val="24"/>
                  <w:szCs w:val="24"/>
                  <w:u w:val="single"/>
                </w:rPr>
                <w:t>forte présence en ligne</w:t>
              </w:r>
            </w:hyperlink>
            <w:r w:rsidRPr="006E698C">
              <w:rPr>
                <w:color w:val="212529"/>
                <w:spacing w:val="-2"/>
                <w:sz w:val="24"/>
                <w:szCs w:val="24"/>
              </w:rPr>
              <w:t xml:space="preserve"> est indispensable à la réussite d’une entreprise. Les clients utilisent fréquemment les moteurs de recherche, les médias sociaux et les plateformes d’évaluation générées par les utilisateurs pour trouver des endroits où faire des achats et manger. Quel est votre plan pour répondre aux commentaires en ligne concernant votre entreprise? Quelles plateformes de médias sociaux allez-vous utiliser? Utilisez cette section pour décrire votre plan. </w:t>
            </w:r>
          </w:p>
        </w:tc>
      </w:tr>
      <w:tr w:rsidR="00AF48BA" w14:paraId="719FEEFC" w14:textId="77777777">
        <w:trPr>
          <w:trHeight w:val="552"/>
        </w:trPr>
        <w:tc>
          <w:tcPr>
            <w:tcW w:w="9360" w:type="dxa"/>
            <w:tcMar>
              <w:top w:w="144" w:type="dxa"/>
              <w:left w:w="144" w:type="dxa"/>
              <w:bottom w:w="144" w:type="dxa"/>
              <w:right w:w="144" w:type="dxa"/>
            </w:tcMar>
          </w:tcPr>
          <w:p w14:paraId="248DDE90" w14:textId="77777777" w:rsidR="00AF48BA" w:rsidRDefault="00C6545B">
            <w:pPr>
              <w:spacing w:line="240" w:lineRule="auto"/>
              <w:jc w:val="right"/>
              <w:rPr>
                <w:i/>
                <w:color w:val="696969"/>
              </w:rPr>
            </w:pPr>
            <w:r>
              <w:rPr>
                <w:i/>
                <w:color w:val="696969"/>
              </w:rPr>
              <w:t>Effacez ces conseils lorsque vous avez terminé.</w:t>
            </w:r>
          </w:p>
        </w:tc>
      </w:tr>
    </w:tbl>
    <w:p w14:paraId="1FA02DFD" w14:textId="77777777" w:rsidR="00AF48BA" w:rsidRDefault="00AF48BA"/>
    <w:p w14:paraId="5F1100E0" w14:textId="77777777" w:rsidR="00AF48BA" w:rsidRDefault="00AF48BA"/>
    <w:tbl>
      <w:tblPr>
        <w:tblStyle w:val="Table56"/>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116C004D" w14:textId="77777777">
        <w:trPr>
          <w:trHeight w:val="576"/>
        </w:trPr>
        <w:tc>
          <w:tcPr>
            <w:tcW w:w="9360" w:type="dxa"/>
            <w:shd w:val="clear" w:color="auto" w:fill="FF3008"/>
            <w:tcMar>
              <w:top w:w="100" w:type="dxa"/>
              <w:left w:w="100" w:type="dxa"/>
              <w:bottom w:w="100" w:type="dxa"/>
              <w:right w:w="100" w:type="dxa"/>
            </w:tcMar>
            <w:vAlign w:val="center"/>
          </w:tcPr>
          <w:p w14:paraId="2A5B7388" w14:textId="77777777" w:rsidR="00AF48BA" w:rsidRDefault="00C6545B">
            <w:pPr>
              <w:rPr>
                <w:b/>
                <w:color w:val="FFFFFF"/>
                <w:sz w:val="24"/>
                <w:szCs w:val="24"/>
              </w:rPr>
            </w:pPr>
            <w:r>
              <w:rPr>
                <w:b/>
                <w:color w:val="FFFFFF"/>
                <w:sz w:val="24"/>
                <w:szCs w:val="24"/>
              </w:rPr>
              <w:t>Rédigez votre plan marketing numérique ici.</w:t>
            </w:r>
          </w:p>
        </w:tc>
      </w:tr>
      <w:tr w:rsidR="00AF48BA" w14:paraId="7625122E" w14:textId="77777777">
        <w:trPr>
          <w:trHeight w:val="3455"/>
        </w:trPr>
        <w:tc>
          <w:tcPr>
            <w:tcW w:w="9360" w:type="dxa"/>
            <w:shd w:val="clear" w:color="auto" w:fill="F6F5F1"/>
            <w:tcMar>
              <w:top w:w="100" w:type="dxa"/>
              <w:left w:w="100" w:type="dxa"/>
              <w:bottom w:w="100" w:type="dxa"/>
              <w:right w:w="100" w:type="dxa"/>
            </w:tcMar>
          </w:tcPr>
          <w:p w14:paraId="77543FEB" w14:textId="77777777" w:rsidR="00AF48BA" w:rsidRDefault="00AF48BA">
            <w:pPr>
              <w:rPr>
                <w:color w:val="212529"/>
                <w:sz w:val="24"/>
                <w:szCs w:val="24"/>
              </w:rPr>
            </w:pPr>
          </w:p>
        </w:tc>
      </w:tr>
    </w:tbl>
    <w:p w14:paraId="073759A3" w14:textId="77777777" w:rsidR="00AF48BA" w:rsidRDefault="00AF48BA"/>
    <w:p w14:paraId="71767D7B" w14:textId="77777777" w:rsidR="00AF48BA" w:rsidRDefault="00AF48BA"/>
    <w:p w14:paraId="69B8CB85" w14:textId="77777777" w:rsidR="00AF48BA" w:rsidRDefault="00AF48BA"/>
    <w:p w14:paraId="7164A69F" w14:textId="77777777" w:rsidR="00AF48BA" w:rsidRDefault="00AF48BA">
      <w:pPr>
        <w:pStyle w:val="Ttulo2"/>
      </w:pPr>
      <w:bookmarkStart w:id="42" w:name="_c3fba4qmtbri" w:colFirst="0" w:colLast="0"/>
      <w:bookmarkEnd w:id="42"/>
    </w:p>
    <w:p w14:paraId="3D5924E3" w14:textId="77777777" w:rsidR="00AF48BA" w:rsidRDefault="00AF48BA">
      <w:pPr>
        <w:pStyle w:val="Ttulo2"/>
      </w:pPr>
      <w:bookmarkStart w:id="43" w:name="_u8rqsf9m974w" w:colFirst="0" w:colLast="0"/>
      <w:bookmarkEnd w:id="43"/>
    </w:p>
    <w:p w14:paraId="1FE8ED83" w14:textId="77777777" w:rsidR="00AF48BA" w:rsidRDefault="00AF48BA">
      <w:pPr>
        <w:pStyle w:val="Ttulo2"/>
      </w:pPr>
      <w:bookmarkStart w:id="44" w:name="_hb0pseixrdir" w:colFirst="0" w:colLast="0"/>
      <w:bookmarkEnd w:id="44"/>
    </w:p>
    <w:p w14:paraId="45EC7449" w14:textId="77777777" w:rsidR="00AF48BA" w:rsidRDefault="00AF48BA">
      <w:pPr>
        <w:pStyle w:val="Ttulo2"/>
      </w:pPr>
      <w:bookmarkStart w:id="45" w:name="_d1s3ifh2ovfe" w:colFirst="0" w:colLast="0"/>
      <w:bookmarkEnd w:id="45"/>
    </w:p>
    <w:p w14:paraId="1B35E91E" w14:textId="77777777" w:rsidR="00AF48BA" w:rsidRDefault="00AF48BA">
      <w:pPr>
        <w:pStyle w:val="Ttulo2"/>
      </w:pPr>
      <w:bookmarkStart w:id="46" w:name="_ckoutum8dfic" w:colFirst="0" w:colLast="0"/>
      <w:bookmarkEnd w:id="46"/>
    </w:p>
    <w:p w14:paraId="7E3CDA25" w14:textId="77777777" w:rsidR="00AF48BA" w:rsidRDefault="00AF48BA">
      <w:pPr>
        <w:pStyle w:val="Ttulo2"/>
      </w:pPr>
      <w:bookmarkStart w:id="47" w:name="_g4s1czf5mihf" w:colFirst="0" w:colLast="0"/>
      <w:bookmarkEnd w:id="47"/>
    </w:p>
    <w:p w14:paraId="7F89AAC2" w14:textId="77777777" w:rsidR="00AF48BA" w:rsidRDefault="00C6545B">
      <w:pPr>
        <w:pStyle w:val="Ttulo2"/>
      </w:pPr>
      <w:bookmarkStart w:id="48" w:name="_Toc256000047"/>
      <w:r>
        <w:t>Engagement communautaire</w:t>
      </w:r>
      <w:bookmarkEnd w:id="48"/>
    </w:p>
    <w:p w14:paraId="5F68D547" w14:textId="77777777" w:rsidR="00AF48BA" w:rsidRDefault="00AF48BA"/>
    <w:tbl>
      <w:tblPr>
        <w:tblStyle w:val="Table57"/>
        <w:tblW w:w="9360" w:type="dxa"/>
        <w:tblLayout w:type="fixed"/>
        <w:tblLook w:val="0600" w:firstRow="0" w:lastRow="0" w:firstColumn="0" w:lastColumn="0" w:noHBand="1" w:noVBand="1"/>
      </w:tblPr>
      <w:tblGrid>
        <w:gridCol w:w="9360"/>
      </w:tblGrid>
      <w:tr w:rsidR="00AF48BA" w14:paraId="7590AE9E" w14:textId="77777777">
        <w:tc>
          <w:tcPr>
            <w:tcW w:w="9360" w:type="dxa"/>
            <w:shd w:val="clear" w:color="auto" w:fill="FFF1E7"/>
            <w:tcMar>
              <w:top w:w="360" w:type="dxa"/>
              <w:left w:w="360" w:type="dxa"/>
              <w:bottom w:w="360" w:type="dxa"/>
              <w:right w:w="360" w:type="dxa"/>
            </w:tcMar>
            <w:vAlign w:val="center"/>
          </w:tcPr>
          <w:p w14:paraId="53CAE7EC" w14:textId="77777777" w:rsidR="00AF48BA" w:rsidRDefault="00C6545B">
            <w:pPr>
              <w:spacing w:before="200" w:line="312" w:lineRule="auto"/>
              <w:rPr>
                <w:b/>
                <w:color w:val="212529"/>
                <w:sz w:val="24"/>
                <w:szCs w:val="24"/>
              </w:rPr>
            </w:pPr>
            <w:r>
              <w:rPr>
                <w:b/>
                <w:color w:val="212529"/>
                <w:sz w:val="24"/>
                <w:szCs w:val="24"/>
              </w:rPr>
              <w:t>Conseil de pro</w:t>
            </w:r>
          </w:p>
          <w:p w14:paraId="2A302E7D" w14:textId="77777777" w:rsidR="00AF48BA" w:rsidRDefault="00C6545B">
            <w:pPr>
              <w:spacing w:before="200" w:line="312" w:lineRule="auto"/>
              <w:rPr>
                <w:color w:val="212529"/>
                <w:sz w:val="24"/>
                <w:szCs w:val="24"/>
              </w:rPr>
            </w:pPr>
            <w:r>
              <w:rPr>
                <w:color w:val="212529"/>
                <w:sz w:val="24"/>
                <w:szCs w:val="24"/>
              </w:rPr>
              <w:t xml:space="preserve">Réfléchissez à la manière dont vous souhaitez développer votre entreprise. Plus votre activité se développera, plus les gens </w:t>
            </w:r>
            <w:hyperlink r:id="rId11" w:history="1">
              <w:r>
                <w:rPr>
                  <w:color w:val="1155CC"/>
                  <w:sz w:val="24"/>
                  <w:szCs w:val="24"/>
                  <w:u w:val="single"/>
                </w:rPr>
                <w:t>parleront en bien de votre camion-restaurant</w:t>
              </w:r>
            </w:hyperlink>
            <w:r>
              <w:rPr>
                <w:color w:val="212529"/>
                <w:sz w:val="24"/>
                <w:szCs w:val="24"/>
              </w:rPr>
              <w:t xml:space="preserve"> et plus vous commencerez à voir des possibilités d’expansion. Partagez votre plan en répondant aux questions ci-dessous :</w:t>
            </w:r>
          </w:p>
          <w:p w14:paraId="15743E84" w14:textId="77777777" w:rsidR="00AF48BA" w:rsidRDefault="00C6545B">
            <w:pPr>
              <w:numPr>
                <w:ilvl w:val="0"/>
                <w:numId w:val="10"/>
              </w:numPr>
              <w:pBdr>
                <w:top w:val="nil"/>
                <w:left w:val="nil"/>
                <w:bottom w:val="nil"/>
                <w:right w:val="nil"/>
                <w:between w:val="nil"/>
              </w:pBdr>
              <w:spacing w:before="200" w:line="312" w:lineRule="auto"/>
              <w:rPr>
                <w:color w:val="212529"/>
                <w:sz w:val="24"/>
                <w:szCs w:val="24"/>
              </w:rPr>
            </w:pPr>
            <w:r>
              <w:rPr>
                <w:color w:val="212529"/>
                <w:sz w:val="24"/>
                <w:szCs w:val="24"/>
              </w:rPr>
              <w:t>Comment comptez-vous développer votre entreprise?</w:t>
            </w:r>
          </w:p>
          <w:p w14:paraId="278EFDE9" w14:textId="77777777" w:rsidR="00AF48BA" w:rsidRDefault="00C6545B">
            <w:pPr>
              <w:numPr>
                <w:ilvl w:val="0"/>
                <w:numId w:val="10"/>
              </w:numPr>
              <w:pBdr>
                <w:top w:val="nil"/>
                <w:left w:val="nil"/>
                <w:bottom w:val="nil"/>
                <w:right w:val="nil"/>
                <w:between w:val="nil"/>
              </w:pBdr>
              <w:spacing w:line="312" w:lineRule="auto"/>
              <w:rPr>
                <w:color w:val="212529"/>
                <w:sz w:val="24"/>
                <w:szCs w:val="24"/>
              </w:rPr>
            </w:pPr>
            <w:r>
              <w:rPr>
                <w:color w:val="212529"/>
                <w:sz w:val="24"/>
                <w:szCs w:val="24"/>
              </w:rPr>
              <w:t>Allez-vous embaucher davantage de personnel?</w:t>
            </w:r>
          </w:p>
          <w:p w14:paraId="33AF90B6" w14:textId="77777777" w:rsidR="00AF48BA" w:rsidRDefault="00C6545B">
            <w:pPr>
              <w:numPr>
                <w:ilvl w:val="0"/>
                <w:numId w:val="10"/>
              </w:numPr>
              <w:pBdr>
                <w:top w:val="nil"/>
                <w:left w:val="nil"/>
                <w:bottom w:val="nil"/>
                <w:right w:val="nil"/>
                <w:between w:val="nil"/>
              </w:pBdr>
              <w:spacing w:line="312" w:lineRule="auto"/>
              <w:rPr>
                <w:color w:val="212529"/>
                <w:sz w:val="24"/>
                <w:szCs w:val="24"/>
              </w:rPr>
            </w:pPr>
            <w:r>
              <w:rPr>
                <w:color w:val="212529"/>
                <w:sz w:val="24"/>
                <w:szCs w:val="24"/>
              </w:rPr>
              <w:t>Allez-vous acheter davantage de camions-restaurants?</w:t>
            </w:r>
          </w:p>
          <w:p w14:paraId="714F7161" w14:textId="77777777" w:rsidR="00AF48BA" w:rsidRDefault="00C6545B">
            <w:pPr>
              <w:numPr>
                <w:ilvl w:val="0"/>
                <w:numId w:val="10"/>
              </w:numPr>
              <w:pBdr>
                <w:top w:val="nil"/>
                <w:left w:val="nil"/>
                <w:bottom w:val="nil"/>
                <w:right w:val="nil"/>
                <w:between w:val="nil"/>
              </w:pBdr>
              <w:spacing w:line="312" w:lineRule="auto"/>
              <w:rPr>
                <w:color w:val="212529"/>
                <w:sz w:val="24"/>
                <w:szCs w:val="24"/>
              </w:rPr>
            </w:pPr>
            <w:r>
              <w:rPr>
                <w:color w:val="212529"/>
                <w:sz w:val="24"/>
                <w:szCs w:val="24"/>
              </w:rPr>
              <w:t>Allez-vous étendre la zone géographique desservie par votre camion?</w:t>
            </w:r>
          </w:p>
          <w:p w14:paraId="0FBD7939" w14:textId="77777777" w:rsidR="00AF48BA" w:rsidRDefault="00C6545B">
            <w:pPr>
              <w:numPr>
                <w:ilvl w:val="0"/>
                <w:numId w:val="10"/>
              </w:numPr>
              <w:pBdr>
                <w:top w:val="nil"/>
                <w:left w:val="nil"/>
                <w:bottom w:val="nil"/>
                <w:right w:val="nil"/>
                <w:between w:val="nil"/>
              </w:pBdr>
              <w:spacing w:line="312" w:lineRule="auto"/>
              <w:rPr>
                <w:color w:val="212529"/>
                <w:sz w:val="24"/>
                <w:szCs w:val="24"/>
              </w:rPr>
            </w:pPr>
            <w:r>
              <w:rPr>
                <w:color w:val="212529"/>
                <w:sz w:val="24"/>
                <w:szCs w:val="24"/>
              </w:rPr>
              <w:t>Comment allez-vous distribuer vos produits?</w:t>
            </w:r>
          </w:p>
          <w:p w14:paraId="72E0313B" w14:textId="77777777" w:rsidR="00AF48BA" w:rsidRDefault="00C6545B">
            <w:pPr>
              <w:numPr>
                <w:ilvl w:val="0"/>
                <w:numId w:val="10"/>
              </w:numPr>
              <w:pBdr>
                <w:top w:val="nil"/>
                <w:left w:val="nil"/>
                <w:bottom w:val="nil"/>
                <w:right w:val="nil"/>
                <w:between w:val="nil"/>
              </w:pBdr>
              <w:spacing w:line="312" w:lineRule="auto"/>
              <w:rPr>
                <w:color w:val="212529"/>
                <w:sz w:val="24"/>
                <w:szCs w:val="24"/>
              </w:rPr>
            </w:pPr>
            <w:r>
              <w:rPr>
                <w:color w:val="212529"/>
                <w:sz w:val="24"/>
                <w:szCs w:val="24"/>
              </w:rPr>
              <w:t>Allez-vous vendre uniquement à partir de votre camion?</w:t>
            </w:r>
          </w:p>
          <w:p w14:paraId="1DCDA71C" w14:textId="77777777" w:rsidR="00AF48BA" w:rsidRDefault="00C6545B">
            <w:pPr>
              <w:numPr>
                <w:ilvl w:val="0"/>
                <w:numId w:val="10"/>
              </w:numPr>
              <w:pBdr>
                <w:top w:val="nil"/>
                <w:left w:val="nil"/>
                <w:bottom w:val="nil"/>
                <w:right w:val="nil"/>
                <w:between w:val="nil"/>
              </w:pBdr>
              <w:spacing w:line="312" w:lineRule="auto"/>
              <w:rPr>
                <w:color w:val="212529"/>
                <w:sz w:val="24"/>
                <w:szCs w:val="24"/>
              </w:rPr>
            </w:pPr>
            <w:r>
              <w:rPr>
                <w:color w:val="212529"/>
                <w:sz w:val="24"/>
                <w:szCs w:val="24"/>
              </w:rPr>
              <w:t xml:space="preserve">Allez-vous participer à des foires ou à des festivals de camions-restaurants? </w:t>
            </w:r>
          </w:p>
        </w:tc>
      </w:tr>
      <w:tr w:rsidR="00AF48BA" w14:paraId="570021A0" w14:textId="77777777">
        <w:trPr>
          <w:trHeight w:val="552"/>
        </w:trPr>
        <w:tc>
          <w:tcPr>
            <w:tcW w:w="9360" w:type="dxa"/>
            <w:tcMar>
              <w:top w:w="144" w:type="dxa"/>
              <w:left w:w="144" w:type="dxa"/>
              <w:bottom w:w="144" w:type="dxa"/>
              <w:right w:w="144" w:type="dxa"/>
            </w:tcMar>
          </w:tcPr>
          <w:p w14:paraId="4A87CE3F" w14:textId="77777777" w:rsidR="00AF48BA" w:rsidRDefault="00C6545B">
            <w:pPr>
              <w:spacing w:line="240" w:lineRule="auto"/>
              <w:jc w:val="right"/>
              <w:rPr>
                <w:i/>
                <w:color w:val="696969"/>
              </w:rPr>
            </w:pPr>
            <w:r>
              <w:rPr>
                <w:i/>
                <w:color w:val="696969"/>
              </w:rPr>
              <w:t>Effacez ces conseils lorsque vous avez terminé.</w:t>
            </w:r>
          </w:p>
        </w:tc>
      </w:tr>
    </w:tbl>
    <w:p w14:paraId="3B16CFB1" w14:textId="77777777" w:rsidR="00AF48BA" w:rsidRDefault="00AF48BA"/>
    <w:p w14:paraId="752A8799" w14:textId="77777777" w:rsidR="00AF48BA" w:rsidRDefault="00AF48BA"/>
    <w:p w14:paraId="7BA0F1AA" w14:textId="77777777" w:rsidR="00AF48BA" w:rsidRDefault="00AF48BA"/>
    <w:p w14:paraId="6863F4FA" w14:textId="77777777" w:rsidR="00AF48BA" w:rsidRDefault="00AF48BA"/>
    <w:p w14:paraId="5DB9FC27" w14:textId="77777777" w:rsidR="00AF48BA" w:rsidRDefault="00AF48BA"/>
    <w:p w14:paraId="430B3C22" w14:textId="77777777" w:rsidR="00AF48BA" w:rsidRDefault="00AF48BA"/>
    <w:p w14:paraId="210EC7A2" w14:textId="77777777" w:rsidR="00AF48BA" w:rsidRDefault="00AF48BA"/>
    <w:p w14:paraId="4F0D5F2D" w14:textId="77777777" w:rsidR="00AF48BA" w:rsidRDefault="00AF48BA"/>
    <w:p w14:paraId="2DFFB41B" w14:textId="77777777" w:rsidR="00AF48BA" w:rsidRDefault="00AF48BA"/>
    <w:p w14:paraId="45AD4C32" w14:textId="77777777" w:rsidR="00AF48BA" w:rsidRDefault="00AF48BA"/>
    <w:tbl>
      <w:tblPr>
        <w:tblStyle w:val="Table58"/>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5076FE7E" w14:textId="77777777">
        <w:trPr>
          <w:trHeight w:val="576"/>
        </w:trPr>
        <w:tc>
          <w:tcPr>
            <w:tcW w:w="9360" w:type="dxa"/>
            <w:shd w:val="clear" w:color="auto" w:fill="FF3008"/>
            <w:tcMar>
              <w:top w:w="100" w:type="dxa"/>
              <w:left w:w="100" w:type="dxa"/>
              <w:bottom w:w="100" w:type="dxa"/>
              <w:right w:w="100" w:type="dxa"/>
            </w:tcMar>
            <w:vAlign w:val="center"/>
          </w:tcPr>
          <w:p w14:paraId="2450F295" w14:textId="77777777" w:rsidR="00AF48BA" w:rsidRDefault="00C6545B">
            <w:pPr>
              <w:rPr>
                <w:b/>
                <w:color w:val="FFFFFF"/>
                <w:sz w:val="24"/>
                <w:szCs w:val="24"/>
              </w:rPr>
            </w:pPr>
            <w:r>
              <w:rPr>
                <w:b/>
                <w:color w:val="FFFFFF"/>
                <w:sz w:val="24"/>
                <w:szCs w:val="24"/>
              </w:rPr>
              <w:lastRenderedPageBreak/>
              <w:t>Présentez vos stratégies d’engagement communautaire ici.</w:t>
            </w:r>
          </w:p>
        </w:tc>
      </w:tr>
      <w:tr w:rsidR="00AF48BA" w14:paraId="348BD3C5" w14:textId="77777777">
        <w:trPr>
          <w:trHeight w:val="3455"/>
        </w:trPr>
        <w:tc>
          <w:tcPr>
            <w:tcW w:w="9360" w:type="dxa"/>
            <w:shd w:val="clear" w:color="auto" w:fill="F6F5F1"/>
            <w:tcMar>
              <w:top w:w="100" w:type="dxa"/>
              <w:left w:w="100" w:type="dxa"/>
              <w:bottom w:w="100" w:type="dxa"/>
              <w:right w:w="100" w:type="dxa"/>
            </w:tcMar>
          </w:tcPr>
          <w:p w14:paraId="000E02BE" w14:textId="77777777" w:rsidR="00AF48BA" w:rsidRDefault="00AF48BA">
            <w:pPr>
              <w:rPr>
                <w:color w:val="212529"/>
                <w:sz w:val="24"/>
                <w:szCs w:val="24"/>
              </w:rPr>
            </w:pPr>
          </w:p>
        </w:tc>
      </w:tr>
    </w:tbl>
    <w:p w14:paraId="7347EE80" w14:textId="77777777" w:rsidR="00AF48BA" w:rsidRDefault="00AF48BA"/>
    <w:p w14:paraId="2995AC59" w14:textId="77777777" w:rsidR="00AF48BA" w:rsidRDefault="00AF48BA"/>
    <w:p w14:paraId="6E0191F2" w14:textId="77777777" w:rsidR="00AF48BA" w:rsidRDefault="00AF48BA"/>
    <w:p w14:paraId="4D48D2EB" w14:textId="77777777" w:rsidR="00AF48BA" w:rsidRDefault="00AF48BA">
      <w:pPr>
        <w:pStyle w:val="Ttulo2"/>
      </w:pPr>
      <w:bookmarkStart w:id="49" w:name="_eakib3shvhq6" w:colFirst="0" w:colLast="0"/>
      <w:bookmarkEnd w:id="49"/>
    </w:p>
    <w:p w14:paraId="7DD071AF" w14:textId="77777777" w:rsidR="00AF48BA" w:rsidRDefault="00AF48BA">
      <w:pPr>
        <w:pStyle w:val="Ttulo2"/>
      </w:pPr>
      <w:bookmarkStart w:id="50" w:name="_a8061a9kt5ob" w:colFirst="0" w:colLast="0"/>
      <w:bookmarkEnd w:id="50"/>
    </w:p>
    <w:p w14:paraId="40A6517E" w14:textId="77777777" w:rsidR="00AF48BA" w:rsidRDefault="00AF48BA">
      <w:pPr>
        <w:pStyle w:val="Ttulo2"/>
      </w:pPr>
      <w:bookmarkStart w:id="51" w:name="_gx2mu0m72oty" w:colFirst="0" w:colLast="0"/>
      <w:bookmarkEnd w:id="51"/>
    </w:p>
    <w:p w14:paraId="47911F9F" w14:textId="77777777" w:rsidR="00AF48BA" w:rsidRDefault="00C6545B">
      <w:pPr>
        <w:pStyle w:val="Ttulo2"/>
      </w:pPr>
      <w:bookmarkStart w:id="52" w:name="_Toc256000051"/>
      <w:r>
        <w:t>Fidélisation de la clientèle</w:t>
      </w:r>
      <w:bookmarkEnd w:id="52"/>
      <w:r>
        <w:t xml:space="preserve"> </w:t>
      </w:r>
    </w:p>
    <w:p w14:paraId="2576F03A" w14:textId="77777777" w:rsidR="00AF48BA" w:rsidRDefault="00AF48BA"/>
    <w:tbl>
      <w:tblPr>
        <w:tblStyle w:val="Table59"/>
        <w:tblW w:w="9360" w:type="dxa"/>
        <w:tblLayout w:type="fixed"/>
        <w:tblLook w:val="0600" w:firstRow="0" w:lastRow="0" w:firstColumn="0" w:lastColumn="0" w:noHBand="1" w:noVBand="1"/>
      </w:tblPr>
      <w:tblGrid>
        <w:gridCol w:w="9360"/>
      </w:tblGrid>
      <w:tr w:rsidR="00AF48BA" w14:paraId="40587DA8" w14:textId="77777777">
        <w:tc>
          <w:tcPr>
            <w:tcW w:w="9360" w:type="dxa"/>
            <w:shd w:val="clear" w:color="auto" w:fill="FFF1E7"/>
            <w:tcMar>
              <w:top w:w="360" w:type="dxa"/>
              <w:left w:w="360" w:type="dxa"/>
              <w:bottom w:w="360" w:type="dxa"/>
              <w:right w:w="360" w:type="dxa"/>
            </w:tcMar>
            <w:vAlign w:val="center"/>
          </w:tcPr>
          <w:p w14:paraId="5EEAB643" w14:textId="77777777" w:rsidR="00AF48BA" w:rsidRDefault="00C6545B">
            <w:pPr>
              <w:spacing w:before="200" w:line="312" w:lineRule="auto"/>
              <w:rPr>
                <w:b/>
                <w:color w:val="212529"/>
                <w:sz w:val="24"/>
                <w:szCs w:val="24"/>
              </w:rPr>
            </w:pPr>
            <w:r>
              <w:rPr>
                <w:b/>
                <w:color w:val="212529"/>
                <w:sz w:val="24"/>
                <w:szCs w:val="24"/>
              </w:rPr>
              <w:t>Conseil de pro</w:t>
            </w:r>
          </w:p>
          <w:p w14:paraId="6D5F1655" w14:textId="7E808832" w:rsidR="00AF48BA" w:rsidRDefault="00C6545B">
            <w:pPr>
              <w:spacing w:before="200" w:line="312" w:lineRule="auto"/>
              <w:rPr>
                <w:color w:val="212529"/>
                <w:sz w:val="24"/>
                <w:szCs w:val="24"/>
              </w:rPr>
            </w:pPr>
            <w:r>
              <w:rPr>
                <w:color w:val="212529"/>
                <w:sz w:val="24"/>
                <w:szCs w:val="24"/>
              </w:rPr>
              <w:t>Une fois que vous aurez attiré un flux régulier de clients à votre camion-restaurant, comment comptez-vous les fidéliser? Dans un marché concurrentiel, il est important de</w:t>
            </w:r>
            <w:r w:rsidR="006E698C">
              <w:rPr>
                <w:color w:val="212529"/>
                <w:sz w:val="24"/>
                <w:szCs w:val="24"/>
              </w:rPr>
              <w:t> </w:t>
            </w:r>
            <w:r>
              <w:rPr>
                <w:color w:val="212529"/>
                <w:sz w:val="24"/>
                <w:szCs w:val="24"/>
              </w:rPr>
              <w:t>demeurer d’actualité. Vous avez peut-être l’intention de créer une base de données d’adresses électroniques de clients ou un programme de fidélisation pour offrir des</w:t>
            </w:r>
            <w:r w:rsidR="006E698C">
              <w:rPr>
                <w:color w:val="212529"/>
                <w:sz w:val="24"/>
                <w:szCs w:val="24"/>
              </w:rPr>
              <w:t> </w:t>
            </w:r>
            <w:r>
              <w:rPr>
                <w:color w:val="212529"/>
                <w:sz w:val="24"/>
                <w:szCs w:val="24"/>
              </w:rPr>
              <w:t xml:space="preserve">avantages. </w:t>
            </w:r>
          </w:p>
          <w:p w14:paraId="73E8AD97" w14:textId="77777777" w:rsidR="00AF48BA" w:rsidRDefault="00C6545B">
            <w:pPr>
              <w:spacing w:before="200" w:line="312" w:lineRule="auto"/>
              <w:rPr>
                <w:color w:val="212529"/>
                <w:sz w:val="24"/>
                <w:szCs w:val="24"/>
              </w:rPr>
            </w:pPr>
            <w:r>
              <w:rPr>
                <w:color w:val="212529"/>
                <w:sz w:val="24"/>
                <w:szCs w:val="24"/>
              </w:rPr>
              <w:t xml:space="preserve">Détaillez ici le fonctionnement de chaque stratégie, l’équipement dont vous avez besoin pour la mettre en œuvre et les promotions que vous prévoyez d’offrir. </w:t>
            </w:r>
          </w:p>
        </w:tc>
      </w:tr>
      <w:tr w:rsidR="00AF48BA" w14:paraId="36D13046" w14:textId="77777777">
        <w:trPr>
          <w:trHeight w:val="552"/>
        </w:trPr>
        <w:tc>
          <w:tcPr>
            <w:tcW w:w="9360" w:type="dxa"/>
            <w:tcMar>
              <w:top w:w="144" w:type="dxa"/>
              <w:left w:w="144" w:type="dxa"/>
              <w:bottom w:w="144" w:type="dxa"/>
              <w:right w:w="144" w:type="dxa"/>
            </w:tcMar>
          </w:tcPr>
          <w:p w14:paraId="1DD95CFE" w14:textId="77777777" w:rsidR="00AF48BA" w:rsidRDefault="00C6545B">
            <w:pPr>
              <w:spacing w:line="240" w:lineRule="auto"/>
              <w:jc w:val="right"/>
              <w:rPr>
                <w:i/>
                <w:color w:val="696969"/>
              </w:rPr>
            </w:pPr>
            <w:r>
              <w:rPr>
                <w:i/>
                <w:color w:val="696969"/>
              </w:rPr>
              <w:t>Effacez ces conseils lorsque vous avez terminé.</w:t>
            </w:r>
          </w:p>
        </w:tc>
      </w:tr>
    </w:tbl>
    <w:p w14:paraId="1235C985" w14:textId="77777777" w:rsidR="00AF48BA" w:rsidRDefault="00AF48BA"/>
    <w:p w14:paraId="47E75BC5" w14:textId="77777777" w:rsidR="00AF48BA" w:rsidRDefault="00AF48BA"/>
    <w:p w14:paraId="11B86E09" w14:textId="77777777" w:rsidR="00AF48BA" w:rsidRDefault="00AF48BA"/>
    <w:tbl>
      <w:tblPr>
        <w:tblStyle w:val="Table60"/>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295DF314" w14:textId="77777777">
        <w:trPr>
          <w:trHeight w:val="576"/>
        </w:trPr>
        <w:tc>
          <w:tcPr>
            <w:tcW w:w="9360" w:type="dxa"/>
            <w:shd w:val="clear" w:color="auto" w:fill="FF3008"/>
            <w:tcMar>
              <w:top w:w="100" w:type="dxa"/>
              <w:left w:w="100" w:type="dxa"/>
              <w:bottom w:w="100" w:type="dxa"/>
              <w:right w:w="100" w:type="dxa"/>
            </w:tcMar>
            <w:vAlign w:val="center"/>
          </w:tcPr>
          <w:p w14:paraId="6B61FE19" w14:textId="77777777" w:rsidR="00AF48BA" w:rsidRDefault="00C6545B">
            <w:pPr>
              <w:rPr>
                <w:b/>
                <w:color w:val="FFFFFF"/>
                <w:sz w:val="24"/>
                <w:szCs w:val="24"/>
              </w:rPr>
            </w:pPr>
            <w:r>
              <w:rPr>
                <w:b/>
                <w:color w:val="FFFFFF"/>
                <w:sz w:val="24"/>
                <w:szCs w:val="24"/>
              </w:rPr>
              <w:t>Rédigez vos plans de fidélisation de la clientèle ici.</w:t>
            </w:r>
          </w:p>
        </w:tc>
      </w:tr>
      <w:tr w:rsidR="00AF48BA" w14:paraId="6C2E14C2" w14:textId="77777777">
        <w:trPr>
          <w:trHeight w:val="3455"/>
        </w:trPr>
        <w:tc>
          <w:tcPr>
            <w:tcW w:w="9360" w:type="dxa"/>
            <w:shd w:val="clear" w:color="auto" w:fill="F6F5F1"/>
            <w:tcMar>
              <w:top w:w="100" w:type="dxa"/>
              <w:left w:w="100" w:type="dxa"/>
              <w:bottom w:w="100" w:type="dxa"/>
              <w:right w:w="100" w:type="dxa"/>
            </w:tcMar>
          </w:tcPr>
          <w:p w14:paraId="1443129F" w14:textId="77777777" w:rsidR="00AF48BA" w:rsidRDefault="00AF48BA">
            <w:pPr>
              <w:rPr>
                <w:color w:val="212529"/>
                <w:sz w:val="24"/>
                <w:szCs w:val="24"/>
              </w:rPr>
            </w:pPr>
          </w:p>
        </w:tc>
      </w:tr>
    </w:tbl>
    <w:p w14:paraId="3EDF3CC1" w14:textId="77777777" w:rsidR="00AF48BA" w:rsidRDefault="00AF48BA"/>
    <w:p w14:paraId="152A8FB5" w14:textId="77777777" w:rsidR="00AF48BA" w:rsidRDefault="00C6545B">
      <w:r>
        <w:br w:type="page"/>
      </w:r>
    </w:p>
    <w:p w14:paraId="1CD7D332" w14:textId="77777777" w:rsidR="00AF48BA" w:rsidRDefault="00C6545B">
      <w:pPr>
        <w:pStyle w:val="Ttulo1"/>
        <w:rPr>
          <w:rFonts w:ascii="Proxima Nova" w:eastAsia="Proxima Nova" w:hAnsi="Proxima Nova" w:cs="Proxima Nova"/>
        </w:rPr>
      </w:pPr>
      <w:bookmarkStart w:id="53" w:name="_Toc256000052"/>
      <w:r>
        <w:rPr>
          <w:rFonts w:ascii="Proxima Nova" w:eastAsia="Proxima Nova" w:hAnsi="Proxima Nova" w:cs="Proxima Nova"/>
        </w:rPr>
        <w:lastRenderedPageBreak/>
        <w:t>VII. Analyse financière</w:t>
      </w:r>
      <w:bookmarkEnd w:id="53"/>
    </w:p>
    <w:p w14:paraId="1ECDE0BC" w14:textId="77777777" w:rsidR="00AF48BA" w:rsidRDefault="00AF48BA"/>
    <w:tbl>
      <w:tblPr>
        <w:tblStyle w:val="Table61"/>
        <w:tblW w:w="9360" w:type="dxa"/>
        <w:tblLayout w:type="fixed"/>
        <w:tblLook w:val="0600" w:firstRow="0" w:lastRow="0" w:firstColumn="0" w:lastColumn="0" w:noHBand="1" w:noVBand="1"/>
      </w:tblPr>
      <w:tblGrid>
        <w:gridCol w:w="9360"/>
      </w:tblGrid>
      <w:tr w:rsidR="00AF48BA" w14:paraId="2AE70471" w14:textId="77777777">
        <w:tc>
          <w:tcPr>
            <w:tcW w:w="9360" w:type="dxa"/>
            <w:shd w:val="clear" w:color="auto" w:fill="FFF1E7"/>
            <w:tcMar>
              <w:top w:w="360" w:type="dxa"/>
              <w:left w:w="360" w:type="dxa"/>
              <w:bottom w:w="360" w:type="dxa"/>
              <w:right w:w="360" w:type="dxa"/>
            </w:tcMar>
            <w:vAlign w:val="center"/>
          </w:tcPr>
          <w:p w14:paraId="5B334F48" w14:textId="77777777" w:rsidR="00AF48BA" w:rsidRDefault="00C6545B">
            <w:pPr>
              <w:spacing w:before="200" w:line="312" w:lineRule="auto"/>
              <w:rPr>
                <w:b/>
                <w:color w:val="212529"/>
                <w:sz w:val="24"/>
                <w:szCs w:val="24"/>
              </w:rPr>
            </w:pPr>
            <w:r>
              <w:rPr>
                <w:b/>
                <w:color w:val="212529"/>
                <w:sz w:val="24"/>
                <w:szCs w:val="24"/>
              </w:rPr>
              <w:t>Conseil de pro</w:t>
            </w:r>
          </w:p>
          <w:p w14:paraId="5A7565D4" w14:textId="77777777" w:rsidR="00AF48BA" w:rsidRDefault="00C6545B">
            <w:pPr>
              <w:spacing w:before="200" w:line="312" w:lineRule="auto"/>
              <w:rPr>
                <w:color w:val="212529"/>
                <w:sz w:val="24"/>
                <w:szCs w:val="24"/>
              </w:rPr>
            </w:pPr>
            <w:r>
              <w:rPr>
                <w:color w:val="212529"/>
                <w:sz w:val="24"/>
                <w:szCs w:val="24"/>
              </w:rPr>
              <w:t xml:space="preserve">La section consacrée à l’analyse financière est l’occasion d’utiliser des chiffres pour séduire les investisseurs potentiels. Indiquez les investissements réalisés dans votre entreprise ou les prêts que vous avez contractés. Ensuite, faites part des principales projections concernant les performances et la croissance de votre camion-restaurant au cours des prochaines années. À combien s’élève le chiffre d’affaires nécessaire pour atteindre le seuil de rentabilité? À combien pour réaliser des bénéfices? </w:t>
            </w:r>
          </w:p>
          <w:p w14:paraId="64D06CB3" w14:textId="77777777" w:rsidR="00AF48BA" w:rsidRDefault="00C6545B">
            <w:pPr>
              <w:spacing w:before="200" w:line="312" w:lineRule="auto"/>
              <w:rPr>
                <w:color w:val="212529"/>
                <w:sz w:val="24"/>
                <w:szCs w:val="24"/>
              </w:rPr>
            </w:pPr>
            <w:r>
              <w:rPr>
                <w:color w:val="212529"/>
                <w:sz w:val="24"/>
                <w:szCs w:val="24"/>
              </w:rPr>
              <w:t xml:space="preserve">N’oubliez pas que tous vos chiffres doivent être réalistes et soutenus par des données. Utilisez des tableaux, des graphiques ou tout autre support visuel pour vous aider à raconter votre histoire. </w:t>
            </w:r>
          </w:p>
        </w:tc>
      </w:tr>
      <w:tr w:rsidR="00AF48BA" w14:paraId="17E780F2" w14:textId="77777777">
        <w:trPr>
          <w:trHeight w:val="552"/>
        </w:trPr>
        <w:tc>
          <w:tcPr>
            <w:tcW w:w="9360" w:type="dxa"/>
            <w:tcMar>
              <w:top w:w="144" w:type="dxa"/>
              <w:left w:w="144" w:type="dxa"/>
              <w:bottom w:w="144" w:type="dxa"/>
              <w:right w:w="144" w:type="dxa"/>
            </w:tcMar>
          </w:tcPr>
          <w:p w14:paraId="7BA22EBA" w14:textId="77777777" w:rsidR="00AF48BA" w:rsidRDefault="00C6545B">
            <w:pPr>
              <w:spacing w:line="240" w:lineRule="auto"/>
              <w:jc w:val="right"/>
              <w:rPr>
                <w:i/>
                <w:color w:val="696969"/>
              </w:rPr>
            </w:pPr>
            <w:r>
              <w:rPr>
                <w:i/>
                <w:color w:val="696969"/>
              </w:rPr>
              <w:t>Effacez ces conseils lorsque vous avez terminé.</w:t>
            </w:r>
          </w:p>
        </w:tc>
      </w:tr>
    </w:tbl>
    <w:p w14:paraId="274A82A2" w14:textId="77777777" w:rsidR="00AF48BA" w:rsidRDefault="00AF48BA"/>
    <w:p w14:paraId="70823599" w14:textId="77777777" w:rsidR="00AF48BA" w:rsidRDefault="00AF48BA"/>
    <w:tbl>
      <w:tblPr>
        <w:tblStyle w:val="Table62"/>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4E0AAF0B" w14:textId="77777777">
        <w:trPr>
          <w:trHeight w:val="576"/>
        </w:trPr>
        <w:tc>
          <w:tcPr>
            <w:tcW w:w="9360" w:type="dxa"/>
            <w:shd w:val="clear" w:color="auto" w:fill="FF3008"/>
            <w:tcMar>
              <w:top w:w="100" w:type="dxa"/>
              <w:left w:w="100" w:type="dxa"/>
              <w:bottom w:w="100" w:type="dxa"/>
              <w:right w:w="100" w:type="dxa"/>
            </w:tcMar>
            <w:vAlign w:val="center"/>
          </w:tcPr>
          <w:p w14:paraId="4E4F29FD" w14:textId="77777777" w:rsidR="00AF48BA" w:rsidRDefault="00C6545B">
            <w:pPr>
              <w:rPr>
                <w:b/>
                <w:color w:val="FFFFFF"/>
                <w:sz w:val="24"/>
                <w:szCs w:val="24"/>
              </w:rPr>
            </w:pPr>
            <w:r>
              <w:rPr>
                <w:b/>
                <w:color w:val="FFFFFF"/>
                <w:sz w:val="24"/>
                <w:szCs w:val="24"/>
              </w:rPr>
              <w:t>Rédigez une introduction à votre analyse financière ici.</w:t>
            </w:r>
          </w:p>
        </w:tc>
      </w:tr>
      <w:tr w:rsidR="00AF48BA" w14:paraId="51238A70" w14:textId="77777777">
        <w:trPr>
          <w:trHeight w:val="3455"/>
        </w:trPr>
        <w:tc>
          <w:tcPr>
            <w:tcW w:w="9360" w:type="dxa"/>
            <w:shd w:val="clear" w:color="auto" w:fill="F6F5F1"/>
            <w:tcMar>
              <w:top w:w="100" w:type="dxa"/>
              <w:left w:w="100" w:type="dxa"/>
              <w:bottom w:w="100" w:type="dxa"/>
              <w:right w:w="100" w:type="dxa"/>
            </w:tcMar>
          </w:tcPr>
          <w:p w14:paraId="0AEA1490" w14:textId="77777777" w:rsidR="00AF48BA" w:rsidRDefault="00AF48BA">
            <w:pPr>
              <w:rPr>
                <w:color w:val="212529"/>
                <w:sz w:val="24"/>
                <w:szCs w:val="24"/>
              </w:rPr>
            </w:pPr>
          </w:p>
        </w:tc>
      </w:tr>
    </w:tbl>
    <w:p w14:paraId="5B82D862" w14:textId="77777777" w:rsidR="00AF48BA" w:rsidRDefault="00AF48BA"/>
    <w:p w14:paraId="45B3FE72" w14:textId="77777777" w:rsidR="00AF48BA" w:rsidRDefault="00C6545B">
      <w:r>
        <w:br w:type="page"/>
      </w:r>
    </w:p>
    <w:p w14:paraId="253522E6" w14:textId="77777777" w:rsidR="00AF48BA" w:rsidRDefault="00C6545B">
      <w:pPr>
        <w:pStyle w:val="Ttulo2"/>
        <w:rPr>
          <w:sz w:val="32"/>
          <w:szCs w:val="32"/>
        </w:rPr>
      </w:pPr>
      <w:bookmarkStart w:id="54" w:name="_Toc256000053"/>
      <w:r>
        <w:lastRenderedPageBreak/>
        <w:t>Frais de démarrage</w:t>
      </w:r>
      <w:bookmarkEnd w:id="54"/>
    </w:p>
    <w:p w14:paraId="02888FF9" w14:textId="77777777" w:rsidR="00AF48BA" w:rsidRDefault="00AF48BA"/>
    <w:tbl>
      <w:tblPr>
        <w:tblStyle w:val="Table63"/>
        <w:tblW w:w="9360" w:type="dxa"/>
        <w:tblLayout w:type="fixed"/>
        <w:tblLook w:val="0600" w:firstRow="0" w:lastRow="0" w:firstColumn="0" w:lastColumn="0" w:noHBand="1" w:noVBand="1"/>
      </w:tblPr>
      <w:tblGrid>
        <w:gridCol w:w="9360"/>
      </w:tblGrid>
      <w:tr w:rsidR="00AF48BA" w14:paraId="4F7C6E66" w14:textId="77777777">
        <w:tc>
          <w:tcPr>
            <w:tcW w:w="9360" w:type="dxa"/>
            <w:shd w:val="clear" w:color="auto" w:fill="FFF1E7"/>
            <w:tcMar>
              <w:top w:w="360" w:type="dxa"/>
              <w:left w:w="360" w:type="dxa"/>
              <w:bottom w:w="360" w:type="dxa"/>
              <w:right w:w="360" w:type="dxa"/>
            </w:tcMar>
            <w:vAlign w:val="center"/>
          </w:tcPr>
          <w:p w14:paraId="4C0802B2" w14:textId="77777777" w:rsidR="00AF48BA" w:rsidRDefault="00C6545B">
            <w:pPr>
              <w:spacing w:before="200" w:line="312" w:lineRule="auto"/>
              <w:rPr>
                <w:b/>
                <w:color w:val="212529"/>
                <w:sz w:val="24"/>
                <w:szCs w:val="24"/>
              </w:rPr>
            </w:pPr>
            <w:r>
              <w:rPr>
                <w:b/>
                <w:color w:val="212529"/>
                <w:sz w:val="24"/>
                <w:szCs w:val="24"/>
              </w:rPr>
              <w:t>Conseil de pro</w:t>
            </w:r>
          </w:p>
          <w:p w14:paraId="6A5C4C31" w14:textId="77777777" w:rsidR="00AF48BA" w:rsidRDefault="00C6545B">
            <w:pPr>
              <w:spacing w:before="200" w:line="312" w:lineRule="auto"/>
              <w:rPr>
                <w:color w:val="212529"/>
                <w:sz w:val="24"/>
                <w:szCs w:val="24"/>
              </w:rPr>
            </w:pPr>
            <w:r>
              <w:rPr>
                <w:color w:val="212529"/>
                <w:sz w:val="24"/>
                <w:szCs w:val="24"/>
              </w:rPr>
              <w:t xml:space="preserve">Bien entendu, avant d’ouvrir votre fenêtre aux clients, vous aurez besoin d’un capital important pour louer ou acheter un camion-restaurant, vous approvisionner, acheter des matières premières, payer le personnel, etc. Bien que vous ayez probablement pris en compte ces dépenses initiales, n’oubliez pas que vous ne serez peut-être pas rentable dès le départ. </w:t>
            </w:r>
          </w:p>
          <w:p w14:paraId="71E3E95C" w14:textId="77777777" w:rsidR="00AF48BA" w:rsidRDefault="00C6545B">
            <w:pPr>
              <w:spacing w:before="200" w:line="312" w:lineRule="auto"/>
              <w:rPr>
                <w:color w:val="212529"/>
                <w:sz w:val="24"/>
                <w:szCs w:val="24"/>
              </w:rPr>
            </w:pPr>
            <w:r>
              <w:rPr>
                <w:color w:val="212529"/>
                <w:sz w:val="24"/>
                <w:szCs w:val="24"/>
              </w:rPr>
              <w:t xml:space="preserve">Évaluez le moment où votre camion-restaurant deviendra rentable et assurez-vous que vous disposez des fonds nécessaires pour couvrir les premières dépenses. Inscrivez les dépenses prévues dans le tableau ci-dessous. </w:t>
            </w:r>
          </w:p>
        </w:tc>
      </w:tr>
      <w:tr w:rsidR="00AF48BA" w14:paraId="7AC04AD3" w14:textId="77777777">
        <w:trPr>
          <w:trHeight w:val="552"/>
        </w:trPr>
        <w:tc>
          <w:tcPr>
            <w:tcW w:w="9360" w:type="dxa"/>
            <w:tcMar>
              <w:top w:w="144" w:type="dxa"/>
              <w:left w:w="144" w:type="dxa"/>
              <w:bottom w:w="144" w:type="dxa"/>
              <w:right w:w="144" w:type="dxa"/>
            </w:tcMar>
          </w:tcPr>
          <w:p w14:paraId="73A4222F" w14:textId="77777777" w:rsidR="00AF48BA" w:rsidRDefault="00C6545B">
            <w:pPr>
              <w:spacing w:line="240" w:lineRule="auto"/>
              <w:jc w:val="right"/>
              <w:rPr>
                <w:i/>
                <w:color w:val="696969"/>
              </w:rPr>
            </w:pPr>
            <w:r>
              <w:rPr>
                <w:i/>
                <w:color w:val="696969"/>
              </w:rPr>
              <w:t>Effacez ces conseils lorsque vous avez terminé.</w:t>
            </w:r>
          </w:p>
        </w:tc>
      </w:tr>
    </w:tbl>
    <w:p w14:paraId="3E037444" w14:textId="77777777" w:rsidR="00AF48BA" w:rsidRDefault="00AF48BA"/>
    <w:p w14:paraId="25903909" w14:textId="77777777" w:rsidR="00AF48BA" w:rsidRDefault="00AF48BA"/>
    <w:tbl>
      <w:tblPr>
        <w:tblStyle w:val="Table64"/>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059C9FB5" w14:textId="77777777">
        <w:trPr>
          <w:trHeight w:val="576"/>
        </w:trPr>
        <w:tc>
          <w:tcPr>
            <w:tcW w:w="9360" w:type="dxa"/>
            <w:shd w:val="clear" w:color="auto" w:fill="FF3008"/>
            <w:tcMar>
              <w:top w:w="100" w:type="dxa"/>
              <w:left w:w="100" w:type="dxa"/>
              <w:bottom w:w="100" w:type="dxa"/>
              <w:right w:w="100" w:type="dxa"/>
            </w:tcMar>
            <w:vAlign w:val="center"/>
          </w:tcPr>
          <w:p w14:paraId="28E8CA10" w14:textId="77777777" w:rsidR="00AF48BA" w:rsidRDefault="00C6545B">
            <w:r>
              <w:rPr>
                <w:b/>
                <w:color w:val="FFFFFF"/>
                <w:sz w:val="24"/>
                <w:szCs w:val="24"/>
              </w:rPr>
              <w:t>Détaillez vos dépenses de démarrage ici.</w:t>
            </w:r>
          </w:p>
        </w:tc>
      </w:tr>
    </w:tbl>
    <w:p w14:paraId="64A798B3" w14:textId="77777777" w:rsidR="00AF48BA" w:rsidRDefault="00AF48BA"/>
    <w:tbl>
      <w:tblPr>
        <w:tblStyle w:val="Table65"/>
        <w:tblW w:w="935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1975"/>
        <w:gridCol w:w="2458"/>
        <w:gridCol w:w="2458"/>
        <w:gridCol w:w="2459"/>
      </w:tblGrid>
      <w:tr w:rsidR="00AF48BA" w14:paraId="0B1DFD8B" w14:textId="77777777" w:rsidTr="005F4324">
        <w:tc>
          <w:tcPr>
            <w:tcW w:w="1975" w:type="dxa"/>
            <w:tcBorders>
              <w:top w:val="single" w:sz="8" w:space="0" w:color="E7E5D9"/>
              <w:left w:val="single" w:sz="8" w:space="0" w:color="E7E5D9"/>
              <w:bottom w:val="single" w:sz="8" w:space="0" w:color="E7E5D9"/>
              <w:right w:val="single" w:sz="8" w:space="0" w:color="E7E5D9"/>
            </w:tcBorders>
            <w:shd w:val="clear" w:color="auto" w:fill="FFFFFF"/>
            <w:tcMar>
              <w:top w:w="86" w:type="dxa"/>
              <w:left w:w="86" w:type="dxa"/>
              <w:bottom w:w="86" w:type="dxa"/>
              <w:right w:w="86" w:type="dxa"/>
            </w:tcMar>
            <w:vAlign w:val="center"/>
          </w:tcPr>
          <w:p w14:paraId="0C9A02D7" w14:textId="77777777" w:rsidR="00AF48BA" w:rsidRDefault="00AF48BA">
            <w:pPr>
              <w:widowControl w:val="0"/>
              <w:spacing w:line="240" w:lineRule="auto"/>
              <w:jc w:val="center"/>
              <w:rPr>
                <w:b/>
                <w:color w:val="233069"/>
              </w:rPr>
            </w:pPr>
          </w:p>
        </w:tc>
        <w:tc>
          <w:tcPr>
            <w:tcW w:w="2458" w:type="dxa"/>
            <w:shd w:val="clear" w:color="auto" w:fill="FFFFFF"/>
            <w:tcMar>
              <w:top w:w="100" w:type="dxa"/>
              <w:left w:w="100" w:type="dxa"/>
              <w:bottom w:w="100" w:type="dxa"/>
              <w:right w:w="100" w:type="dxa"/>
            </w:tcMar>
            <w:vAlign w:val="center"/>
          </w:tcPr>
          <w:p w14:paraId="0B6BB698" w14:textId="77777777" w:rsidR="00AF48BA" w:rsidRDefault="00C6545B">
            <w:pPr>
              <w:widowControl w:val="0"/>
              <w:spacing w:line="240" w:lineRule="auto"/>
              <w:jc w:val="center"/>
            </w:pPr>
            <w:r>
              <w:rPr>
                <w:b/>
                <w:color w:val="233069"/>
              </w:rPr>
              <w:t>Dépenses de l’année 1</w:t>
            </w:r>
          </w:p>
        </w:tc>
        <w:tc>
          <w:tcPr>
            <w:tcW w:w="2458" w:type="dxa"/>
            <w:shd w:val="clear" w:color="auto" w:fill="FFFFFF"/>
            <w:tcMar>
              <w:top w:w="100" w:type="dxa"/>
              <w:left w:w="100" w:type="dxa"/>
              <w:bottom w:w="100" w:type="dxa"/>
              <w:right w:w="100" w:type="dxa"/>
            </w:tcMar>
            <w:vAlign w:val="center"/>
          </w:tcPr>
          <w:p w14:paraId="3E489972" w14:textId="77777777" w:rsidR="00AF48BA" w:rsidRDefault="00C6545B">
            <w:pPr>
              <w:widowControl w:val="0"/>
              <w:spacing w:line="240" w:lineRule="auto"/>
              <w:jc w:val="center"/>
              <w:rPr>
                <w:b/>
                <w:color w:val="233069"/>
              </w:rPr>
            </w:pPr>
            <w:r>
              <w:rPr>
                <w:b/>
                <w:color w:val="233069"/>
              </w:rPr>
              <w:t>Dépenses de l’année 2</w:t>
            </w:r>
          </w:p>
        </w:tc>
        <w:tc>
          <w:tcPr>
            <w:tcW w:w="2459" w:type="dxa"/>
            <w:shd w:val="clear" w:color="auto" w:fill="FFFFFF"/>
            <w:tcMar>
              <w:top w:w="100" w:type="dxa"/>
              <w:left w:w="100" w:type="dxa"/>
              <w:bottom w:w="100" w:type="dxa"/>
              <w:right w:w="100" w:type="dxa"/>
            </w:tcMar>
            <w:vAlign w:val="center"/>
          </w:tcPr>
          <w:p w14:paraId="0233750C" w14:textId="77777777" w:rsidR="00AF48BA" w:rsidRDefault="00C6545B">
            <w:pPr>
              <w:widowControl w:val="0"/>
              <w:spacing w:line="240" w:lineRule="auto"/>
              <w:jc w:val="center"/>
              <w:rPr>
                <w:b/>
                <w:color w:val="233069"/>
              </w:rPr>
            </w:pPr>
            <w:r>
              <w:rPr>
                <w:b/>
                <w:color w:val="233069"/>
              </w:rPr>
              <w:t>Dépenses de l’année 3</w:t>
            </w:r>
          </w:p>
        </w:tc>
      </w:tr>
      <w:tr w:rsidR="00AF48BA" w14:paraId="5883D4B3" w14:textId="77777777" w:rsidTr="005F4324">
        <w:tc>
          <w:tcPr>
            <w:tcW w:w="1975" w:type="dxa"/>
            <w:shd w:val="clear" w:color="auto" w:fill="F6F5F1"/>
            <w:tcMar>
              <w:top w:w="86" w:type="dxa"/>
              <w:left w:w="86" w:type="dxa"/>
              <w:bottom w:w="86" w:type="dxa"/>
              <w:right w:w="86" w:type="dxa"/>
            </w:tcMar>
          </w:tcPr>
          <w:p w14:paraId="1894691C" w14:textId="77777777" w:rsidR="00AF48BA" w:rsidRDefault="00C6545B">
            <w:pPr>
              <w:widowControl w:val="0"/>
              <w:spacing w:line="240" w:lineRule="auto"/>
              <w:jc w:val="right"/>
              <w:rPr>
                <w:b/>
                <w:color w:val="212529"/>
              </w:rPr>
            </w:pPr>
            <w:r>
              <w:rPr>
                <w:b/>
                <w:color w:val="212529"/>
              </w:rPr>
              <w:t>Loyer</w:t>
            </w:r>
          </w:p>
        </w:tc>
        <w:tc>
          <w:tcPr>
            <w:tcW w:w="2458" w:type="dxa"/>
            <w:shd w:val="clear" w:color="auto" w:fill="F6F5F1"/>
            <w:tcMar>
              <w:top w:w="100" w:type="dxa"/>
              <w:left w:w="100" w:type="dxa"/>
              <w:bottom w:w="100" w:type="dxa"/>
              <w:right w:w="100" w:type="dxa"/>
            </w:tcMar>
            <w:vAlign w:val="center"/>
          </w:tcPr>
          <w:p w14:paraId="109116B4" w14:textId="77777777" w:rsidR="00AF48BA" w:rsidRDefault="00C6545B">
            <w:pPr>
              <w:widowControl w:val="0"/>
              <w:spacing w:line="240" w:lineRule="auto"/>
              <w:jc w:val="center"/>
              <w:rPr>
                <w:color w:val="212529"/>
              </w:rPr>
            </w:pPr>
            <w:r>
              <w:rPr>
                <w:color w:val="212529"/>
              </w:rPr>
              <w:t>-- $</w:t>
            </w:r>
          </w:p>
        </w:tc>
        <w:tc>
          <w:tcPr>
            <w:tcW w:w="2458" w:type="dxa"/>
            <w:shd w:val="clear" w:color="auto" w:fill="F6F5F1"/>
            <w:tcMar>
              <w:top w:w="100" w:type="dxa"/>
              <w:left w:w="100" w:type="dxa"/>
              <w:bottom w:w="100" w:type="dxa"/>
              <w:right w:w="100" w:type="dxa"/>
            </w:tcMar>
            <w:vAlign w:val="center"/>
          </w:tcPr>
          <w:p w14:paraId="2920C32F" w14:textId="77777777" w:rsidR="00AF48BA" w:rsidRDefault="00C6545B">
            <w:pPr>
              <w:widowControl w:val="0"/>
              <w:spacing w:line="240" w:lineRule="auto"/>
              <w:jc w:val="center"/>
              <w:rPr>
                <w:color w:val="212529"/>
              </w:rPr>
            </w:pPr>
            <w:r>
              <w:rPr>
                <w:color w:val="212529"/>
              </w:rPr>
              <w:t>-- $</w:t>
            </w:r>
          </w:p>
        </w:tc>
        <w:tc>
          <w:tcPr>
            <w:tcW w:w="2459" w:type="dxa"/>
            <w:shd w:val="clear" w:color="auto" w:fill="F6F5F1"/>
            <w:tcMar>
              <w:top w:w="100" w:type="dxa"/>
              <w:left w:w="100" w:type="dxa"/>
              <w:bottom w:w="100" w:type="dxa"/>
              <w:right w:w="100" w:type="dxa"/>
            </w:tcMar>
            <w:vAlign w:val="center"/>
          </w:tcPr>
          <w:p w14:paraId="68EC9E5A" w14:textId="77777777" w:rsidR="00AF48BA" w:rsidRDefault="00C6545B">
            <w:pPr>
              <w:widowControl w:val="0"/>
              <w:spacing w:line="240" w:lineRule="auto"/>
              <w:jc w:val="center"/>
              <w:rPr>
                <w:color w:val="212529"/>
              </w:rPr>
            </w:pPr>
            <w:r>
              <w:rPr>
                <w:color w:val="212529"/>
              </w:rPr>
              <w:t>-- $</w:t>
            </w:r>
          </w:p>
        </w:tc>
      </w:tr>
      <w:tr w:rsidR="00AF48BA" w14:paraId="2D66F98E" w14:textId="77777777" w:rsidTr="005F4324">
        <w:tc>
          <w:tcPr>
            <w:tcW w:w="1975" w:type="dxa"/>
            <w:shd w:val="clear" w:color="auto" w:fill="auto"/>
            <w:tcMar>
              <w:top w:w="86" w:type="dxa"/>
              <w:left w:w="86" w:type="dxa"/>
              <w:bottom w:w="86" w:type="dxa"/>
              <w:right w:w="86" w:type="dxa"/>
            </w:tcMar>
          </w:tcPr>
          <w:p w14:paraId="5483ABB2" w14:textId="77777777" w:rsidR="00AF48BA" w:rsidRDefault="00C6545B">
            <w:pPr>
              <w:widowControl w:val="0"/>
              <w:spacing w:line="240" w:lineRule="auto"/>
              <w:jc w:val="right"/>
              <w:rPr>
                <w:b/>
                <w:color w:val="212529"/>
              </w:rPr>
            </w:pPr>
            <w:r>
              <w:rPr>
                <w:b/>
                <w:color w:val="212529"/>
              </w:rPr>
              <w:t xml:space="preserve">Services publics </w:t>
            </w:r>
          </w:p>
        </w:tc>
        <w:tc>
          <w:tcPr>
            <w:tcW w:w="2458" w:type="dxa"/>
            <w:shd w:val="clear" w:color="auto" w:fill="FFFFFF"/>
            <w:tcMar>
              <w:top w:w="100" w:type="dxa"/>
              <w:left w:w="100" w:type="dxa"/>
              <w:bottom w:w="100" w:type="dxa"/>
              <w:right w:w="100" w:type="dxa"/>
            </w:tcMar>
            <w:vAlign w:val="center"/>
          </w:tcPr>
          <w:p w14:paraId="5A5EAF3E" w14:textId="77777777" w:rsidR="00AF48BA" w:rsidRDefault="00C6545B">
            <w:pPr>
              <w:widowControl w:val="0"/>
              <w:spacing w:line="240" w:lineRule="auto"/>
              <w:jc w:val="center"/>
              <w:rPr>
                <w:b/>
                <w:color w:val="233069"/>
              </w:rPr>
            </w:pPr>
            <w:r>
              <w:rPr>
                <w:color w:val="212529"/>
              </w:rPr>
              <w:t>-- $</w:t>
            </w:r>
          </w:p>
        </w:tc>
        <w:tc>
          <w:tcPr>
            <w:tcW w:w="2458" w:type="dxa"/>
            <w:shd w:val="clear" w:color="auto" w:fill="FFFFFF"/>
            <w:tcMar>
              <w:top w:w="100" w:type="dxa"/>
              <w:left w:w="100" w:type="dxa"/>
              <w:bottom w:w="100" w:type="dxa"/>
              <w:right w:w="100" w:type="dxa"/>
            </w:tcMar>
            <w:vAlign w:val="center"/>
          </w:tcPr>
          <w:p w14:paraId="7D75C6B8" w14:textId="77777777" w:rsidR="00AF48BA" w:rsidRDefault="00C6545B">
            <w:pPr>
              <w:widowControl w:val="0"/>
              <w:spacing w:line="240" w:lineRule="auto"/>
              <w:jc w:val="center"/>
              <w:rPr>
                <w:color w:val="212529"/>
              </w:rPr>
            </w:pPr>
            <w:r>
              <w:rPr>
                <w:color w:val="212529"/>
              </w:rPr>
              <w:t>-- $</w:t>
            </w:r>
          </w:p>
        </w:tc>
        <w:tc>
          <w:tcPr>
            <w:tcW w:w="2459" w:type="dxa"/>
            <w:shd w:val="clear" w:color="auto" w:fill="FFFFFF"/>
            <w:tcMar>
              <w:top w:w="100" w:type="dxa"/>
              <w:left w:w="100" w:type="dxa"/>
              <w:bottom w:w="100" w:type="dxa"/>
              <w:right w:w="100" w:type="dxa"/>
            </w:tcMar>
            <w:vAlign w:val="center"/>
          </w:tcPr>
          <w:p w14:paraId="2A5581F2" w14:textId="77777777" w:rsidR="00AF48BA" w:rsidRDefault="00C6545B">
            <w:pPr>
              <w:widowControl w:val="0"/>
              <w:spacing w:line="240" w:lineRule="auto"/>
              <w:jc w:val="center"/>
              <w:rPr>
                <w:color w:val="212529"/>
              </w:rPr>
            </w:pPr>
            <w:r>
              <w:rPr>
                <w:color w:val="212529"/>
              </w:rPr>
              <w:t>-- $</w:t>
            </w:r>
          </w:p>
        </w:tc>
      </w:tr>
      <w:tr w:rsidR="00AF48BA" w14:paraId="6FA1A72D" w14:textId="77777777" w:rsidTr="005F4324">
        <w:tc>
          <w:tcPr>
            <w:tcW w:w="1975" w:type="dxa"/>
            <w:shd w:val="clear" w:color="auto" w:fill="F6F5F1"/>
            <w:tcMar>
              <w:top w:w="86" w:type="dxa"/>
              <w:left w:w="86" w:type="dxa"/>
              <w:bottom w:w="86" w:type="dxa"/>
              <w:right w:w="86" w:type="dxa"/>
            </w:tcMar>
          </w:tcPr>
          <w:p w14:paraId="628091DA" w14:textId="77777777" w:rsidR="00AF48BA" w:rsidRDefault="00C6545B">
            <w:pPr>
              <w:widowControl w:val="0"/>
              <w:spacing w:line="240" w:lineRule="auto"/>
              <w:jc w:val="right"/>
              <w:rPr>
                <w:b/>
                <w:color w:val="212529"/>
              </w:rPr>
            </w:pPr>
            <w:r>
              <w:rPr>
                <w:b/>
                <w:color w:val="212529"/>
              </w:rPr>
              <w:t xml:space="preserve">Assurance </w:t>
            </w:r>
          </w:p>
        </w:tc>
        <w:tc>
          <w:tcPr>
            <w:tcW w:w="2458" w:type="dxa"/>
            <w:shd w:val="clear" w:color="auto" w:fill="F6F5F1"/>
            <w:tcMar>
              <w:top w:w="100" w:type="dxa"/>
              <w:left w:w="100" w:type="dxa"/>
              <w:bottom w:w="100" w:type="dxa"/>
              <w:right w:w="100" w:type="dxa"/>
            </w:tcMar>
            <w:vAlign w:val="center"/>
          </w:tcPr>
          <w:p w14:paraId="79684D28" w14:textId="77777777" w:rsidR="00AF48BA" w:rsidRDefault="00C6545B">
            <w:pPr>
              <w:widowControl w:val="0"/>
              <w:spacing w:line="240" w:lineRule="auto"/>
              <w:jc w:val="center"/>
              <w:rPr>
                <w:b/>
                <w:color w:val="233069"/>
              </w:rPr>
            </w:pPr>
            <w:r>
              <w:rPr>
                <w:color w:val="212529"/>
              </w:rPr>
              <w:t>-- $</w:t>
            </w:r>
          </w:p>
        </w:tc>
        <w:tc>
          <w:tcPr>
            <w:tcW w:w="2458" w:type="dxa"/>
            <w:shd w:val="clear" w:color="auto" w:fill="F6F5F1"/>
            <w:tcMar>
              <w:top w:w="100" w:type="dxa"/>
              <w:left w:w="100" w:type="dxa"/>
              <w:bottom w:w="100" w:type="dxa"/>
              <w:right w:w="100" w:type="dxa"/>
            </w:tcMar>
            <w:vAlign w:val="center"/>
          </w:tcPr>
          <w:p w14:paraId="3164E620" w14:textId="77777777" w:rsidR="00AF48BA" w:rsidRDefault="00C6545B">
            <w:pPr>
              <w:widowControl w:val="0"/>
              <w:spacing w:line="240" w:lineRule="auto"/>
              <w:jc w:val="center"/>
              <w:rPr>
                <w:color w:val="212529"/>
              </w:rPr>
            </w:pPr>
            <w:r>
              <w:rPr>
                <w:color w:val="212529"/>
              </w:rPr>
              <w:t>-- $</w:t>
            </w:r>
          </w:p>
        </w:tc>
        <w:tc>
          <w:tcPr>
            <w:tcW w:w="2459" w:type="dxa"/>
            <w:shd w:val="clear" w:color="auto" w:fill="F6F5F1"/>
            <w:tcMar>
              <w:top w:w="100" w:type="dxa"/>
              <w:left w:w="100" w:type="dxa"/>
              <w:bottom w:w="100" w:type="dxa"/>
              <w:right w:w="100" w:type="dxa"/>
            </w:tcMar>
            <w:vAlign w:val="center"/>
          </w:tcPr>
          <w:p w14:paraId="06DD375D" w14:textId="77777777" w:rsidR="00AF48BA" w:rsidRDefault="00C6545B">
            <w:pPr>
              <w:widowControl w:val="0"/>
              <w:spacing w:line="240" w:lineRule="auto"/>
              <w:jc w:val="center"/>
              <w:rPr>
                <w:color w:val="212529"/>
              </w:rPr>
            </w:pPr>
            <w:r>
              <w:rPr>
                <w:color w:val="212529"/>
              </w:rPr>
              <w:t>-- $</w:t>
            </w:r>
          </w:p>
        </w:tc>
      </w:tr>
      <w:tr w:rsidR="00AF48BA" w14:paraId="2594171A" w14:textId="77777777" w:rsidTr="005F4324">
        <w:tc>
          <w:tcPr>
            <w:tcW w:w="1975" w:type="dxa"/>
            <w:shd w:val="clear" w:color="auto" w:fill="auto"/>
            <w:tcMar>
              <w:top w:w="86" w:type="dxa"/>
              <w:left w:w="86" w:type="dxa"/>
              <w:bottom w:w="86" w:type="dxa"/>
              <w:right w:w="86" w:type="dxa"/>
            </w:tcMar>
          </w:tcPr>
          <w:p w14:paraId="279752A0" w14:textId="77777777" w:rsidR="00AF48BA" w:rsidRDefault="00C6545B">
            <w:pPr>
              <w:widowControl w:val="0"/>
              <w:spacing w:line="240" w:lineRule="auto"/>
              <w:jc w:val="right"/>
              <w:rPr>
                <w:b/>
                <w:color w:val="212529"/>
              </w:rPr>
            </w:pPr>
            <w:r>
              <w:rPr>
                <w:b/>
                <w:color w:val="212529"/>
              </w:rPr>
              <w:t>Technologie</w:t>
            </w:r>
          </w:p>
        </w:tc>
        <w:tc>
          <w:tcPr>
            <w:tcW w:w="2458" w:type="dxa"/>
            <w:shd w:val="clear" w:color="auto" w:fill="FFFFFF"/>
            <w:tcMar>
              <w:top w:w="100" w:type="dxa"/>
              <w:left w:w="100" w:type="dxa"/>
              <w:bottom w:w="100" w:type="dxa"/>
              <w:right w:w="100" w:type="dxa"/>
            </w:tcMar>
            <w:vAlign w:val="center"/>
          </w:tcPr>
          <w:p w14:paraId="73497F8A" w14:textId="77777777" w:rsidR="00AF48BA" w:rsidRDefault="00C6545B">
            <w:pPr>
              <w:widowControl w:val="0"/>
              <w:spacing w:line="240" w:lineRule="auto"/>
              <w:jc w:val="center"/>
              <w:rPr>
                <w:b/>
                <w:color w:val="233069"/>
              </w:rPr>
            </w:pPr>
            <w:r>
              <w:rPr>
                <w:color w:val="212529"/>
              </w:rPr>
              <w:t>-- $</w:t>
            </w:r>
          </w:p>
        </w:tc>
        <w:tc>
          <w:tcPr>
            <w:tcW w:w="2458" w:type="dxa"/>
            <w:shd w:val="clear" w:color="auto" w:fill="FFFFFF"/>
            <w:tcMar>
              <w:top w:w="100" w:type="dxa"/>
              <w:left w:w="100" w:type="dxa"/>
              <w:bottom w:w="100" w:type="dxa"/>
              <w:right w:w="100" w:type="dxa"/>
            </w:tcMar>
            <w:vAlign w:val="center"/>
          </w:tcPr>
          <w:p w14:paraId="65AED2E8" w14:textId="77777777" w:rsidR="00AF48BA" w:rsidRDefault="00C6545B">
            <w:pPr>
              <w:widowControl w:val="0"/>
              <w:spacing w:line="240" w:lineRule="auto"/>
              <w:jc w:val="center"/>
              <w:rPr>
                <w:color w:val="212529"/>
              </w:rPr>
            </w:pPr>
            <w:r>
              <w:rPr>
                <w:color w:val="212529"/>
              </w:rPr>
              <w:t>-- $</w:t>
            </w:r>
          </w:p>
        </w:tc>
        <w:tc>
          <w:tcPr>
            <w:tcW w:w="2459" w:type="dxa"/>
            <w:shd w:val="clear" w:color="auto" w:fill="FFFFFF"/>
            <w:tcMar>
              <w:top w:w="100" w:type="dxa"/>
              <w:left w:w="100" w:type="dxa"/>
              <w:bottom w:w="100" w:type="dxa"/>
              <w:right w:w="100" w:type="dxa"/>
            </w:tcMar>
            <w:vAlign w:val="center"/>
          </w:tcPr>
          <w:p w14:paraId="7EDDFF32" w14:textId="77777777" w:rsidR="00AF48BA" w:rsidRDefault="00C6545B">
            <w:pPr>
              <w:widowControl w:val="0"/>
              <w:spacing w:line="240" w:lineRule="auto"/>
              <w:jc w:val="center"/>
              <w:rPr>
                <w:color w:val="212529"/>
              </w:rPr>
            </w:pPr>
            <w:r>
              <w:rPr>
                <w:color w:val="212529"/>
              </w:rPr>
              <w:t>-- $</w:t>
            </w:r>
          </w:p>
        </w:tc>
      </w:tr>
      <w:tr w:rsidR="00AF48BA" w14:paraId="4A6EA174" w14:textId="77777777" w:rsidTr="005F4324">
        <w:tc>
          <w:tcPr>
            <w:tcW w:w="1975" w:type="dxa"/>
            <w:shd w:val="clear" w:color="auto" w:fill="F6F5F1"/>
            <w:tcMar>
              <w:top w:w="86" w:type="dxa"/>
              <w:left w:w="86" w:type="dxa"/>
              <w:bottom w:w="86" w:type="dxa"/>
              <w:right w:w="86" w:type="dxa"/>
            </w:tcMar>
          </w:tcPr>
          <w:p w14:paraId="3D4716B0" w14:textId="77777777" w:rsidR="00AF48BA" w:rsidRDefault="00C6545B">
            <w:pPr>
              <w:widowControl w:val="0"/>
              <w:spacing w:line="240" w:lineRule="auto"/>
              <w:jc w:val="right"/>
              <w:rPr>
                <w:b/>
                <w:color w:val="212529"/>
              </w:rPr>
            </w:pPr>
            <w:r>
              <w:rPr>
                <w:b/>
                <w:color w:val="212529"/>
              </w:rPr>
              <w:t>Main-d’œuvre</w:t>
            </w:r>
          </w:p>
        </w:tc>
        <w:tc>
          <w:tcPr>
            <w:tcW w:w="2458" w:type="dxa"/>
            <w:shd w:val="clear" w:color="auto" w:fill="F6F5F1"/>
            <w:tcMar>
              <w:top w:w="100" w:type="dxa"/>
              <w:left w:w="100" w:type="dxa"/>
              <w:bottom w:w="100" w:type="dxa"/>
              <w:right w:w="100" w:type="dxa"/>
            </w:tcMar>
            <w:vAlign w:val="center"/>
          </w:tcPr>
          <w:p w14:paraId="6B3E3A66" w14:textId="77777777" w:rsidR="00AF48BA" w:rsidRDefault="00C6545B">
            <w:pPr>
              <w:widowControl w:val="0"/>
              <w:spacing w:line="240" w:lineRule="auto"/>
              <w:jc w:val="center"/>
              <w:rPr>
                <w:b/>
                <w:color w:val="233069"/>
              </w:rPr>
            </w:pPr>
            <w:r>
              <w:rPr>
                <w:color w:val="212529"/>
              </w:rPr>
              <w:t>-- $</w:t>
            </w:r>
          </w:p>
        </w:tc>
        <w:tc>
          <w:tcPr>
            <w:tcW w:w="2458" w:type="dxa"/>
            <w:shd w:val="clear" w:color="auto" w:fill="F6F5F1"/>
            <w:tcMar>
              <w:top w:w="100" w:type="dxa"/>
              <w:left w:w="100" w:type="dxa"/>
              <w:bottom w:w="100" w:type="dxa"/>
              <w:right w:w="100" w:type="dxa"/>
            </w:tcMar>
            <w:vAlign w:val="center"/>
          </w:tcPr>
          <w:p w14:paraId="4D533A70" w14:textId="77777777" w:rsidR="00AF48BA" w:rsidRDefault="00C6545B">
            <w:pPr>
              <w:widowControl w:val="0"/>
              <w:spacing w:line="240" w:lineRule="auto"/>
              <w:jc w:val="center"/>
              <w:rPr>
                <w:color w:val="212529"/>
              </w:rPr>
            </w:pPr>
            <w:r>
              <w:rPr>
                <w:color w:val="212529"/>
              </w:rPr>
              <w:t>-- $</w:t>
            </w:r>
          </w:p>
        </w:tc>
        <w:tc>
          <w:tcPr>
            <w:tcW w:w="2459" w:type="dxa"/>
            <w:shd w:val="clear" w:color="auto" w:fill="F6F5F1"/>
            <w:tcMar>
              <w:top w:w="100" w:type="dxa"/>
              <w:left w:w="100" w:type="dxa"/>
              <w:bottom w:w="100" w:type="dxa"/>
              <w:right w:w="100" w:type="dxa"/>
            </w:tcMar>
            <w:vAlign w:val="center"/>
          </w:tcPr>
          <w:p w14:paraId="0CF5BD5F" w14:textId="77777777" w:rsidR="00AF48BA" w:rsidRDefault="00C6545B">
            <w:pPr>
              <w:widowControl w:val="0"/>
              <w:spacing w:line="240" w:lineRule="auto"/>
              <w:jc w:val="center"/>
              <w:rPr>
                <w:color w:val="212529"/>
              </w:rPr>
            </w:pPr>
            <w:r>
              <w:rPr>
                <w:color w:val="212529"/>
              </w:rPr>
              <w:t>-- $</w:t>
            </w:r>
          </w:p>
        </w:tc>
      </w:tr>
      <w:tr w:rsidR="00AF48BA" w14:paraId="2C32EBA8" w14:textId="77777777" w:rsidTr="005F4324">
        <w:tc>
          <w:tcPr>
            <w:tcW w:w="1975" w:type="dxa"/>
            <w:shd w:val="clear" w:color="auto" w:fill="auto"/>
            <w:tcMar>
              <w:top w:w="86" w:type="dxa"/>
              <w:left w:w="86" w:type="dxa"/>
              <w:bottom w:w="86" w:type="dxa"/>
              <w:right w:w="86" w:type="dxa"/>
            </w:tcMar>
          </w:tcPr>
          <w:p w14:paraId="1134C4F9" w14:textId="56CEBA37" w:rsidR="00AF48BA" w:rsidRDefault="00C6545B">
            <w:pPr>
              <w:widowControl w:val="0"/>
              <w:spacing w:line="240" w:lineRule="auto"/>
              <w:jc w:val="right"/>
              <w:rPr>
                <w:b/>
                <w:color w:val="212529"/>
              </w:rPr>
            </w:pPr>
            <w:r>
              <w:rPr>
                <w:b/>
                <w:color w:val="212529"/>
              </w:rPr>
              <w:t>Permis</w:t>
            </w:r>
          </w:p>
        </w:tc>
        <w:tc>
          <w:tcPr>
            <w:tcW w:w="2458" w:type="dxa"/>
            <w:shd w:val="clear" w:color="auto" w:fill="FFFFFF"/>
            <w:tcMar>
              <w:top w:w="100" w:type="dxa"/>
              <w:left w:w="100" w:type="dxa"/>
              <w:bottom w:w="100" w:type="dxa"/>
              <w:right w:w="100" w:type="dxa"/>
            </w:tcMar>
            <w:vAlign w:val="center"/>
          </w:tcPr>
          <w:p w14:paraId="3075322A" w14:textId="77777777" w:rsidR="00AF48BA" w:rsidRDefault="00C6545B">
            <w:pPr>
              <w:widowControl w:val="0"/>
              <w:spacing w:line="240" w:lineRule="auto"/>
              <w:jc w:val="center"/>
              <w:rPr>
                <w:b/>
                <w:color w:val="233069"/>
              </w:rPr>
            </w:pPr>
            <w:r>
              <w:rPr>
                <w:color w:val="212529"/>
              </w:rPr>
              <w:t>-- $</w:t>
            </w:r>
          </w:p>
        </w:tc>
        <w:tc>
          <w:tcPr>
            <w:tcW w:w="2458" w:type="dxa"/>
            <w:shd w:val="clear" w:color="auto" w:fill="FFFFFF"/>
            <w:tcMar>
              <w:top w:w="100" w:type="dxa"/>
              <w:left w:w="100" w:type="dxa"/>
              <w:bottom w:w="100" w:type="dxa"/>
              <w:right w:w="100" w:type="dxa"/>
            </w:tcMar>
            <w:vAlign w:val="center"/>
          </w:tcPr>
          <w:p w14:paraId="1B124775" w14:textId="77777777" w:rsidR="00AF48BA" w:rsidRDefault="00C6545B">
            <w:pPr>
              <w:widowControl w:val="0"/>
              <w:spacing w:line="240" w:lineRule="auto"/>
              <w:jc w:val="center"/>
              <w:rPr>
                <w:color w:val="212529"/>
              </w:rPr>
            </w:pPr>
            <w:r>
              <w:rPr>
                <w:color w:val="212529"/>
              </w:rPr>
              <w:t>-- $</w:t>
            </w:r>
          </w:p>
        </w:tc>
        <w:tc>
          <w:tcPr>
            <w:tcW w:w="2459" w:type="dxa"/>
            <w:shd w:val="clear" w:color="auto" w:fill="FFFFFF"/>
            <w:tcMar>
              <w:top w:w="100" w:type="dxa"/>
              <w:left w:w="100" w:type="dxa"/>
              <w:bottom w:w="100" w:type="dxa"/>
              <w:right w:w="100" w:type="dxa"/>
            </w:tcMar>
            <w:vAlign w:val="center"/>
          </w:tcPr>
          <w:p w14:paraId="274C10F2" w14:textId="77777777" w:rsidR="00AF48BA" w:rsidRDefault="00C6545B">
            <w:pPr>
              <w:widowControl w:val="0"/>
              <w:spacing w:line="240" w:lineRule="auto"/>
              <w:jc w:val="center"/>
              <w:rPr>
                <w:color w:val="212529"/>
              </w:rPr>
            </w:pPr>
            <w:r>
              <w:rPr>
                <w:color w:val="212529"/>
              </w:rPr>
              <w:t>-- $</w:t>
            </w:r>
          </w:p>
        </w:tc>
      </w:tr>
      <w:tr w:rsidR="00AF48BA" w14:paraId="5E1A7B4C" w14:textId="77777777" w:rsidTr="005F4324">
        <w:tc>
          <w:tcPr>
            <w:tcW w:w="1975" w:type="dxa"/>
            <w:shd w:val="clear" w:color="auto" w:fill="F6F5F1"/>
            <w:tcMar>
              <w:top w:w="86" w:type="dxa"/>
              <w:left w:w="86" w:type="dxa"/>
              <w:bottom w:w="86" w:type="dxa"/>
              <w:right w:w="86" w:type="dxa"/>
            </w:tcMar>
          </w:tcPr>
          <w:p w14:paraId="38875A68" w14:textId="77777777" w:rsidR="00AF48BA" w:rsidRDefault="00C6545B">
            <w:pPr>
              <w:widowControl w:val="0"/>
              <w:spacing w:line="240" w:lineRule="auto"/>
              <w:jc w:val="right"/>
              <w:rPr>
                <w:b/>
                <w:color w:val="212529"/>
              </w:rPr>
            </w:pPr>
            <w:r>
              <w:rPr>
                <w:b/>
                <w:color w:val="212529"/>
              </w:rPr>
              <w:t xml:space="preserve">Marketing </w:t>
            </w:r>
          </w:p>
        </w:tc>
        <w:tc>
          <w:tcPr>
            <w:tcW w:w="2458" w:type="dxa"/>
            <w:shd w:val="clear" w:color="auto" w:fill="F6F5F1"/>
            <w:tcMar>
              <w:top w:w="100" w:type="dxa"/>
              <w:left w:w="100" w:type="dxa"/>
              <w:bottom w:w="100" w:type="dxa"/>
              <w:right w:w="100" w:type="dxa"/>
            </w:tcMar>
            <w:vAlign w:val="center"/>
          </w:tcPr>
          <w:p w14:paraId="3BA42179" w14:textId="77777777" w:rsidR="00AF48BA" w:rsidRDefault="00C6545B">
            <w:pPr>
              <w:widowControl w:val="0"/>
              <w:spacing w:line="240" w:lineRule="auto"/>
              <w:jc w:val="center"/>
              <w:rPr>
                <w:b/>
                <w:color w:val="233069"/>
              </w:rPr>
            </w:pPr>
            <w:r>
              <w:rPr>
                <w:color w:val="212529"/>
              </w:rPr>
              <w:t>-- $</w:t>
            </w:r>
          </w:p>
        </w:tc>
        <w:tc>
          <w:tcPr>
            <w:tcW w:w="2458" w:type="dxa"/>
            <w:shd w:val="clear" w:color="auto" w:fill="F6F5F1"/>
            <w:tcMar>
              <w:top w:w="100" w:type="dxa"/>
              <w:left w:w="100" w:type="dxa"/>
              <w:bottom w:w="100" w:type="dxa"/>
              <w:right w:w="100" w:type="dxa"/>
            </w:tcMar>
            <w:vAlign w:val="center"/>
          </w:tcPr>
          <w:p w14:paraId="22A4E2B2" w14:textId="77777777" w:rsidR="00AF48BA" w:rsidRDefault="00C6545B">
            <w:pPr>
              <w:widowControl w:val="0"/>
              <w:spacing w:line="240" w:lineRule="auto"/>
              <w:jc w:val="center"/>
              <w:rPr>
                <w:color w:val="212529"/>
              </w:rPr>
            </w:pPr>
            <w:r>
              <w:rPr>
                <w:color w:val="212529"/>
              </w:rPr>
              <w:t>-- $</w:t>
            </w:r>
          </w:p>
        </w:tc>
        <w:tc>
          <w:tcPr>
            <w:tcW w:w="2459" w:type="dxa"/>
            <w:shd w:val="clear" w:color="auto" w:fill="F6F5F1"/>
            <w:tcMar>
              <w:top w:w="100" w:type="dxa"/>
              <w:left w:w="100" w:type="dxa"/>
              <w:bottom w:w="100" w:type="dxa"/>
              <w:right w:w="100" w:type="dxa"/>
            </w:tcMar>
            <w:vAlign w:val="center"/>
          </w:tcPr>
          <w:p w14:paraId="2A9981EF" w14:textId="77777777" w:rsidR="00AF48BA" w:rsidRDefault="00C6545B">
            <w:pPr>
              <w:widowControl w:val="0"/>
              <w:spacing w:line="240" w:lineRule="auto"/>
              <w:jc w:val="center"/>
              <w:rPr>
                <w:color w:val="212529"/>
              </w:rPr>
            </w:pPr>
            <w:r>
              <w:rPr>
                <w:color w:val="212529"/>
              </w:rPr>
              <w:t>-- $</w:t>
            </w:r>
          </w:p>
        </w:tc>
      </w:tr>
      <w:tr w:rsidR="00AF48BA" w14:paraId="09968E5E" w14:textId="77777777" w:rsidTr="005F4324">
        <w:tc>
          <w:tcPr>
            <w:tcW w:w="1975" w:type="dxa"/>
            <w:shd w:val="clear" w:color="auto" w:fill="auto"/>
            <w:tcMar>
              <w:top w:w="86" w:type="dxa"/>
              <w:left w:w="86" w:type="dxa"/>
              <w:bottom w:w="86" w:type="dxa"/>
              <w:right w:w="86" w:type="dxa"/>
            </w:tcMar>
          </w:tcPr>
          <w:p w14:paraId="45455364" w14:textId="53CAB429" w:rsidR="00AF48BA" w:rsidRPr="00EF67BC" w:rsidRDefault="00C6545B" w:rsidP="005F4324">
            <w:pPr>
              <w:widowControl w:val="0"/>
              <w:spacing w:line="240" w:lineRule="auto"/>
              <w:ind w:left="-70"/>
              <w:jc w:val="right"/>
              <w:rPr>
                <w:b/>
                <w:color w:val="212529"/>
                <w:sz w:val="16"/>
                <w:szCs w:val="16"/>
              </w:rPr>
            </w:pPr>
            <w:r w:rsidRPr="00EF67BC">
              <w:rPr>
                <w:b/>
                <w:color w:val="212529"/>
                <w:sz w:val="16"/>
                <w:szCs w:val="16"/>
              </w:rPr>
              <w:t>Marchandise et</w:t>
            </w:r>
            <w:r w:rsidR="005F4324" w:rsidRPr="00EF67BC">
              <w:rPr>
                <w:b/>
                <w:color w:val="212529"/>
                <w:sz w:val="16"/>
                <w:szCs w:val="16"/>
              </w:rPr>
              <w:t xml:space="preserve"> </w:t>
            </w:r>
            <w:r w:rsidR="003B3B71" w:rsidRPr="00EF67BC">
              <w:rPr>
                <w:b/>
                <w:color w:val="212529"/>
                <w:sz w:val="16"/>
                <w:szCs w:val="16"/>
              </w:rPr>
              <w:t>m</w:t>
            </w:r>
            <w:r w:rsidRPr="00EF67BC">
              <w:rPr>
                <w:b/>
                <w:color w:val="212529"/>
                <w:sz w:val="16"/>
                <w:szCs w:val="16"/>
              </w:rPr>
              <w:t>atières premières</w:t>
            </w:r>
          </w:p>
        </w:tc>
        <w:tc>
          <w:tcPr>
            <w:tcW w:w="2458" w:type="dxa"/>
            <w:shd w:val="clear" w:color="auto" w:fill="FFFFFF"/>
            <w:tcMar>
              <w:top w:w="100" w:type="dxa"/>
              <w:left w:w="100" w:type="dxa"/>
              <w:bottom w:w="100" w:type="dxa"/>
              <w:right w:w="100" w:type="dxa"/>
            </w:tcMar>
            <w:vAlign w:val="center"/>
          </w:tcPr>
          <w:p w14:paraId="0F9D0078" w14:textId="77777777" w:rsidR="00AF48BA" w:rsidRDefault="00C6545B">
            <w:pPr>
              <w:widowControl w:val="0"/>
              <w:spacing w:line="240" w:lineRule="auto"/>
              <w:jc w:val="center"/>
              <w:rPr>
                <w:b/>
                <w:color w:val="233069"/>
              </w:rPr>
            </w:pPr>
            <w:r>
              <w:rPr>
                <w:color w:val="212529"/>
              </w:rPr>
              <w:t>-- $</w:t>
            </w:r>
          </w:p>
        </w:tc>
        <w:tc>
          <w:tcPr>
            <w:tcW w:w="2458" w:type="dxa"/>
            <w:shd w:val="clear" w:color="auto" w:fill="FFFFFF"/>
            <w:tcMar>
              <w:top w:w="100" w:type="dxa"/>
              <w:left w:w="100" w:type="dxa"/>
              <w:bottom w:w="100" w:type="dxa"/>
              <w:right w:w="100" w:type="dxa"/>
            </w:tcMar>
            <w:vAlign w:val="center"/>
          </w:tcPr>
          <w:p w14:paraId="1527A69B" w14:textId="77777777" w:rsidR="00AF48BA" w:rsidRDefault="00C6545B">
            <w:pPr>
              <w:widowControl w:val="0"/>
              <w:spacing w:line="240" w:lineRule="auto"/>
              <w:jc w:val="center"/>
              <w:rPr>
                <w:color w:val="212529"/>
              </w:rPr>
            </w:pPr>
            <w:r>
              <w:rPr>
                <w:color w:val="212529"/>
              </w:rPr>
              <w:t>-- $</w:t>
            </w:r>
          </w:p>
        </w:tc>
        <w:tc>
          <w:tcPr>
            <w:tcW w:w="2459" w:type="dxa"/>
            <w:shd w:val="clear" w:color="auto" w:fill="FFFFFF"/>
            <w:tcMar>
              <w:top w:w="100" w:type="dxa"/>
              <w:left w:w="100" w:type="dxa"/>
              <w:bottom w:w="100" w:type="dxa"/>
              <w:right w:w="100" w:type="dxa"/>
            </w:tcMar>
            <w:vAlign w:val="center"/>
          </w:tcPr>
          <w:p w14:paraId="2D2F45D4" w14:textId="77777777" w:rsidR="00AF48BA" w:rsidRDefault="00C6545B">
            <w:pPr>
              <w:widowControl w:val="0"/>
              <w:spacing w:line="240" w:lineRule="auto"/>
              <w:jc w:val="center"/>
              <w:rPr>
                <w:color w:val="212529"/>
              </w:rPr>
            </w:pPr>
            <w:r>
              <w:rPr>
                <w:color w:val="212529"/>
              </w:rPr>
              <w:t>-- $</w:t>
            </w:r>
          </w:p>
        </w:tc>
      </w:tr>
    </w:tbl>
    <w:p w14:paraId="6FE05009" w14:textId="77777777" w:rsidR="00AF48BA" w:rsidRPr="005F4324" w:rsidRDefault="00AF48BA">
      <w:pPr>
        <w:rPr>
          <w:sz w:val="20"/>
          <w:szCs w:val="20"/>
        </w:rPr>
      </w:pPr>
      <w:bookmarkStart w:id="55" w:name="_4ly1ueii3p8b" w:colFirst="0" w:colLast="0"/>
      <w:bookmarkEnd w:id="55"/>
    </w:p>
    <w:p w14:paraId="0B6B69B3" w14:textId="77777777" w:rsidR="00AF48BA" w:rsidRDefault="00AF48BA">
      <w:pPr>
        <w:pStyle w:val="Ttulo2"/>
      </w:pPr>
    </w:p>
    <w:p w14:paraId="32C2B864" w14:textId="77777777" w:rsidR="00AF48BA" w:rsidRDefault="00AF48BA">
      <w:pPr>
        <w:pStyle w:val="Ttulo2"/>
      </w:pPr>
      <w:bookmarkStart w:id="56" w:name="_54cv71z7h1dg" w:colFirst="0" w:colLast="0"/>
      <w:bookmarkEnd w:id="56"/>
    </w:p>
    <w:p w14:paraId="7328AF4A" w14:textId="77777777" w:rsidR="00AF48BA" w:rsidRDefault="00C6545B">
      <w:pPr>
        <w:pStyle w:val="Ttulo2"/>
      </w:pPr>
      <w:bookmarkStart w:id="57" w:name="_Toc256000056"/>
      <w:r>
        <w:t>Plan d’investissement</w:t>
      </w:r>
      <w:bookmarkEnd w:id="57"/>
    </w:p>
    <w:p w14:paraId="7AD9975A" w14:textId="77777777" w:rsidR="00AF48BA" w:rsidRDefault="00AF48BA"/>
    <w:tbl>
      <w:tblPr>
        <w:tblStyle w:val="Table66"/>
        <w:tblW w:w="9360" w:type="dxa"/>
        <w:tblLayout w:type="fixed"/>
        <w:tblLook w:val="0600" w:firstRow="0" w:lastRow="0" w:firstColumn="0" w:lastColumn="0" w:noHBand="1" w:noVBand="1"/>
      </w:tblPr>
      <w:tblGrid>
        <w:gridCol w:w="9360"/>
      </w:tblGrid>
      <w:tr w:rsidR="00AF48BA" w14:paraId="3733B51A" w14:textId="77777777">
        <w:tc>
          <w:tcPr>
            <w:tcW w:w="9360" w:type="dxa"/>
            <w:shd w:val="clear" w:color="auto" w:fill="FFF1E7"/>
            <w:tcMar>
              <w:top w:w="360" w:type="dxa"/>
              <w:left w:w="360" w:type="dxa"/>
              <w:bottom w:w="360" w:type="dxa"/>
              <w:right w:w="360" w:type="dxa"/>
            </w:tcMar>
            <w:vAlign w:val="center"/>
          </w:tcPr>
          <w:p w14:paraId="08904013" w14:textId="77777777" w:rsidR="00AF48BA" w:rsidRDefault="00C6545B">
            <w:pPr>
              <w:spacing w:before="200" w:line="312" w:lineRule="auto"/>
              <w:rPr>
                <w:b/>
                <w:color w:val="212529"/>
                <w:sz w:val="24"/>
                <w:szCs w:val="24"/>
              </w:rPr>
            </w:pPr>
            <w:r>
              <w:rPr>
                <w:b/>
                <w:color w:val="212529"/>
                <w:sz w:val="24"/>
                <w:szCs w:val="24"/>
              </w:rPr>
              <w:t>Conseil de pro</w:t>
            </w:r>
          </w:p>
          <w:p w14:paraId="20F6CD6E" w14:textId="77777777" w:rsidR="00AF48BA" w:rsidRDefault="00C6545B">
            <w:pPr>
              <w:spacing w:before="200" w:line="312" w:lineRule="auto"/>
              <w:rPr>
                <w:color w:val="212529"/>
                <w:sz w:val="24"/>
                <w:szCs w:val="24"/>
              </w:rPr>
            </w:pPr>
            <w:r>
              <w:rPr>
                <w:color w:val="212529"/>
                <w:sz w:val="24"/>
                <w:szCs w:val="24"/>
              </w:rPr>
              <w:t xml:space="preserve">Lorsque les investisseurs évaluent une nouvelle entreprise, ils veulent savoir où exactement ira leur argent. Si vous espérez obtenir du financement, indiquez le montant dont vous avez besoin et comment vous comptez le dépenser, qu’il s’agisse d’équipement, d’une fête de lancement ou de coûts opérationnels initiaux. </w:t>
            </w:r>
          </w:p>
        </w:tc>
      </w:tr>
      <w:tr w:rsidR="00AF48BA" w14:paraId="78CA6455" w14:textId="77777777">
        <w:trPr>
          <w:trHeight w:val="552"/>
        </w:trPr>
        <w:tc>
          <w:tcPr>
            <w:tcW w:w="9360" w:type="dxa"/>
            <w:tcMar>
              <w:top w:w="144" w:type="dxa"/>
              <w:left w:w="144" w:type="dxa"/>
              <w:bottom w:w="144" w:type="dxa"/>
              <w:right w:w="144" w:type="dxa"/>
            </w:tcMar>
          </w:tcPr>
          <w:p w14:paraId="55B76C81" w14:textId="77777777" w:rsidR="00AF48BA" w:rsidRDefault="00C6545B">
            <w:pPr>
              <w:spacing w:line="240" w:lineRule="auto"/>
              <w:jc w:val="right"/>
              <w:rPr>
                <w:i/>
                <w:color w:val="696969"/>
              </w:rPr>
            </w:pPr>
            <w:r>
              <w:rPr>
                <w:i/>
                <w:color w:val="696969"/>
              </w:rPr>
              <w:t>Effacez ces conseils lorsque vous avez terminé.</w:t>
            </w:r>
          </w:p>
        </w:tc>
      </w:tr>
    </w:tbl>
    <w:p w14:paraId="0777F80F" w14:textId="77777777" w:rsidR="00AF48BA" w:rsidRDefault="00AF48BA"/>
    <w:p w14:paraId="20740F93" w14:textId="77777777" w:rsidR="00AF48BA" w:rsidRDefault="00AF48BA"/>
    <w:tbl>
      <w:tblPr>
        <w:tblStyle w:val="Table67"/>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79E2BF2C" w14:textId="77777777">
        <w:trPr>
          <w:trHeight w:val="576"/>
        </w:trPr>
        <w:tc>
          <w:tcPr>
            <w:tcW w:w="9360" w:type="dxa"/>
            <w:shd w:val="clear" w:color="auto" w:fill="FF3008"/>
            <w:tcMar>
              <w:top w:w="100" w:type="dxa"/>
              <w:left w:w="100" w:type="dxa"/>
              <w:bottom w:w="100" w:type="dxa"/>
              <w:right w:w="100" w:type="dxa"/>
            </w:tcMar>
            <w:vAlign w:val="center"/>
          </w:tcPr>
          <w:p w14:paraId="1F862FC1" w14:textId="77777777" w:rsidR="00AF48BA" w:rsidRDefault="00C6545B">
            <w:pPr>
              <w:rPr>
                <w:b/>
                <w:color w:val="FFFFFF"/>
                <w:sz w:val="24"/>
                <w:szCs w:val="24"/>
              </w:rPr>
            </w:pPr>
            <w:r>
              <w:rPr>
                <w:b/>
                <w:color w:val="FFFFFF"/>
                <w:sz w:val="24"/>
                <w:szCs w:val="24"/>
              </w:rPr>
              <w:t>Précisez vos projets d’investissement ici.</w:t>
            </w:r>
          </w:p>
        </w:tc>
      </w:tr>
      <w:tr w:rsidR="00AF48BA" w14:paraId="768ABE36" w14:textId="77777777">
        <w:trPr>
          <w:trHeight w:val="3455"/>
        </w:trPr>
        <w:tc>
          <w:tcPr>
            <w:tcW w:w="9360" w:type="dxa"/>
            <w:shd w:val="clear" w:color="auto" w:fill="F6F5F1"/>
            <w:tcMar>
              <w:top w:w="100" w:type="dxa"/>
              <w:left w:w="100" w:type="dxa"/>
              <w:bottom w:w="100" w:type="dxa"/>
              <w:right w:w="100" w:type="dxa"/>
            </w:tcMar>
          </w:tcPr>
          <w:p w14:paraId="0ACD06CE" w14:textId="77777777" w:rsidR="00AF48BA" w:rsidRDefault="00AF48BA">
            <w:pPr>
              <w:rPr>
                <w:color w:val="212529"/>
                <w:sz w:val="24"/>
                <w:szCs w:val="24"/>
              </w:rPr>
            </w:pPr>
          </w:p>
        </w:tc>
      </w:tr>
    </w:tbl>
    <w:p w14:paraId="43B0125B" w14:textId="77777777" w:rsidR="00AF48BA" w:rsidRDefault="00AF48BA"/>
    <w:p w14:paraId="54BD06E6" w14:textId="77777777" w:rsidR="00AF48BA" w:rsidRDefault="00C6545B">
      <w:r>
        <w:br w:type="page"/>
      </w:r>
    </w:p>
    <w:p w14:paraId="72BE7739" w14:textId="77777777" w:rsidR="00AF48BA" w:rsidRDefault="00C6545B">
      <w:pPr>
        <w:pStyle w:val="Ttulo2"/>
      </w:pPr>
      <w:bookmarkStart w:id="58" w:name="_Toc256000057"/>
      <w:r>
        <w:lastRenderedPageBreak/>
        <w:t>Projection des profits et des pertes</w:t>
      </w:r>
      <w:bookmarkEnd w:id="58"/>
    </w:p>
    <w:p w14:paraId="0FF0C577" w14:textId="77777777" w:rsidR="00AF48BA" w:rsidRDefault="00AF48BA"/>
    <w:tbl>
      <w:tblPr>
        <w:tblStyle w:val="Table68"/>
        <w:tblW w:w="9360" w:type="dxa"/>
        <w:tblLayout w:type="fixed"/>
        <w:tblLook w:val="0600" w:firstRow="0" w:lastRow="0" w:firstColumn="0" w:lastColumn="0" w:noHBand="1" w:noVBand="1"/>
      </w:tblPr>
      <w:tblGrid>
        <w:gridCol w:w="9360"/>
      </w:tblGrid>
      <w:tr w:rsidR="00AF48BA" w14:paraId="2606A9D4" w14:textId="77777777">
        <w:tc>
          <w:tcPr>
            <w:tcW w:w="9360" w:type="dxa"/>
            <w:shd w:val="clear" w:color="auto" w:fill="FFF1E7"/>
            <w:tcMar>
              <w:top w:w="360" w:type="dxa"/>
              <w:left w:w="360" w:type="dxa"/>
              <w:bottom w:w="360" w:type="dxa"/>
              <w:right w:w="360" w:type="dxa"/>
            </w:tcMar>
            <w:vAlign w:val="center"/>
          </w:tcPr>
          <w:p w14:paraId="22D40E2B" w14:textId="77777777" w:rsidR="00AF48BA" w:rsidRDefault="00C6545B">
            <w:pPr>
              <w:spacing w:before="200" w:line="312" w:lineRule="auto"/>
              <w:rPr>
                <w:b/>
                <w:color w:val="212529"/>
                <w:sz w:val="24"/>
                <w:szCs w:val="24"/>
              </w:rPr>
            </w:pPr>
            <w:r>
              <w:rPr>
                <w:b/>
                <w:color w:val="212529"/>
                <w:sz w:val="24"/>
                <w:szCs w:val="24"/>
              </w:rPr>
              <w:t>Conseil de pro</w:t>
            </w:r>
          </w:p>
          <w:p w14:paraId="3C305A58" w14:textId="59FCDDBB" w:rsidR="00AF48BA" w:rsidRDefault="00C6545B">
            <w:pPr>
              <w:spacing w:before="200" w:line="312" w:lineRule="auto"/>
              <w:rPr>
                <w:color w:val="212529"/>
                <w:sz w:val="24"/>
                <w:szCs w:val="24"/>
              </w:rPr>
            </w:pPr>
            <w:r>
              <w:rPr>
                <w:color w:val="212529"/>
                <w:sz w:val="24"/>
                <w:szCs w:val="24"/>
              </w:rPr>
              <w:t xml:space="preserve">Même si vous n’avez pas encore réalisé de ventes, vous pouvez établir un </w:t>
            </w:r>
            <w:hyperlink r:id="rId12" w:history="1">
              <w:r>
                <w:rPr>
                  <w:color w:val="1155CC"/>
                  <w:sz w:val="24"/>
                  <w:szCs w:val="24"/>
                  <w:u w:val="single"/>
                </w:rPr>
                <w:t>état des résultats</w:t>
              </w:r>
            </w:hyperlink>
            <w:r>
              <w:rPr>
                <w:color w:val="212529"/>
                <w:sz w:val="24"/>
                <w:szCs w:val="24"/>
              </w:rPr>
              <w:t xml:space="preserve"> prévisionnel en estimant les revenus et les coûts futurs. Effectuez des recherches sectorielles pour déterminer la quantité de produits que vous prévoyez de</w:t>
            </w:r>
            <w:r w:rsidR="00853171">
              <w:rPr>
                <w:color w:val="212529"/>
                <w:sz w:val="24"/>
                <w:szCs w:val="24"/>
              </w:rPr>
              <w:t> </w:t>
            </w:r>
            <w:r>
              <w:rPr>
                <w:color w:val="212529"/>
                <w:sz w:val="24"/>
                <w:szCs w:val="24"/>
              </w:rPr>
              <w:t xml:space="preserve">vendre et faites le compte de toutes les dépenses prévues. </w:t>
            </w:r>
          </w:p>
        </w:tc>
      </w:tr>
      <w:tr w:rsidR="00AF48BA" w14:paraId="72338FA4" w14:textId="77777777">
        <w:trPr>
          <w:trHeight w:val="552"/>
        </w:trPr>
        <w:tc>
          <w:tcPr>
            <w:tcW w:w="9360" w:type="dxa"/>
            <w:tcMar>
              <w:top w:w="144" w:type="dxa"/>
              <w:left w:w="144" w:type="dxa"/>
              <w:bottom w:w="144" w:type="dxa"/>
              <w:right w:w="144" w:type="dxa"/>
            </w:tcMar>
          </w:tcPr>
          <w:p w14:paraId="68ADE4E8" w14:textId="77777777" w:rsidR="00AF48BA" w:rsidRDefault="00C6545B">
            <w:pPr>
              <w:spacing w:line="240" w:lineRule="auto"/>
              <w:jc w:val="right"/>
              <w:rPr>
                <w:i/>
                <w:color w:val="696969"/>
              </w:rPr>
            </w:pPr>
            <w:r>
              <w:rPr>
                <w:i/>
                <w:color w:val="696969"/>
              </w:rPr>
              <w:t>Effacez ces conseils lorsque vous avez terminé.</w:t>
            </w:r>
          </w:p>
        </w:tc>
      </w:tr>
    </w:tbl>
    <w:p w14:paraId="3F1A6DFB" w14:textId="77777777" w:rsidR="00AF48BA" w:rsidRDefault="00AF48BA"/>
    <w:p w14:paraId="73FA0322" w14:textId="77777777" w:rsidR="00AF48BA" w:rsidRDefault="00AF48BA"/>
    <w:tbl>
      <w:tblPr>
        <w:tblStyle w:val="Table69"/>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7E2A6A89" w14:textId="77777777">
        <w:trPr>
          <w:trHeight w:val="576"/>
        </w:trPr>
        <w:tc>
          <w:tcPr>
            <w:tcW w:w="9360" w:type="dxa"/>
            <w:shd w:val="clear" w:color="auto" w:fill="212529"/>
            <w:tcMar>
              <w:top w:w="100" w:type="dxa"/>
              <w:left w:w="100" w:type="dxa"/>
              <w:bottom w:w="100" w:type="dxa"/>
              <w:right w:w="100" w:type="dxa"/>
            </w:tcMar>
            <w:vAlign w:val="center"/>
          </w:tcPr>
          <w:p w14:paraId="59571E18" w14:textId="77777777" w:rsidR="00AF48BA" w:rsidRDefault="00C6545B">
            <w:pPr>
              <w:rPr>
                <w:b/>
                <w:color w:val="FFFFFF"/>
                <w:sz w:val="24"/>
                <w:szCs w:val="24"/>
              </w:rPr>
            </w:pPr>
            <w:r>
              <w:rPr>
                <w:b/>
                <w:color w:val="FFFFFF"/>
                <w:sz w:val="24"/>
                <w:szCs w:val="24"/>
              </w:rPr>
              <w:t>Indiquez votre estimation des profits et des pertes ici.</w:t>
            </w:r>
          </w:p>
        </w:tc>
      </w:tr>
      <w:tr w:rsidR="00AF48BA" w14:paraId="6829EE0F" w14:textId="77777777">
        <w:trPr>
          <w:trHeight w:val="1727"/>
        </w:trPr>
        <w:tc>
          <w:tcPr>
            <w:tcW w:w="9360" w:type="dxa"/>
            <w:shd w:val="clear" w:color="auto" w:fill="F6F5F1"/>
            <w:tcMar>
              <w:top w:w="100" w:type="dxa"/>
              <w:left w:w="100" w:type="dxa"/>
              <w:bottom w:w="100" w:type="dxa"/>
              <w:right w:w="100" w:type="dxa"/>
            </w:tcMar>
            <w:vAlign w:val="center"/>
          </w:tcPr>
          <w:p w14:paraId="3C461895" w14:textId="77777777" w:rsidR="00AF48BA" w:rsidRDefault="00C6545B">
            <w:pPr>
              <w:spacing w:before="200" w:line="312" w:lineRule="auto"/>
              <w:jc w:val="center"/>
              <w:rPr>
                <w:color w:val="212529"/>
                <w:sz w:val="24"/>
                <w:szCs w:val="24"/>
              </w:rPr>
            </w:pPr>
            <w:r>
              <w:rPr>
                <w:color w:val="212529"/>
                <w:sz w:val="24"/>
                <w:szCs w:val="24"/>
              </w:rPr>
              <w:t xml:space="preserve">Pour vous aider à calculer votre état des résultats projetés, </w:t>
            </w:r>
            <w:r>
              <w:rPr>
                <w:color w:val="212529"/>
                <w:sz w:val="24"/>
                <w:szCs w:val="24"/>
              </w:rPr>
              <w:br/>
            </w:r>
            <w:hyperlink r:id="rId13" w:history="1">
              <w:r>
                <w:rPr>
                  <w:color w:val="1155CC"/>
                  <w:sz w:val="24"/>
                  <w:szCs w:val="24"/>
                  <w:u w:val="single"/>
                </w:rPr>
                <w:t xml:space="preserve">téléchargez le modèle d’état des résultats de </w:t>
              </w:r>
              <w:proofErr w:type="spellStart"/>
              <w:r>
                <w:rPr>
                  <w:color w:val="1155CC"/>
                  <w:sz w:val="24"/>
                  <w:szCs w:val="24"/>
                  <w:u w:val="single"/>
                </w:rPr>
                <w:t>DoorDash</w:t>
              </w:r>
              <w:proofErr w:type="spellEnd"/>
              <w:r>
                <w:rPr>
                  <w:color w:val="1155CC"/>
                  <w:sz w:val="24"/>
                  <w:szCs w:val="24"/>
                  <w:u w:val="single"/>
                </w:rPr>
                <w:t xml:space="preserve"> gratuit</w:t>
              </w:r>
            </w:hyperlink>
            <w:hyperlink r:id="rId14" w:history="1">
              <w:r>
                <w:rPr>
                  <w:color w:val="1155CC"/>
                  <w:sz w:val="24"/>
                  <w:szCs w:val="24"/>
                  <w:u w:val="single"/>
                </w:rPr>
                <w:t xml:space="preserve">. </w:t>
              </w:r>
            </w:hyperlink>
          </w:p>
        </w:tc>
      </w:tr>
    </w:tbl>
    <w:p w14:paraId="2B9E9ECD" w14:textId="77777777" w:rsidR="00AF48BA" w:rsidRDefault="00AF48BA"/>
    <w:p w14:paraId="7F3EE0C8" w14:textId="77777777" w:rsidR="00AF48BA" w:rsidRDefault="00AF48BA"/>
    <w:p w14:paraId="2A424F58" w14:textId="77777777" w:rsidR="00AF48BA" w:rsidRDefault="00AF48BA"/>
    <w:p w14:paraId="4CEAB205" w14:textId="77777777" w:rsidR="00AF48BA" w:rsidRDefault="00C6545B">
      <w:pPr>
        <w:pStyle w:val="Ttulo2"/>
      </w:pPr>
      <w:bookmarkStart w:id="59" w:name="_Toc256000058"/>
      <w:r>
        <w:t>Flux de trésorerie attendu</w:t>
      </w:r>
      <w:bookmarkEnd w:id="59"/>
    </w:p>
    <w:p w14:paraId="62BC357E" w14:textId="77777777" w:rsidR="00AF48BA" w:rsidRDefault="00AF48BA"/>
    <w:tbl>
      <w:tblPr>
        <w:tblStyle w:val="Table70"/>
        <w:tblW w:w="9360" w:type="dxa"/>
        <w:tblLayout w:type="fixed"/>
        <w:tblLook w:val="0600" w:firstRow="0" w:lastRow="0" w:firstColumn="0" w:lastColumn="0" w:noHBand="1" w:noVBand="1"/>
      </w:tblPr>
      <w:tblGrid>
        <w:gridCol w:w="9360"/>
      </w:tblGrid>
      <w:tr w:rsidR="00AF48BA" w14:paraId="0CD69790" w14:textId="77777777">
        <w:tc>
          <w:tcPr>
            <w:tcW w:w="9360" w:type="dxa"/>
            <w:shd w:val="clear" w:color="auto" w:fill="FFF1E7"/>
            <w:tcMar>
              <w:top w:w="360" w:type="dxa"/>
              <w:left w:w="360" w:type="dxa"/>
              <w:bottom w:w="360" w:type="dxa"/>
              <w:right w:w="360" w:type="dxa"/>
            </w:tcMar>
            <w:vAlign w:val="center"/>
          </w:tcPr>
          <w:p w14:paraId="695D0E25" w14:textId="77777777" w:rsidR="00AF48BA" w:rsidRDefault="00C6545B">
            <w:pPr>
              <w:spacing w:before="200" w:line="312" w:lineRule="auto"/>
              <w:rPr>
                <w:b/>
                <w:color w:val="212529"/>
                <w:sz w:val="24"/>
                <w:szCs w:val="24"/>
              </w:rPr>
            </w:pPr>
            <w:r>
              <w:rPr>
                <w:b/>
                <w:color w:val="212529"/>
                <w:sz w:val="24"/>
                <w:szCs w:val="24"/>
              </w:rPr>
              <w:t>Conseil de pro</w:t>
            </w:r>
          </w:p>
          <w:p w14:paraId="31F48672" w14:textId="77777777" w:rsidR="00AF48BA" w:rsidRDefault="00C6545B">
            <w:pPr>
              <w:spacing w:before="200" w:line="312" w:lineRule="auto"/>
              <w:rPr>
                <w:color w:val="212529"/>
                <w:sz w:val="24"/>
                <w:szCs w:val="24"/>
              </w:rPr>
            </w:pPr>
            <w:r>
              <w:rPr>
                <w:color w:val="212529"/>
                <w:sz w:val="24"/>
                <w:szCs w:val="24"/>
              </w:rPr>
              <w:t xml:space="preserve">Il va sans dire que vous devez vous efforcer de générer plus d’argent que vous n’en dépensez. Pour déterminer le flux de trésorerie net attendu, choisissez une période et soustrayez vos dépenses prévues de vos revenus prévus. Veillez à expliquer comment vous êtes parvenu à ces deux chiffres. </w:t>
            </w:r>
          </w:p>
        </w:tc>
      </w:tr>
      <w:tr w:rsidR="00AF48BA" w14:paraId="38069238" w14:textId="77777777">
        <w:trPr>
          <w:trHeight w:val="552"/>
        </w:trPr>
        <w:tc>
          <w:tcPr>
            <w:tcW w:w="9360" w:type="dxa"/>
            <w:tcMar>
              <w:top w:w="144" w:type="dxa"/>
              <w:left w:w="144" w:type="dxa"/>
              <w:bottom w:w="144" w:type="dxa"/>
              <w:right w:w="144" w:type="dxa"/>
            </w:tcMar>
          </w:tcPr>
          <w:p w14:paraId="1F81221E" w14:textId="77777777" w:rsidR="00AF48BA" w:rsidRDefault="00C6545B">
            <w:pPr>
              <w:spacing w:line="240" w:lineRule="auto"/>
              <w:jc w:val="right"/>
              <w:rPr>
                <w:i/>
                <w:color w:val="696969"/>
              </w:rPr>
            </w:pPr>
            <w:r>
              <w:rPr>
                <w:i/>
                <w:color w:val="696969"/>
              </w:rPr>
              <w:lastRenderedPageBreak/>
              <w:t>Effacez ces conseils lorsque vous avez terminé.</w:t>
            </w:r>
          </w:p>
        </w:tc>
      </w:tr>
    </w:tbl>
    <w:p w14:paraId="6F244675" w14:textId="77777777" w:rsidR="00AF48BA" w:rsidRDefault="00AF48BA"/>
    <w:p w14:paraId="5DAFE7B8" w14:textId="77777777" w:rsidR="00AF48BA" w:rsidRDefault="00AF48BA"/>
    <w:p w14:paraId="4059695E" w14:textId="77777777" w:rsidR="00AF48BA" w:rsidRDefault="00AF48BA"/>
    <w:tbl>
      <w:tblPr>
        <w:tblStyle w:val="Table71"/>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51313679" w14:textId="77777777">
        <w:trPr>
          <w:trHeight w:val="576"/>
        </w:trPr>
        <w:tc>
          <w:tcPr>
            <w:tcW w:w="9360" w:type="dxa"/>
            <w:shd w:val="clear" w:color="auto" w:fill="FF3008"/>
            <w:tcMar>
              <w:top w:w="100" w:type="dxa"/>
              <w:left w:w="100" w:type="dxa"/>
              <w:bottom w:w="100" w:type="dxa"/>
              <w:right w:w="100" w:type="dxa"/>
            </w:tcMar>
            <w:vAlign w:val="center"/>
          </w:tcPr>
          <w:p w14:paraId="412C07BA" w14:textId="77777777" w:rsidR="00AF48BA" w:rsidRDefault="00C6545B">
            <w:pPr>
              <w:rPr>
                <w:b/>
                <w:color w:val="FFFFFF"/>
                <w:sz w:val="24"/>
                <w:szCs w:val="24"/>
              </w:rPr>
            </w:pPr>
            <w:r>
              <w:rPr>
                <w:b/>
                <w:color w:val="FFFFFF"/>
                <w:sz w:val="24"/>
                <w:szCs w:val="24"/>
              </w:rPr>
              <w:t>Calculez votre flux de trésorerie attendu ici.</w:t>
            </w:r>
          </w:p>
        </w:tc>
      </w:tr>
      <w:tr w:rsidR="00AF48BA" w14:paraId="6D32D8A6" w14:textId="77777777">
        <w:trPr>
          <w:trHeight w:val="1727"/>
        </w:trPr>
        <w:tc>
          <w:tcPr>
            <w:tcW w:w="9360" w:type="dxa"/>
            <w:shd w:val="clear" w:color="auto" w:fill="F6F5F1"/>
            <w:tcMar>
              <w:top w:w="100" w:type="dxa"/>
              <w:left w:w="100" w:type="dxa"/>
              <w:bottom w:w="100" w:type="dxa"/>
              <w:right w:w="100" w:type="dxa"/>
            </w:tcMar>
            <w:vAlign w:val="center"/>
          </w:tcPr>
          <w:p w14:paraId="680399DE" w14:textId="46EFEFA0" w:rsidR="00AF48BA" w:rsidRDefault="00C6545B">
            <w:pPr>
              <w:spacing w:before="200" w:line="312" w:lineRule="auto"/>
              <w:jc w:val="center"/>
              <w:rPr>
                <w:color w:val="212529"/>
                <w:sz w:val="24"/>
                <w:szCs w:val="24"/>
              </w:rPr>
            </w:pPr>
            <w:r>
              <w:rPr>
                <w:color w:val="212529"/>
                <w:sz w:val="24"/>
                <w:szCs w:val="24"/>
              </w:rPr>
              <w:t xml:space="preserve">Le </w:t>
            </w:r>
            <w:hyperlink r:id="rId15" w:history="1">
              <w:r>
                <w:rPr>
                  <w:color w:val="1155CC"/>
                  <w:sz w:val="24"/>
                  <w:szCs w:val="24"/>
                  <w:u w:val="single"/>
                </w:rPr>
                <w:t>plan budgétaire de votre restaurant</w:t>
              </w:r>
            </w:hyperlink>
            <w:r>
              <w:rPr>
                <w:color w:val="212529"/>
                <w:sz w:val="24"/>
                <w:szCs w:val="24"/>
              </w:rPr>
              <w:t xml:space="preserve"> peut être une</w:t>
            </w:r>
            <w:r w:rsidR="00853171">
              <w:rPr>
                <w:color w:val="212529"/>
                <w:sz w:val="24"/>
                <w:szCs w:val="24"/>
              </w:rPr>
              <w:br/>
            </w:r>
            <w:r>
              <w:rPr>
                <w:color w:val="212529"/>
                <w:sz w:val="24"/>
                <w:szCs w:val="24"/>
              </w:rPr>
              <w:t>bonne</w:t>
            </w:r>
            <w:r w:rsidR="00853171">
              <w:rPr>
                <w:color w:val="212529"/>
                <w:sz w:val="24"/>
                <w:szCs w:val="24"/>
              </w:rPr>
              <w:t xml:space="preserve"> </w:t>
            </w:r>
            <w:r>
              <w:rPr>
                <w:color w:val="212529"/>
                <w:sz w:val="24"/>
                <w:szCs w:val="24"/>
              </w:rPr>
              <w:t>ressource</w:t>
            </w:r>
            <w:r w:rsidR="00853171">
              <w:rPr>
                <w:color w:val="212529"/>
                <w:sz w:val="24"/>
                <w:szCs w:val="24"/>
              </w:rPr>
              <w:t xml:space="preserve"> </w:t>
            </w:r>
            <w:r>
              <w:rPr>
                <w:color w:val="212529"/>
                <w:sz w:val="24"/>
                <w:szCs w:val="24"/>
              </w:rPr>
              <w:t xml:space="preserve">pour remplir cette section. </w:t>
            </w:r>
          </w:p>
        </w:tc>
      </w:tr>
    </w:tbl>
    <w:p w14:paraId="52AE53F0" w14:textId="77777777" w:rsidR="00AF48BA" w:rsidRDefault="00AF48BA"/>
    <w:p w14:paraId="04D6ECF1" w14:textId="77777777" w:rsidR="00AF48BA" w:rsidRDefault="00AF48BA"/>
    <w:p w14:paraId="444C895B" w14:textId="77777777" w:rsidR="00AF48BA" w:rsidRDefault="00AF48BA"/>
    <w:p w14:paraId="473E3D8D" w14:textId="77777777" w:rsidR="00AF48BA" w:rsidRDefault="00C6545B">
      <w:pPr>
        <w:pStyle w:val="Ttulo2"/>
      </w:pPr>
      <w:bookmarkStart w:id="60" w:name="_Toc256000059"/>
      <w:r>
        <w:t>Analyse du seuil de rentabilité</w:t>
      </w:r>
      <w:bookmarkEnd w:id="60"/>
      <w:r>
        <w:t xml:space="preserve"> </w:t>
      </w:r>
    </w:p>
    <w:p w14:paraId="39CC2DBA" w14:textId="77777777" w:rsidR="00AF48BA" w:rsidRDefault="00AF48BA"/>
    <w:tbl>
      <w:tblPr>
        <w:tblStyle w:val="Table72"/>
        <w:tblW w:w="9360" w:type="dxa"/>
        <w:tblLayout w:type="fixed"/>
        <w:tblLook w:val="0600" w:firstRow="0" w:lastRow="0" w:firstColumn="0" w:lastColumn="0" w:noHBand="1" w:noVBand="1"/>
      </w:tblPr>
      <w:tblGrid>
        <w:gridCol w:w="9360"/>
      </w:tblGrid>
      <w:tr w:rsidR="00AF48BA" w14:paraId="538CB65C" w14:textId="77777777">
        <w:tc>
          <w:tcPr>
            <w:tcW w:w="9360" w:type="dxa"/>
            <w:shd w:val="clear" w:color="auto" w:fill="FFF1E7"/>
            <w:tcMar>
              <w:top w:w="360" w:type="dxa"/>
              <w:left w:w="360" w:type="dxa"/>
              <w:bottom w:w="360" w:type="dxa"/>
              <w:right w:w="360" w:type="dxa"/>
            </w:tcMar>
            <w:vAlign w:val="center"/>
          </w:tcPr>
          <w:p w14:paraId="69031ACD" w14:textId="77777777" w:rsidR="00AF48BA" w:rsidRDefault="00C6545B">
            <w:pPr>
              <w:spacing w:before="200" w:line="312" w:lineRule="auto"/>
              <w:rPr>
                <w:b/>
                <w:color w:val="212529"/>
                <w:sz w:val="24"/>
                <w:szCs w:val="24"/>
              </w:rPr>
            </w:pPr>
            <w:r>
              <w:rPr>
                <w:b/>
                <w:color w:val="212529"/>
                <w:sz w:val="24"/>
                <w:szCs w:val="24"/>
              </w:rPr>
              <w:t>Conseil de pro</w:t>
            </w:r>
          </w:p>
          <w:p w14:paraId="37280955" w14:textId="77777777" w:rsidR="00AF48BA" w:rsidRDefault="00C6545B">
            <w:pPr>
              <w:spacing w:before="200" w:line="312" w:lineRule="auto"/>
              <w:rPr>
                <w:color w:val="212529"/>
                <w:sz w:val="24"/>
                <w:szCs w:val="24"/>
              </w:rPr>
            </w:pPr>
            <w:r>
              <w:rPr>
                <w:color w:val="212529"/>
                <w:sz w:val="24"/>
                <w:szCs w:val="24"/>
              </w:rPr>
              <w:t xml:space="preserve">L’analyse du seuil de rentabilité indique le nombre d’unités à vendre pour couvrir les coûts fixes et variables. Plus vos coûts sont bas, moins il vous faudra de ventes pour atteindre le seuil de rentabilité. </w:t>
            </w:r>
          </w:p>
          <w:p w14:paraId="15FADA13" w14:textId="15A6044F" w:rsidR="00AF48BA" w:rsidRDefault="00C6545B">
            <w:pPr>
              <w:spacing w:before="200" w:line="312" w:lineRule="auto"/>
              <w:rPr>
                <w:color w:val="212529"/>
                <w:sz w:val="24"/>
                <w:szCs w:val="24"/>
              </w:rPr>
            </w:pPr>
            <w:r>
              <w:rPr>
                <w:color w:val="212529"/>
                <w:sz w:val="24"/>
                <w:szCs w:val="24"/>
              </w:rPr>
              <w:t xml:space="preserve">Pour le calculer, reportez-vous à la structure de prix que vous avez décrite dans la section </w:t>
            </w:r>
            <w:hyperlink w:anchor="d0h7gmjrgwyf" w:history="1">
              <w:r>
                <w:rPr>
                  <w:color w:val="1155CC"/>
                  <w:sz w:val="24"/>
                  <w:szCs w:val="24"/>
                  <w:u w:val="single"/>
                </w:rPr>
                <w:t>Produits et services</w:t>
              </w:r>
            </w:hyperlink>
            <w:r>
              <w:rPr>
                <w:color w:val="212529"/>
                <w:sz w:val="24"/>
                <w:szCs w:val="24"/>
              </w:rPr>
              <w:t xml:space="preserve"> et aux dépenses que vous avez calculées dans votre </w:t>
            </w:r>
            <w:hyperlink r:id="rId16" w:history="1">
              <w:r>
                <w:rPr>
                  <w:color w:val="1155CC"/>
                  <w:sz w:val="24"/>
                  <w:szCs w:val="24"/>
                  <w:u w:val="single"/>
                </w:rPr>
                <w:t>état</w:t>
              </w:r>
              <w:r w:rsidR="00853171">
                <w:rPr>
                  <w:color w:val="1155CC"/>
                  <w:sz w:val="24"/>
                  <w:szCs w:val="24"/>
                  <w:u w:val="single"/>
                </w:rPr>
                <w:t> </w:t>
              </w:r>
              <w:r>
                <w:rPr>
                  <w:color w:val="1155CC"/>
                  <w:sz w:val="24"/>
                  <w:szCs w:val="24"/>
                  <w:u w:val="single"/>
                </w:rPr>
                <w:t>des résultats</w:t>
              </w:r>
            </w:hyperlink>
            <w:r>
              <w:rPr>
                <w:color w:val="212529"/>
                <w:sz w:val="24"/>
                <w:szCs w:val="24"/>
              </w:rPr>
              <w:t xml:space="preserve">. </w:t>
            </w:r>
          </w:p>
        </w:tc>
      </w:tr>
      <w:tr w:rsidR="00AF48BA" w14:paraId="2FD461BC" w14:textId="77777777">
        <w:trPr>
          <w:trHeight w:val="552"/>
        </w:trPr>
        <w:tc>
          <w:tcPr>
            <w:tcW w:w="9360" w:type="dxa"/>
            <w:tcMar>
              <w:top w:w="144" w:type="dxa"/>
              <w:left w:w="144" w:type="dxa"/>
              <w:bottom w:w="144" w:type="dxa"/>
              <w:right w:w="144" w:type="dxa"/>
            </w:tcMar>
          </w:tcPr>
          <w:p w14:paraId="583CCEBF" w14:textId="77777777" w:rsidR="00AF48BA" w:rsidRDefault="00C6545B">
            <w:pPr>
              <w:spacing w:line="240" w:lineRule="auto"/>
              <w:jc w:val="right"/>
              <w:rPr>
                <w:i/>
                <w:color w:val="696969"/>
              </w:rPr>
            </w:pPr>
            <w:r>
              <w:rPr>
                <w:i/>
                <w:color w:val="696969"/>
              </w:rPr>
              <w:t>Effacez ces conseils lorsque vous avez terminé.</w:t>
            </w:r>
          </w:p>
        </w:tc>
      </w:tr>
    </w:tbl>
    <w:p w14:paraId="01B635CE" w14:textId="77777777" w:rsidR="00AF48BA" w:rsidRDefault="00AF48BA"/>
    <w:p w14:paraId="463ABE68" w14:textId="77777777" w:rsidR="00AF48BA" w:rsidRDefault="00AF48BA"/>
    <w:p w14:paraId="56A779D1" w14:textId="77777777" w:rsidR="00AF48BA" w:rsidRDefault="00AF48BA"/>
    <w:p w14:paraId="71F93631" w14:textId="77777777" w:rsidR="00AF48BA" w:rsidRDefault="00AF48BA"/>
    <w:p w14:paraId="00A0EBE4" w14:textId="77777777" w:rsidR="00AF48BA" w:rsidRDefault="00AF48BA"/>
    <w:p w14:paraId="3886477F" w14:textId="77777777" w:rsidR="00AF48BA" w:rsidRDefault="00AF48BA"/>
    <w:p w14:paraId="56DE70D5" w14:textId="77777777" w:rsidR="00AF48BA" w:rsidRDefault="00AF48BA"/>
    <w:p w14:paraId="2E9B7884" w14:textId="77777777" w:rsidR="00AF48BA" w:rsidRDefault="00AF48BA"/>
    <w:p w14:paraId="1D6B3154" w14:textId="77777777" w:rsidR="00AF48BA" w:rsidRDefault="00AF48BA"/>
    <w:p w14:paraId="34502108" w14:textId="77777777" w:rsidR="00AF48BA" w:rsidRDefault="00AF48BA"/>
    <w:tbl>
      <w:tblPr>
        <w:tblStyle w:val="Table73"/>
        <w:tblW w:w="9360" w:type="dxa"/>
        <w:tblBorders>
          <w:top w:val="single" w:sz="8" w:space="0" w:color="E7E5D9"/>
          <w:left w:val="single" w:sz="8" w:space="0" w:color="E7E5D9"/>
          <w:bottom w:val="single" w:sz="8" w:space="0" w:color="E7E5D9"/>
          <w:right w:val="single" w:sz="8" w:space="0" w:color="E7E5D9"/>
          <w:insideH w:val="single" w:sz="8" w:space="0" w:color="E7E5D9"/>
          <w:insideV w:val="single" w:sz="8" w:space="0" w:color="E7E5D9"/>
        </w:tblBorders>
        <w:tblLayout w:type="fixed"/>
        <w:tblLook w:val="0600" w:firstRow="0" w:lastRow="0" w:firstColumn="0" w:lastColumn="0" w:noHBand="1" w:noVBand="1"/>
      </w:tblPr>
      <w:tblGrid>
        <w:gridCol w:w="9360"/>
      </w:tblGrid>
      <w:tr w:rsidR="00AF48BA" w14:paraId="600D8DA7" w14:textId="77777777">
        <w:trPr>
          <w:trHeight w:val="576"/>
        </w:trPr>
        <w:tc>
          <w:tcPr>
            <w:tcW w:w="9360" w:type="dxa"/>
            <w:shd w:val="clear" w:color="auto" w:fill="FF3008"/>
            <w:tcMar>
              <w:top w:w="100" w:type="dxa"/>
              <w:left w:w="100" w:type="dxa"/>
              <w:bottom w:w="100" w:type="dxa"/>
              <w:right w:w="100" w:type="dxa"/>
            </w:tcMar>
            <w:vAlign w:val="center"/>
          </w:tcPr>
          <w:p w14:paraId="01100E9F" w14:textId="77777777" w:rsidR="00AF48BA" w:rsidRDefault="00C6545B">
            <w:pPr>
              <w:rPr>
                <w:b/>
                <w:color w:val="FFFFFF"/>
                <w:sz w:val="24"/>
                <w:szCs w:val="24"/>
              </w:rPr>
            </w:pPr>
            <w:r>
              <w:rPr>
                <w:b/>
                <w:color w:val="FFFFFF"/>
                <w:sz w:val="24"/>
                <w:szCs w:val="24"/>
              </w:rPr>
              <w:t>Présentez votre analyse du seuil de rentabilité ici.</w:t>
            </w:r>
          </w:p>
        </w:tc>
      </w:tr>
      <w:tr w:rsidR="00AF48BA" w14:paraId="35E80CFA" w14:textId="77777777">
        <w:trPr>
          <w:trHeight w:val="3455"/>
        </w:trPr>
        <w:tc>
          <w:tcPr>
            <w:tcW w:w="9360" w:type="dxa"/>
            <w:shd w:val="clear" w:color="auto" w:fill="F6F5F1"/>
            <w:tcMar>
              <w:top w:w="100" w:type="dxa"/>
              <w:left w:w="100" w:type="dxa"/>
              <w:bottom w:w="100" w:type="dxa"/>
              <w:right w:w="100" w:type="dxa"/>
            </w:tcMar>
          </w:tcPr>
          <w:p w14:paraId="030019BD" w14:textId="77777777" w:rsidR="00AF48BA" w:rsidRDefault="00AF48BA">
            <w:pPr>
              <w:rPr>
                <w:color w:val="212529"/>
                <w:sz w:val="24"/>
                <w:szCs w:val="24"/>
              </w:rPr>
            </w:pPr>
          </w:p>
        </w:tc>
      </w:tr>
    </w:tbl>
    <w:p w14:paraId="224697D5" w14:textId="77777777" w:rsidR="00AF48BA" w:rsidRDefault="00AF48BA"/>
    <w:p w14:paraId="093B9C07" w14:textId="77777777" w:rsidR="00AF48BA" w:rsidRDefault="00C6545B">
      <w:r>
        <w:br w:type="page"/>
      </w:r>
    </w:p>
    <w:p w14:paraId="4EDD5D42" w14:textId="77777777" w:rsidR="00AF48BA" w:rsidRDefault="00AF48BA">
      <w:pPr>
        <w:rPr>
          <w:sz w:val="2"/>
          <w:szCs w:val="2"/>
        </w:rPr>
      </w:pPr>
    </w:p>
    <w:tbl>
      <w:tblPr>
        <w:tblStyle w:val="Table74"/>
        <w:tblW w:w="9360" w:type="dxa"/>
        <w:tblInd w:w="215" w:type="dxa"/>
        <w:tblLayout w:type="fixed"/>
        <w:tblLook w:val="0600" w:firstRow="0" w:lastRow="0" w:firstColumn="0" w:lastColumn="0" w:noHBand="1" w:noVBand="1"/>
      </w:tblPr>
      <w:tblGrid>
        <w:gridCol w:w="5220"/>
        <w:gridCol w:w="4140"/>
      </w:tblGrid>
      <w:tr w:rsidR="00AF48BA" w14:paraId="75612510" w14:textId="77777777">
        <w:trPr>
          <w:trHeight w:val="10005"/>
        </w:trPr>
        <w:tc>
          <w:tcPr>
            <w:tcW w:w="5220" w:type="dxa"/>
            <w:shd w:val="clear" w:color="auto" w:fill="auto"/>
            <w:tcMar>
              <w:top w:w="100" w:type="dxa"/>
              <w:left w:w="100" w:type="dxa"/>
              <w:bottom w:w="100" w:type="dxa"/>
              <w:right w:w="100" w:type="dxa"/>
            </w:tcMar>
          </w:tcPr>
          <w:p w14:paraId="1D4F86F8" w14:textId="77777777" w:rsidR="00AF48BA" w:rsidRDefault="00AF48BA">
            <w:pPr>
              <w:spacing w:line="240" w:lineRule="auto"/>
            </w:pPr>
          </w:p>
        </w:tc>
        <w:tc>
          <w:tcPr>
            <w:tcW w:w="4140" w:type="dxa"/>
            <w:shd w:val="clear" w:color="auto" w:fill="auto"/>
            <w:tcMar>
              <w:top w:w="100" w:type="dxa"/>
              <w:left w:w="100" w:type="dxa"/>
              <w:bottom w:w="100" w:type="dxa"/>
              <w:right w:w="100" w:type="dxa"/>
            </w:tcMar>
          </w:tcPr>
          <w:p w14:paraId="0EF99158" w14:textId="77777777" w:rsidR="00AF48BA" w:rsidRDefault="00AF48BA">
            <w:pPr>
              <w:widowControl w:val="0"/>
              <w:spacing w:line="240" w:lineRule="auto"/>
            </w:pPr>
          </w:p>
          <w:p w14:paraId="174987C1" w14:textId="77777777" w:rsidR="00AF48BA" w:rsidRDefault="00AF48BA">
            <w:pPr>
              <w:widowControl w:val="0"/>
              <w:spacing w:line="240" w:lineRule="auto"/>
            </w:pPr>
          </w:p>
          <w:p w14:paraId="7AE9C616" w14:textId="77777777" w:rsidR="00AF48BA" w:rsidRDefault="00AF48BA">
            <w:pPr>
              <w:widowControl w:val="0"/>
              <w:spacing w:line="240" w:lineRule="auto"/>
            </w:pPr>
          </w:p>
        </w:tc>
      </w:tr>
      <w:tr w:rsidR="00AF48BA" w14:paraId="027EB7E9" w14:textId="77777777">
        <w:tc>
          <w:tcPr>
            <w:tcW w:w="5220" w:type="dxa"/>
            <w:shd w:val="clear" w:color="auto" w:fill="auto"/>
            <w:tcMar>
              <w:top w:w="215" w:type="dxa"/>
              <w:left w:w="215" w:type="dxa"/>
              <w:bottom w:w="215" w:type="dxa"/>
              <w:right w:w="215" w:type="dxa"/>
            </w:tcMar>
            <w:vAlign w:val="center"/>
          </w:tcPr>
          <w:p w14:paraId="2AD7C662" w14:textId="77777777" w:rsidR="00AF48BA" w:rsidRDefault="00C6545B">
            <w:pPr>
              <w:spacing w:line="240" w:lineRule="auto"/>
            </w:pPr>
            <w:r>
              <w:rPr>
                <w:i/>
                <w:sz w:val="24"/>
                <w:szCs w:val="24"/>
              </w:rPr>
              <w:t>[Insérez le logo de l’entreprise ici]</w:t>
            </w:r>
          </w:p>
        </w:tc>
        <w:tc>
          <w:tcPr>
            <w:tcW w:w="4140" w:type="dxa"/>
            <w:shd w:val="clear" w:color="auto" w:fill="F6F5F1"/>
            <w:tcMar>
              <w:top w:w="215" w:type="dxa"/>
              <w:left w:w="215" w:type="dxa"/>
              <w:bottom w:w="215" w:type="dxa"/>
              <w:right w:w="215" w:type="dxa"/>
            </w:tcMar>
            <w:vAlign w:val="center"/>
          </w:tcPr>
          <w:p w14:paraId="32E262E9" w14:textId="77777777" w:rsidR="00AF48BA" w:rsidRDefault="00C6545B">
            <w:pPr>
              <w:rPr>
                <w:b/>
                <w:sz w:val="24"/>
                <w:szCs w:val="24"/>
              </w:rPr>
            </w:pPr>
            <w:r>
              <w:rPr>
                <w:b/>
                <w:sz w:val="24"/>
                <w:szCs w:val="24"/>
              </w:rPr>
              <w:t>Nom de l’entreprise</w:t>
            </w:r>
          </w:p>
          <w:p w14:paraId="31F95F29" w14:textId="77777777" w:rsidR="00AF48BA" w:rsidRDefault="00C6545B">
            <w:pPr>
              <w:rPr>
                <w:sz w:val="24"/>
                <w:szCs w:val="24"/>
              </w:rPr>
            </w:pPr>
            <w:r>
              <w:rPr>
                <w:sz w:val="24"/>
                <w:szCs w:val="24"/>
              </w:rPr>
              <w:t>Adresse municipale</w:t>
            </w:r>
          </w:p>
          <w:p w14:paraId="46C46B8E" w14:textId="77777777" w:rsidR="00AF48BA" w:rsidRDefault="00C6545B">
            <w:pPr>
              <w:rPr>
                <w:sz w:val="24"/>
                <w:szCs w:val="24"/>
              </w:rPr>
            </w:pPr>
            <w:r>
              <w:rPr>
                <w:sz w:val="24"/>
                <w:szCs w:val="24"/>
              </w:rPr>
              <w:t>Ville, province, code postal</w:t>
            </w:r>
          </w:p>
          <w:p w14:paraId="785F013F" w14:textId="77777777" w:rsidR="00AF48BA" w:rsidRDefault="00C6545B">
            <w:pPr>
              <w:rPr>
                <w:sz w:val="24"/>
                <w:szCs w:val="24"/>
              </w:rPr>
            </w:pPr>
            <w:r>
              <w:rPr>
                <w:sz w:val="24"/>
                <w:szCs w:val="24"/>
              </w:rPr>
              <w:t>Numéro de téléphone</w:t>
            </w:r>
          </w:p>
          <w:p w14:paraId="6FBFC5D8" w14:textId="77777777" w:rsidR="00AF48BA" w:rsidRDefault="00C6545B">
            <w:pPr>
              <w:spacing w:line="240" w:lineRule="auto"/>
              <w:rPr>
                <w:sz w:val="24"/>
                <w:szCs w:val="24"/>
              </w:rPr>
            </w:pPr>
            <w:r>
              <w:rPr>
                <w:sz w:val="24"/>
                <w:szCs w:val="24"/>
              </w:rPr>
              <w:t>Adresse courriel</w:t>
            </w:r>
          </w:p>
          <w:p w14:paraId="2B15E854" w14:textId="77777777" w:rsidR="00AF48BA" w:rsidRDefault="00C6545B">
            <w:pPr>
              <w:spacing w:line="240" w:lineRule="auto"/>
            </w:pPr>
            <w:r>
              <w:rPr>
                <w:sz w:val="24"/>
                <w:szCs w:val="24"/>
              </w:rPr>
              <w:t>Site Web</w:t>
            </w:r>
          </w:p>
        </w:tc>
      </w:tr>
    </w:tbl>
    <w:p w14:paraId="52620D81" w14:textId="77777777" w:rsidR="00AF48BA" w:rsidRDefault="00C6545B">
      <w:pPr>
        <w:rPr>
          <w:sz w:val="2"/>
          <w:szCs w:val="2"/>
        </w:rPr>
      </w:pPr>
      <w:r>
        <w:br w:type="page"/>
      </w:r>
    </w:p>
    <w:p w14:paraId="16ACFFFC" w14:textId="77777777" w:rsidR="00AF48BA" w:rsidRDefault="00AF48BA">
      <w:pPr>
        <w:rPr>
          <w:sz w:val="2"/>
          <w:szCs w:val="2"/>
        </w:rPr>
      </w:pPr>
    </w:p>
    <w:tbl>
      <w:tblPr>
        <w:tblStyle w:val="Table75"/>
        <w:tblW w:w="10035" w:type="dxa"/>
        <w:tblInd w:w="-15" w:type="dxa"/>
        <w:tblBorders>
          <w:top w:val="single" w:sz="8" w:space="0" w:color="233069"/>
          <w:left w:val="single" w:sz="8" w:space="0" w:color="233069"/>
          <w:bottom w:val="single" w:sz="8" w:space="0" w:color="233069"/>
          <w:right w:val="single" w:sz="8" w:space="0" w:color="233069"/>
          <w:insideH w:val="single" w:sz="8" w:space="0" w:color="233069"/>
          <w:insideV w:val="single" w:sz="8" w:space="0" w:color="233069"/>
        </w:tblBorders>
        <w:tblLayout w:type="fixed"/>
        <w:tblLook w:val="0600" w:firstRow="0" w:lastRow="0" w:firstColumn="0" w:lastColumn="0" w:noHBand="1" w:noVBand="1"/>
      </w:tblPr>
      <w:tblGrid>
        <w:gridCol w:w="10035"/>
      </w:tblGrid>
      <w:tr w:rsidR="00AF48BA" w14:paraId="4282DA13" w14:textId="77777777">
        <w:trPr>
          <w:trHeight w:val="267"/>
        </w:trPr>
        <w:tc>
          <w:tcPr>
            <w:tcW w:w="10035" w:type="dxa"/>
            <w:shd w:val="clear" w:color="auto" w:fill="233069"/>
            <w:tcMar>
              <w:top w:w="100" w:type="dxa"/>
              <w:left w:w="100" w:type="dxa"/>
              <w:bottom w:w="100" w:type="dxa"/>
              <w:right w:w="100" w:type="dxa"/>
            </w:tcMar>
          </w:tcPr>
          <w:p w14:paraId="05E5232B" w14:textId="77777777" w:rsidR="00AF48BA" w:rsidRDefault="00AF48BA">
            <w:pPr>
              <w:widowControl w:val="0"/>
              <w:spacing w:line="240" w:lineRule="auto"/>
              <w:rPr>
                <w:sz w:val="12"/>
                <w:szCs w:val="12"/>
                <w:shd w:val="clear" w:color="auto" w:fill="233069"/>
              </w:rPr>
            </w:pPr>
          </w:p>
        </w:tc>
      </w:tr>
    </w:tbl>
    <w:p w14:paraId="30F4E03F" w14:textId="77777777" w:rsidR="00AF48BA" w:rsidRDefault="00AF48BA">
      <w:pPr>
        <w:pStyle w:val="Ttulo1"/>
      </w:pPr>
      <w:bookmarkStart w:id="61" w:name="_32hioqz" w:colFirst="0" w:colLast="0"/>
      <w:bookmarkEnd w:id="61"/>
    </w:p>
    <w:p w14:paraId="3D4BA675" w14:textId="77777777" w:rsidR="00AF48BA" w:rsidRDefault="00AF48BA">
      <w:pPr>
        <w:pStyle w:val="Ttulo1"/>
      </w:pPr>
      <w:bookmarkStart w:id="62" w:name="_1hmsyys" w:colFirst="0" w:colLast="0"/>
      <w:bookmarkEnd w:id="62"/>
    </w:p>
    <w:p w14:paraId="1A3D9A9E" w14:textId="77777777" w:rsidR="00AF48BA" w:rsidRDefault="00C6545B">
      <w:pPr>
        <w:pStyle w:val="Ttulo1"/>
        <w:rPr>
          <w:rFonts w:ascii="Proxima Nova" w:eastAsia="Proxima Nova" w:hAnsi="Proxima Nova" w:cs="Proxima Nova"/>
        </w:rPr>
      </w:pPr>
      <w:bookmarkStart w:id="63" w:name="_Toc256000062"/>
      <w:r>
        <w:rPr>
          <w:rFonts w:ascii="Proxima Nova" w:eastAsia="Proxima Nova" w:hAnsi="Proxima Nova" w:cs="Proxima Nova"/>
        </w:rPr>
        <w:t>Conclusion</w:t>
      </w:r>
      <w:bookmarkEnd w:id="63"/>
    </w:p>
    <w:p w14:paraId="48615725" w14:textId="131F6F51" w:rsidR="00AF48BA" w:rsidRPr="00853171" w:rsidRDefault="00C6545B" w:rsidP="00853171">
      <w:pPr>
        <w:rPr>
          <w:spacing w:val="-2"/>
          <w:sz w:val="24"/>
          <w:szCs w:val="24"/>
        </w:rPr>
      </w:pPr>
      <w:r w:rsidRPr="00853171">
        <w:rPr>
          <w:spacing w:val="-2"/>
          <w:sz w:val="24"/>
          <w:szCs w:val="24"/>
        </w:rPr>
        <w:t>Félicitations! Vous avez terminé le modèle de plan d’affaires pour camion-restaurant. Vous</w:t>
      </w:r>
      <w:r w:rsidR="00853171" w:rsidRPr="00853171">
        <w:rPr>
          <w:spacing w:val="-2"/>
          <w:sz w:val="24"/>
          <w:szCs w:val="24"/>
        </w:rPr>
        <w:t> </w:t>
      </w:r>
      <w:r w:rsidRPr="00853171">
        <w:rPr>
          <w:spacing w:val="-2"/>
          <w:sz w:val="24"/>
          <w:szCs w:val="24"/>
        </w:rPr>
        <w:t>êtes maintenant prêt à courtiser les investisseurs, les partenaires et les employés. Vous</w:t>
      </w:r>
      <w:r w:rsidR="00853171" w:rsidRPr="00853171">
        <w:rPr>
          <w:spacing w:val="-2"/>
          <w:sz w:val="24"/>
          <w:szCs w:val="24"/>
        </w:rPr>
        <w:t> </w:t>
      </w:r>
      <w:r w:rsidRPr="00853171">
        <w:rPr>
          <w:spacing w:val="-2"/>
          <w:sz w:val="24"/>
          <w:szCs w:val="24"/>
        </w:rPr>
        <w:t xml:space="preserve">vous attaquez aux jours les plus difficiles du lancement d’une entreprise : les premiers.  </w:t>
      </w:r>
    </w:p>
    <w:p w14:paraId="595905AD" w14:textId="77777777" w:rsidR="00AF48BA" w:rsidRDefault="00AF48BA">
      <w:pPr>
        <w:rPr>
          <w:sz w:val="24"/>
          <w:szCs w:val="24"/>
        </w:rPr>
      </w:pPr>
    </w:p>
    <w:p w14:paraId="473B9284" w14:textId="2B586313" w:rsidR="00AF48BA" w:rsidRDefault="00C6545B">
      <w:pPr>
        <w:rPr>
          <w:sz w:val="24"/>
          <w:szCs w:val="24"/>
        </w:rPr>
      </w:pPr>
      <w:r>
        <w:rPr>
          <w:sz w:val="24"/>
          <w:szCs w:val="24"/>
        </w:rPr>
        <w:t>Avant de distribuer ce document, n’oubliez pas de revenir en arrière et de supprimer l’introduction, la conclusion et toutes les instructions. Si vous le pouvez, demandez à un ami ou à un membre de votre famille de relire votre document et de vous poser des questions. Cela</w:t>
      </w:r>
      <w:r w:rsidR="00853171">
        <w:rPr>
          <w:sz w:val="24"/>
          <w:szCs w:val="24"/>
        </w:rPr>
        <w:t> </w:t>
      </w:r>
      <w:r>
        <w:rPr>
          <w:sz w:val="24"/>
          <w:szCs w:val="24"/>
        </w:rPr>
        <w:t xml:space="preserve">vous permettra d’affiner vos idées et de préciser vos hypothèses. </w:t>
      </w:r>
    </w:p>
    <w:p w14:paraId="5370B588" w14:textId="77777777" w:rsidR="00AF48BA" w:rsidRDefault="00AF48BA">
      <w:pPr>
        <w:rPr>
          <w:sz w:val="24"/>
          <w:szCs w:val="24"/>
        </w:rPr>
      </w:pPr>
    </w:p>
    <w:p w14:paraId="25F10B9C" w14:textId="77777777" w:rsidR="00AF48BA" w:rsidRDefault="00C6545B">
      <w:pPr>
        <w:rPr>
          <w:sz w:val="24"/>
          <w:szCs w:val="24"/>
        </w:rPr>
      </w:pPr>
      <w:r>
        <w:rPr>
          <w:sz w:val="24"/>
          <w:szCs w:val="24"/>
        </w:rPr>
        <w:t xml:space="preserve">Vous avez besoin d’aide supplémentaire pour préparer votre entreprise à la réussite? </w:t>
      </w:r>
      <w:proofErr w:type="spellStart"/>
      <w:r>
        <w:rPr>
          <w:sz w:val="24"/>
          <w:szCs w:val="24"/>
        </w:rPr>
        <w:t>DoorDash</w:t>
      </w:r>
      <w:proofErr w:type="spellEnd"/>
      <w:r>
        <w:rPr>
          <w:sz w:val="24"/>
          <w:szCs w:val="24"/>
        </w:rPr>
        <w:t xml:space="preserve"> aide les entreprises des secteurs de la restauration, de l’épicerie, des plats cuisinés, des fleurs et des animaux de compagnie à atteindre de nouveaux clients grâce à la livraison et au ramassage. En savoir plus sur </w:t>
      </w:r>
      <w:hyperlink r:id="rId17" w:history="1">
        <w:r>
          <w:rPr>
            <w:b/>
            <w:color w:val="1155CC"/>
            <w:sz w:val="24"/>
            <w:szCs w:val="24"/>
            <w:u w:val="single"/>
          </w:rPr>
          <w:t xml:space="preserve">la façon de commencer avec </w:t>
        </w:r>
        <w:proofErr w:type="spellStart"/>
        <w:r>
          <w:rPr>
            <w:b/>
            <w:color w:val="1155CC"/>
            <w:sz w:val="24"/>
            <w:szCs w:val="24"/>
            <w:u w:val="single"/>
          </w:rPr>
          <w:t>DoorDash</w:t>
        </w:r>
        <w:proofErr w:type="spellEnd"/>
      </w:hyperlink>
      <w:r>
        <w:rPr>
          <w:sz w:val="24"/>
          <w:szCs w:val="24"/>
        </w:rPr>
        <w:t xml:space="preserve">. </w:t>
      </w:r>
    </w:p>
    <w:p w14:paraId="2B57140C" w14:textId="77777777" w:rsidR="00AF48BA" w:rsidRDefault="00AF48BA"/>
    <w:p w14:paraId="46A8E8ED" w14:textId="77777777" w:rsidR="00AF48BA" w:rsidRDefault="00AF48BA"/>
    <w:p w14:paraId="58FC9A66" w14:textId="77777777" w:rsidR="00AF48BA" w:rsidRDefault="00AF48BA"/>
    <w:p w14:paraId="6DBC0DC6" w14:textId="77777777" w:rsidR="00AF48BA" w:rsidRDefault="00AF48BA"/>
    <w:p w14:paraId="62695326" w14:textId="77777777" w:rsidR="00AF48BA" w:rsidRDefault="00AF48BA"/>
    <w:sectPr w:rsidR="00AF48BA">
      <w:headerReference w:type="default" r:id="rId18"/>
      <w:footerReference w:type="default" r:id="rId19"/>
      <w:headerReference w:type="first" r:id="rId20"/>
      <w:footerReference w:type="first" r:id="rId2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4D98" w14:textId="77777777" w:rsidR="00174596" w:rsidRDefault="00174596">
      <w:pPr>
        <w:spacing w:line="240" w:lineRule="auto"/>
      </w:pPr>
      <w:r>
        <w:separator/>
      </w:r>
    </w:p>
  </w:endnote>
  <w:endnote w:type="continuationSeparator" w:id="0">
    <w:p w14:paraId="612470F5" w14:textId="77777777" w:rsidR="00174596" w:rsidRDefault="00174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Gadugi"/>
    <w:panose1 w:val="020B0502040504020204"/>
    <w:charset w:val="00"/>
    <w:family w:val="swiss"/>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Proxima Nova">
    <w:altName w:val="Tahoma"/>
    <w:panose1 w:val="02000506030000020004"/>
    <w:charset w:val="00"/>
    <w:family w:val="modern"/>
    <w:notTrueType/>
    <w:pitch w:val="variable"/>
    <w:sig w:usb0="A00002EF" w:usb1="5000E0F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Semibold">
    <w:altName w:val="Tahoma"/>
    <w:panose1 w:val="020005060300000200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DBD6" w14:textId="77777777" w:rsidR="00C6545B" w:rsidRDefault="00C6545B">
    <w:pPr>
      <w:ind w:left="-720" w:right="-720"/>
      <w:jc w:val="right"/>
    </w:pPr>
    <w:r>
      <w:fldChar w:fldCharType="begin"/>
    </w:r>
    <w:r>
      <w:instrText>PAGE</w:instrText>
    </w:r>
    <w:r>
      <w:fldChar w:fldCharType="separate"/>
    </w:r>
    <w:r w:rsidR="003B3B71">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8AD1" w14:textId="77777777" w:rsidR="00C6545B" w:rsidRDefault="00C654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C033" w14:textId="77777777" w:rsidR="00174596" w:rsidRDefault="00174596">
      <w:pPr>
        <w:spacing w:line="240" w:lineRule="auto"/>
      </w:pPr>
      <w:r>
        <w:separator/>
      </w:r>
    </w:p>
  </w:footnote>
  <w:footnote w:type="continuationSeparator" w:id="0">
    <w:p w14:paraId="044E3D24" w14:textId="77777777" w:rsidR="00174596" w:rsidRDefault="001745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CDFF" w14:textId="77777777" w:rsidR="00C6545B" w:rsidRDefault="00C6545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5DC4" w14:textId="77777777" w:rsidR="00C6545B" w:rsidRDefault="00C6545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25B4"/>
    <w:multiLevelType w:val="hybridMultilevel"/>
    <w:tmpl w:val="00000000"/>
    <w:lvl w:ilvl="0" w:tplc="DCA2C4A0">
      <w:start w:val="1"/>
      <w:numFmt w:val="decimal"/>
      <w:lvlText w:val="%1)"/>
      <w:lvlJc w:val="left"/>
      <w:pPr>
        <w:ind w:left="720" w:hanging="360"/>
      </w:pPr>
      <w:rPr>
        <w:u w:val="none"/>
      </w:rPr>
    </w:lvl>
    <w:lvl w:ilvl="1" w:tplc="EBBAD37A">
      <w:start w:val="1"/>
      <w:numFmt w:val="lowerLetter"/>
      <w:lvlText w:val="%2)"/>
      <w:lvlJc w:val="left"/>
      <w:pPr>
        <w:ind w:left="1440" w:hanging="360"/>
      </w:pPr>
      <w:rPr>
        <w:u w:val="none"/>
      </w:rPr>
    </w:lvl>
    <w:lvl w:ilvl="2" w:tplc="B0D68FFE">
      <w:start w:val="1"/>
      <w:numFmt w:val="lowerRoman"/>
      <w:lvlText w:val="%3)"/>
      <w:lvlJc w:val="right"/>
      <w:pPr>
        <w:ind w:left="2160" w:hanging="360"/>
      </w:pPr>
      <w:rPr>
        <w:u w:val="none"/>
      </w:rPr>
    </w:lvl>
    <w:lvl w:ilvl="3" w:tplc="72688668">
      <w:start w:val="1"/>
      <w:numFmt w:val="decimal"/>
      <w:lvlText w:val="(%4)"/>
      <w:lvlJc w:val="left"/>
      <w:pPr>
        <w:ind w:left="2880" w:hanging="360"/>
      </w:pPr>
      <w:rPr>
        <w:u w:val="none"/>
      </w:rPr>
    </w:lvl>
    <w:lvl w:ilvl="4" w:tplc="DC80BEBC">
      <w:start w:val="1"/>
      <w:numFmt w:val="lowerLetter"/>
      <w:lvlText w:val="(%5)"/>
      <w:lvlJc w:val="left"/>
      <w:pPr>
        <w:ind w:left="3600" w:hanging="360"/>
      </w:pPr>
      <w:rPr>
        <w:u w:val="none"/>
      </w:rPr>
    </w:lvl>
    <w:lvl w:ilvl="5" w:tplc="AD2AC0CE">
      <w:start w:val="1"/>
      <w:numFmt w:val="lowerRoman"/>
      <w:lvlText w:val="(%6)"/>
      <w:lvlJc w:val="right"/>
      <w:pPr>
        <w:ind w:left="4320" w:hanging="360"/>
      </w:pPr>
      <w:rPr>
        <w:u w:val="none"/>
      </w:rPr>
    </w:lvl>
    <w:lvl w:ilvl="6" w:tplc="4F7CCB34">
      <w:start w:val="1"/>
      <w:numFmt w:val="decimal"/>
      <w:lvlText w:val="%7."/>
      <w:lvlJc w:val="left"/>
      <w:pPr>
        <w:ind w:left="5040" w:hanging="360"/>
      </w:pPr>
      <w:rPr>
        <w:u w:val="none"/>
      </w:rPr>
    </w:lvl>
    <w:lvl w:ilvl="7" w:tplc="198211B0">
      <w:start w:val="1"/>
      <w:numFmt w:val="lowerLetter"/>
      <w:lvlText w:val="%8."/>
      <w:lvlJc w:val="left"/>
      <w:pPr>
        <w:ind w:left="5760" w:hanging="360"/>
      </w:pPr>
      <w:rPr>
        <w:u w:val="none"/>
      </w:rPr>
    </w:lvl>
    <w:lvl w:ilvl="8" w:tplc="E6921744">
      <w:start w:val="1"/>
      <w:numFmt w:val="lowerRoman"/>
      <w:lvlText w:val="%9."/>
      <w:lvlJc w:val="right"/>
      <w:pPr>
        <w:ind w:left="6480" w:hanging="360"/>
      </w:pPr>
      <w:rPr>
        <w:u w:val="none"/>
      </w:rPr>
    </w:lvl>
  </w:abstractNum>
  <w:abstractNum w:abstractNumId="1" w15:restartNumberingAfterBreak="0">
    <w:nsid w:val="076EBEAA"/>
    <w:multiLevelType w:val="hybridMultilevel"/>
    <w:tmpl w:val="00000000"/>
    <w:lvl w:ilvl="0" w:tplc="FF62DDD6">
      <w:start w:val="160"/>
      <w:numFmt w:val="bullet"/>
      <w:lvlText w:val="●"/>
      <w:lvlJc w:val="left"/>
      <w:pPr>
        <w:ind w:left="720" w:hanging="360"/>
      </w:pPr>
      <w:rPr>
        <w:rFonts w:ascii="Noto Sans Symbols" w:eastAsia="Noto Sans Symbols" w:hAnsi="Noto Sans Symbols" w:cs="Noto Sans Symbols"/>
      </w:rPr>
    </w:lvl>
    <w:lvl w:ilvl="1" w:tplc="DADE0EB6">
      <w:start w:val="1"/>
      <w:numFmt w:val="bullet"/>
      <w:lvlText w:val="o"/>
      <w:lvlJc w:val="left"/>
      <w:pPr>
        <w:ind w:left="1440" w:hanging="360"/>
      </w:pPr>
      <w:rPr>
        <w:rFonts w:ascii="Courier New" w:eastAsia="Courier New" w:hAnsi="Courier New" w:cs="Courier New"/>
      </w:rPr>
    </w:lvl>
    <w:lvl w:ilvl="2" w:tplc="C08AE2D0">
      <w:start w:val="1"/>
      <w:numFmt w:val="bullet"/>
      <w:lvlText w:val="▪"/>
      <w:lvlJc w:val="left"/>
      <w:pPr>
        <w:ind w:left="2160" w:hanging="360"/>
      </w:pPr>
      <w:rPr>
        <w:rFonts w:ascii="Noto Sans Symbols" w:eastAsia="Noto Sans Symbols" w:hAnsi="Noto Sans Symbols" w:cs="Noto Sans Symbols"/>
      </w:rPr>
    </w:lvl>
    <w:lvl w:ilvl="3" w:tplc="0420BE44">
      <w:start w:val="1"/>
      <w:numFmt w:val="bullet"/>
      <w:lvlText w:val="●"/>
      <w:lvlJc w:val="left"/>
      <w:pPr>
        <w:ind w:left="2880" w:hanging="360"/>
      </w:pPr>
      <w:rPr>
        <w:rFonts w:ascii="Noto Sans Symbols" w:eastAsia="Noto Sans Symbols" w:hAnsi="Noto Sans Symbols" w:cs="Noto Sans Symbols"/>
      </w:rPr>
    </w:lvl>
    <w:lvl w:ilvl="4" w:tplc="A7F6F186">
      <w:start w:val="1"/>
      <w:numFmt w:val="bullet"/>
      <w:lvlText w:val="o"/>
      <w:lvlJc w:val="left"/>
      <w:pPr>
        <w:ind w:left="3600" w:hanging="360"/>
      </w:pPr>
      <w:rPr>
        <w:rFonts w:ascii="Courier New" w:eastAsia="Courier New" w:hAnsi="Courier New" w:cs="Courier New"/>
      </w:rPr>
    </w:lvl>
    <w:lvl w:ilvl="5" w:tplc="334677EC">
      <w:start w:val="1"/>
      <w:numFmt w:val="bullet"/>
      <w:lvlText w:val="▪"/>
      <w:lvlJc w:val="left"/>
      <w:pPr>
        <w:ind w:left="4320" w:hanging="360"/>
      </w:pPr>
      <w:rPr>
        <w:rFonts w:ascii="Noto Sans Symbols" w:eastAsia="Noto Sans Symbols" w:hAnsi="Noto Sans Symbols" w:cs="Noto Sans Symbols"/>
      </w:rPr>
    </w:lvl>
    <w:lvl w:ilvl="6" w:tplc="101EAD20">
      <w:start w:val="1"/>
      <w:numFmt w:val="bullet"/>
      <w:lvlText w:val="●"/>
      <w:lvlJc w:val="left"/>
      <w:pPr>
        <w:ind w:left="5040" w:hanging="360"/>
      </w:pPr>
      <w:rPr>
        <w:rFonts w:ascii="Noto Sans Symbols" w:eastAsia="Noto Sans Symbols" w:hAnsi="Noto Sans Symbols" w:cs="Noto Sans Symbols"/>
      </w:rPr>
    </w:lvl>
    <w:lvl w:ilvl="7" w:tplc="345ADAAA">
      <w:start w:val="1"/>
      <w:numFmt w:val="bullet"/>
      <w:lvlText w:val="o"/>
      <w:lvlJc w:val="left"/>
      <w:pPr>
        <w:ind w:left="5760" w:hanging="360"/>
      </w:pPr>
      <w:rPr>
        <w:rFonts w:ascii="Courier New" w:eastAsia="Courier New" w:hAnsi="Courier New" w:cs="Courier New"/>
      </w:rPr>
    </w:lvl>
    <w:lvl w:ilvl="8" w:tplc="35B25DBA">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74308A"/>
    <w:multiLevelType w:val="hybridMultilevel"/>
    <w:tmpl w:val="00000000"/>
    <w:lvl w:ilvl="0" w:tplc="28A229DA">
      <w:start w:val="160"/>
      <w:numFmt w:val="bullet"/>
      <w:lvlText w:val="●"/>
      <w:lvlJc w:val="left"/>
      <w:pPr>
        <w:ind w:left="720" w:hanging="360"/>
      </w:pPr>
      <w:rPr>
        <w:rFonts w:ascii="Noto Sans Symbols" w:eastAsia="Noto Sans Symbols" w:hAnsi="Noto Sans Symbols" w:cs="Noto Sans Symbols"/>
      </w:rPr>
    </w:lvl>
    <w:lvl w:ilvl="1" w:tplc="0E5C57F2">
      <w:start w:val="1"/>
      <w:numFmt w:val="bullet"/>
      <w:lvlText w:val="o"/>
      <w:lvlJc w:val="left"/>
      <w:pPr>
        <w:ind w:left="1440" w:hanging="360"/>
      </w:pPr>
      <w:rPr>
        <w:rFonts w:ascii="Courier New" w:eastAsia="Courier New" w:hAnsi="Courier New" w:cs="Courier New"/>
      </w:rPr>
    </w:lvl>
    <w:lvl w:ilvl="2" w:tplc="5B0A1B12">
      <w:start w:val="1"/>
      <w:numFmt w:val="bullet"/>
      <w:lvlText w:val="▪"/>
      <w:lvlJc w:val="left"/>
      <w:pPr>
        <w:ind w:left="2160" w:hanging="360"/>
      </w:pPr>
      <w:rPr>
        <w:rFonts w:ascii="Noto Sans Symbols" w:eastAsia="Noto Sans Symbols" w:hAnsi="Noto Sans Symbols" w:cs="Noto Sans Symbols"/>
      </w:rPr>
    </w:lvl>
    <w:lvl w:ilvl="3" w:tplc="ED4E806C">
      <w:start w:val="1"/>
      <w:numFmt w:val="bullet"/>
      <w:lvlText w:val="●"/>
      <w:lvlJc w:val="left"/>
      <w:pPr>
        <w:ind w:left="2880" w:hanging="360"/>
      </w:pPr>
      <w:rPr>
        <w:rFonts w:ascii="Noto Sans Symbols" w:eastAsia="Noto Sans Symbols" w:hAnsi="Noto Sans Symbols" w:cs="Noto Sans Symbols"/>
      </w:rPr>
    </w:lvl>
    <w:lvl w:ilvl="4" w:tplc="1CEA80EE">
      <w:start w:val="1"/>
      <w:numFmt w:val="bullet"/>
      <w:lvlText w:val="o"/>
      <w:lvlJc w:val="left"/>
      <w:pPr>
        <w:ind w:left="3600" w:hanging="360"/>
      </w:pPr>
      <w:rPr>
        <w:rFonts w:ascii="Courier New" w:eastAsia="Courier New" w:hAnsi="Courier New" w:cs="Courier New"/>
      </w:rPr>
    </w:lvl>
    <w:lvl w:ilvl="5" w:tplc="B2BC876A">
      <w:start w:val="1"/>
      <w:numFmt w:val="bullet"/>
      <w:lvlText w:val="▪"/>
      <w:lvlJc w:val="left"/>
      <w:pPr>
        <w:ind w:left="4320" w:hanging="360"/>
      </w:pPr>
      <w:rPr>
        <w:rFonts w:ascii="Noto Sans Symbols" w:eastAsia="Noto Sans Symbols" w:hAnsi="Noto Sans Symbols" w:cs="Noto Sans Symbols"/>
      </w:rPr>
    </w:lvl>
    <w:lvl w:ilvl="6" w:tplc="763680AC">
      <w:start w:val="1"/>
      <w:numFmt w:val="bullet"/>
      <w:lvlText w:val="●"/>
      <w:lvlJc w:val="left"/>
      <w:pPr>
        <w:ind w:left="5040" w:hanging="360"/>
      </w:pPr>
      <w:rPr>
        <w:rFonts w:ascii="Noto Sans Symbols" w:eastAsia="Noto Sans Symbols" w:hAnsi="Noto Sans Symbols" w:cs="Noto Sans Symbols"/>
      </w:rPr>
    </w:lvl>
    <w:lvl w:ilvl="7" w:tplc="B65EDAA0">
      <w:start w:val="1"/>
      <w:numFmt w:val="bullet"/>
      <w:lvlText w:val="o"/>
      <w:lvlJc w:val="left"/>
      <w:pPr>
        <w:ind w:left="5760" w:hanging="360"/>
      </w:pPr>
      <w:rPr>
        <w:rFonts w:ascii="Courier New" w:eastAsia="Courier New" w:hAnsi="Courier New" w:cs="Courier New"/>
      </w:rPr>
    </w:lvl>
    <w:lvl w:ilvl="8" w:tplc="CB980170">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0B1B46"/>
    <w:multiLevelType w:val="hybridMultilevel"/>
    <w:tmpl w:val="00000000"/>
    <w:lvl w:ilvl="0" w:tplc="463000D0">
      <w:start w:val="160"/>
      <w:numFmt w:val="bullet"/>
      <w:lvlText w:val="●"/>
      <w:lvlJc w:val="left"/>
      <w:pPr>
        <w:ind w:left="720" w:hanging="360"/>
      </w:pPr>
      <w:rPr>
        <w:rFonts w:ascii="Noto Sans Symbols" w:eastAsia="Noto Sans Symbols" w:hAnsi="Noto Sans Symbols" w:cs="Noto Sans Symbols"/>
      </w:rPr>
    </w:lvl>
    <w:lvl w:ilvl="1" w:tplc="75129102">
      <w:start w:val="1"/>
      <w:numFmt w:val="bullet"/>
      <w:lvlText w:val="o"/>
      <w:lvlJc w:val="left"/>
      <w:pPr>
        <w:ind w:left="1440" w:hanging="360"/>
      </w:pPr>
      <w:rPr>
        <w:rFonts w:ascii="Courier New" w:eastAsia="Courier New" w:hAnsi="Courier New" w:cs="Courier New"/>
      </w:rPr>
    </w:lvl>
    <w:lvl w:ilvl="2" w:tplc="8496E590">
      <w:start w:val="1"/>
      <w:numFmt w:val="bullet"/>
      <w:lvlText w:val="▪"/>
      <w:lvlJc w:val="left"/>
      <w:pPr>
        <w:ind w:left="2160" w:hanging="360"/>
      </w:pPr>
      <w:rPr>
        <w:rFonts w:ascii="Noto Sans Symbols" w:eastAsia="Noto Sans Symbols" w:hAnsi="Noto Sans Symbols" w:cs="Noto Sans Symbols"/>
      </w:rPr>
    </w:lvl>
    <w:lvl w:ilvl="3" w:tplc="614C28B6">
      <w:start w:val="1"/>
      <w:numFmt w:val="bullet"/>
      <w:lvlText w:val="●"/>
      <w:lvlJc w:val="left"/>
      <w:pPr>
        <w:ind w:left="2880" w:hanging="360"/>
      </w:pPr>
      <w:rPr>
        <w:rFonts w:ascii="Noto Sans Symbols" w:eastAsia="Noto Sans Symbols" w:hAnsi="Noto Sans Symbols" w:cs="Noto Sans Symbols"/>
      </w:rPr>
    </w:lvl>
    <w:lvl w:ilvl="4" w:tplc="1C461AFA">
      <w:start w:val="1"/>
      <w:numFmt w:val="bullet"/>
      <w:lvlText w:val="o"/>
      <w:lvlJc w:val="left"/>
      <w:pPr>
        <w:ind w:left="3600" w:hanging="360"/>
      </w:pPr>
      <w:rPr>
        <w:rFonts w:ascii="Courier New" w:eastAsia="Courier New" w:hAnsi="Courier New" w:cs="Courier New"/>
      </w:rPr>
    </w:lvl>
    <w:lvl w:ilvl="5" w:tplc="36C8F166">
      <w:start w:val="1"/>
      <w:numFmt w:val="bullet"/>
      <w:lvlText w:val="▪"/>
      <w:lvlJc w:val="left"/>
      <w:pPr>
        <w:ind w:left="4320" w:hanging="360"/>
      </w:pPr>
      <w:rPr>
        <w:rFonts w:ascii="Noto Sans Symbols" w:eastAsia="Noto Sans Symbols" w:hAnsi="Noto Sans Symbols" w:cs="Noto Sans Symbols"/>
      </w:rPr>
    </w:lvl>
    <w:lvl w:ilvl="6" w:tplc="90661990">
      <w:start w:val="1"/>
      <w:numFmt w:val="bullet"/>
      <w:lvlText w:val="●"/>
      <w:lvlJc w:val="left"/>
      <w:pPr>
        <w:ind w:left="5040" w:hanging="360"/>
      </w:pPr>
      <w:rPr>
        <w:rFonts w:ascii="Noto Sans Symbols" w:eastAsia="Noto Sans Symbols" w:hAnsi="Noto Sans Symbols" w:cs="Noto Sans Symbols"/>
      </w:rPr>
    </w:lvl>
    <w:lvl w:ilvl="7" w:tplc="23CA67D2">
      <w:start w:val="1"/>
      <w:numFmt w:val="bullet"/>
      <w:lvlText w:val="o"/>
      <w:lvlJc w:val="left"/>
      <w:pPr>
        <w:ind w:left="5760" w:hanging="360"/>
      </w:pPr>
      <w:rPr>
        <w:rFonts w:ascii="Courier New" w:eastAsia="Courier New" w:hAnsi="Courier New" w:cs="Courier New"/>
      </w:rPr>
    </w:lvl>
    <w:lvl w:ilvl="8" w:tplc="6FD837F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E0064A"/>
    <w:multiLevelType w:val="hybridMultilevel"/>
    <w:tmpl w:val="00000000"/>
    <w:lvl w:ilvl="0" w:tplc="145442AA">
      <w:start w:val="160"/>
      <w:numFmt w:val="bullet"/>
      <w:lvlText w:val="●"/>
      <w:lvlJc w:val="left"/>
      <w:pPr>
        <w:ind w:left="720" w:hanging="360"/>
      </w:pPr>
      <w:rPr>
        <w:rFonts w:ascii="Noto Sans Symbols" w:eastAsia="Noto Sans Symbols" w:hAnsi="Noto Sans Symbols" w:cs="Noto Sans Symbols"/>
      </w:rPr>
    </w:lvl>
    <w:lvl w:ilvl="1" w:tplc="E7CE5F52">
      <w:start w:val="1"/>
      <w:numFmt w:val="bullet"/>
      <w:lvlText w:val="o"/>
      <w:lvlJc w:val="left"/>
      <w:pPr>
        <w:ind w:left="1440" w:hanging="360"/>
      </w:pPr>
      <w:rPr>
        <w:rFonts w:ascii="Courier New" w:eastAsia="Courier New" w:hAnsi="Courier New" w:cs="Courier New"/>
      </w:rPr>
    </w:lvl>
    <w:lvl w:ilvl="2" w:tplc="2384EAEE">
      <w:start w:val="1"/>
      <w:numFmt w:val="bullet"/>
      <w:lvlText w:val="▪"/>
      <w:lvlJc w:val="left"/>
      <w:pPr>
        <w:ind w:left="2160" w:hanging="360"/>
      </w:pPr>
      <w:rPr>
        <w:rFonts w:ascii="Noto Sans Symbols" w:eastAsia="Noto Sans Symbols" w:hAnsi="Noto Sans Symbols" w:cs="Noto Sans Symbols"/>
      </w:rPr>
    </w:lvl>
    <w:lvl w:ilvl="3" w:tplc="60B6A40C">
      <w:start w:val="1"/>
      <w:numFmt w:val="bullet"/>
      <w:lvlText w:val="●"/>
      <w:lvlJc w:val="left"/>
      <w:pPr>
        <w:ind w:left="2880" w:hanging="360"/>
      </w:pPr>
      <w:rPr>
        <w:rFonts w:ascii="Noto Sans Symbols" w:eastAsia="Noto Sans Symbols" w:hAnsi="Noto Sans Symbols" w:cs="Noto Sans Symbols"/>
      </w:rPr>
    </w:lvl>
    <w:lvl w:ilvl="4" w:tplc="EAEAA240">
      <w:start w:val="1"/>
      <w:numFmt w:val="bullet"/>
      <w:lvlText w:val="o"/>
      <w:lvlJc w:val="left"/>
      <w:pPr>
        <w:ind w:left="3600" w:hanging="360"/>
      </w:pPr>
      <w:rPr>
        <w:rFonts w:ascii="Courier New" w:eastAsia="Courier New" w:hAnsi="Courier New" w:cs="Courier New"/>
      </w:rPr>
    </w:lvl>
    <w:lvl w:ilvl="5" w:tplc="185E27DC">
      <w:start w:val="1"/>
      <w:numFmt w:val="bullet"/>
      <w:lvlText w:val="▪"/>
      <w:lvlJc w:val="left"/>
      <w:pPr>
        <w:ind w:left="4320" w:hanging="360"/>
      </w:pPr>
      <w:rPr>
        <w:rFonts w:ascii="Noto Sans Symbols" w:eastAsia="Noto Sans Symbols" w:hAnsi="Noto Sans Symbols" w:cs="Noto Sans Symbols"/>
      </w:rPr>
    </w:lvl>
    <w:lvl w:ilvl="6" w:tplc="AA9C975C">
      <w:start w:val="1"/>
      <w:numFmt w:val="bullet"/>
      <w:lvlText w:val="●"/>
      <w:lvlJc w:val="left"/>
      <w:pPr>
        <w:ind w:left="5040" w:hanging="360"/>
      </w:pPr>
      <w:rPr>
        <w:rFonts w:ascii="Noto Sans Symbols" w:eastAsia="Noto Sans Symbols" w:hAnsi="Noto Sans Symbols" w:cs="Noto Sans Symbols"/>
      </w:rPr>
    </w:lvl>
    <w:lvl w:ilvl="7" w:tplc="1E7AB1F4">
      <w:start w:val="1"/>
      <w:numFmt w:val="bullet"/>
      <w:lvlText w:val="o"/>
      <w:lvlJc w:val="left"/>
      <w:pPr>
        <w:ind w:left="5760" w:hanging="360"/>
      </w:pPr>
      <w:rPr>
        <w:rFonts w:ascii="Courier New" w:eastAsia="Courier New" w:hAnsi="Courier New" w:cs="Courier New"/>
      </w:rPr>
    </w:lvl>
    <w:lvl w:ilvl="8" w:tplc="6CD8F38A">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5CF193"/>
    <w:multiLevelType w:val="hybridMultilevel"/>
    <w:tmpl w:val="00000000"/>
    <w:lvl w:ilvl="0" w:tplc="98D49798">
      <w:start w:val="160"/>
      <w:numFmt w:val="bullet"/>
      <w:lvlText w:val="●"/>
      <w:lvlJc w:val="left"/>
      <w:pPr>
        <w:ind w:left="720" w:hanging="360"/>
      </w:pPr>
      <w:rPr>
        <w:rFonts w:ascii="Noto Sans Symbols" w:eastAsia="Noto Sans Symbols" w:hAnsi="Noto Sans Symbols" w:cs="Noto Sans Symbols"/>
      </w:rPr>
    </w:lvl>
    <w:lvl w:ilvl="1" w:tplc="25E052BE">
      <w:start w:val="1"/>
      <w:numFmt w:val="bullet"/>
      <w:lvlText w:val="o"/>
      <w:lvlJc w:val="left"/>
      <w:pPr>
        <w:ind w:left="1440" w:hanging="360"/>
      </w:pPr>
      <w:rPr>
        <w:rFonts w:ascii="Courier New" w:eastAsia="Courier New" w:hAnsi="Courier New" w:cs="Courier New"/>
      </w:rPr>
    </w:lvl>
    <w:lvl w:ilvl="2" w:tplc="D4869C4C">
      <w:start w:val="1"/>
      <w:numFmt w:val="bullet"/>
      <w:lvlText w:val="▪"/>
      <w:lvlJc w:val="left"/>
      <w:pPr>
        <w:ind w:left="2160" w:hanging="360"/>
      </w:pPr>
      <w:rPr>
        <w:rFonts w:ascii="Noto Sans Symbols" w:eastAsia="Noto Sans Symbols" w:hAnsi="Noto Sans Symbols" w:cs="Noto Sans Symbols"/>
      </w:rPr>
    </w:lvl>
    <w:lvl w:ilvl="3" w:tplc="AB58D1DC">
      <w:start w:val="1"/>
      <w:numFmt w:val="bullet"/>
      <w:lvlText w:val="●"/>
      <w:lvlJc w:val="left"/>
      <w:pPr>
        <w:ind w:left="2880" w:hanging="360"/>
      </w:pPr>
      <w:rPr>
        <w:rFonts w:ascii="Noto Sans Symbols" w:eastAsia="Noto Sans Symbols" w:hAnsi="Noto Sans Symbols" w:cs="Noto Sans Symbols"/>
      </w:rPr>
    </w:lvl>
    <w:lvl w:ilvl="4" w:tplc="6A9A06B6">
      <w:start w:val="1"/>
      <w:numFmt w:val="bullet"/>
      <w:lvlText w:val="o"/>
      <w:lvlJc w:val="left"/>
      <w:pPr>
        <w:ind w:left="3600" w:hanging="360"/>
      </w:pPr>
      <w:rPr>
        <w:rFonts w:ascii="Courier New" w:eastAsia="Courier New" w:hAnsi="Courier New" w:cs="Courier New"/>
      </w:rPr>
    </w:lvl>
    <w:lvl w:ilvl="5" w:tplc="DE5E60C8">
      <w:start w:val="1"/>
      <w:numFmt w:val="bullet"/>
      <w:lvlText w:val="▪"/>
      <w:lvlJc w:val="left"/>
      <w:pPr>
        <w:ind w:left="4320" w:hanging="360"/>
      </w:pPr>
      <w:rPr>
        <w:rFonts w:ascii="Noto Sans Symbols" w:eastAsia="Noto Sans Symbols" w:hAnsi="Noto Sans Symbols" w:cs="Noto Sans Symbols"/>
      </w:rPr>
    </w:lvl>
    <w:lvl w:ilvl="6" w:tplc="6D503410">
      <w:start w:val="1"/>
      <w:numFmt w:val="bullet"/>
      <w:lvlText w:val="●"/>
      <w:lvlJc w:val="left"/>
      <w:pPr>
        <w:ind w:left="5040" w:hanging="360"/>
      </w:pPr>
      <w:rPr>
        <w:rFonts w:ascii="Noto Sans Symbols" w:eastAsia="Noto Sans Symbols" w:hAnsi="Noto Sans Symbols" w:cs="Noto Sans Symbols"/>
      </w:rPr>
    </w:lvl>
    <w:lvl w:ilvl="7" w:tplc="974017AC">
      <w:start w:val="1"/>
      <w:numFmt w:val="bullet"/>
      <w:lvlText w:val="o"/>
      <w:lvlJc w:val="left"/>
      <w:pPr>
        <w:ind w:left="5760" w:hanging="360"/>
      </w:pPr>
      <w:rPr>
        <w:rFonts w:ascii="Courier New" w:eastAsia="Courier New" w:hAnsi="Courier New" w:cs="Courier New"/>
      </w:rPr>
    </w:lvl>
    <w:lvl w:ilvl="8" w:tplc="A8F2DE1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AE1245"/>
    <w:multiLevelType w:val="hybridMultilevel"/>
    <w:tmpl w:val="00000000"/>
    <w:lvl w:ilvl="0" w:tplc="8B944F22">
      <w:start w:val="160"/>
      <w:numFmt w:val="bullet"/>
      <w:lvlText w:val="●"/>
      <w:lvlJc w:val="left"/>
      <w:pPr>
        <w:ind w:left="720" w:hanging="360"/>
      </w:pPr>
      <w:rPr>
        <w:rFonts w:ascii="Noto Sans Symbols" w:eastAsia="Noto Sans Symbols" w:hAnsi="Noto Sans Symbols" w:cs="Noto Sans Symbols"/>
      </w:rPr>
    </w:lvl>
    <w:lvl w:ilvl="1" w:tplc="26A4AF52">
      <w:start w:val="1"/>
      <w:numFmt w:val="bullet"/>
      <w:lvlText w:val="o"/>
      <w:lvlJc w:val="left"/>
      <w:pPr>
        <w:ind w:left="1440" w:hanging="360"/>
      </w:pPr>
      <w:rPr>
        <w:rFonts w:ascii="Courier New" w:eastAsia="Courier New" w:hAnsi="Courier New" w:cs="Courier New"/>
      </w:rPr>
    </w:lvl>
    <w:lvl w:ilvl="2" w:tplc="5396F7DC">
      <w:start w:val="1"/>
      <w:numFmt w:val="bullet"/>
      <w:lvlText w:val="▪"/>
      <w:lvlJc w:val="left"/>
      <w:pPr>
        <w:ind w:left="2160" w:hanging="360"/>
      </w:pPr>
      <w:rPr>
        <w:rFonts w:ascii="Noto Sans Symbols" w:eastAsia="Noto Sans Symbols" w:hAnsi="Noto Sans Symbols" w:cs="Noto Sans Symbols"/>
      </w:rPr>
    </w:lvl>
    <w:lvl w:ilvl="3" w:tplc="42C2979E">
      <w:start w:val="1"/>
      <w:numFmt w:val="bullet"/>
      <w:lvlText w:val="●"/>
      <w:lvlJc w:val="left"/>
      <w:pPr>
        <w:ind w:left="2880" w:hanging="360"/>
      </w:pPr>
      <w:rPr>
        <w:rFonts w:ascii="Noto Sans Symbols" w:eastAsia="Noto Sans Symbols" w:hAnsi="Noto Sans Symbols" w:cs="Noto Sans Symbols"/>
      </w:rPr>
    </w:lvl>
    <w:lvl w:ilvl="4" w:tplc="04EC0D2E">
      <w:start w:val="1"/>
      <w:numFmt w:val="bullet"/>
      <w:lvlText w:val="o"/>
      <w:lvlJc w:val="left"/>
      <w:pPr>
        <w:ind w:left="3600" w:hanging="360"/>
      </w:pPr>
      <w:rPr>
        <w:rFonts w:ascii="Courier New" w:eastAsia="Courier New" w:hAnsi="Courier New" w:cs="Courier New"/>
      </w:rPr>
    </w:lvl>
    <w:lvl w:ilvl="5" w:tplc="F9D87700">
      <w:start w:val="1"/>
      <w:numFmt w:val="bullet"/>
      <w:lvlText w:val="▪"/>
      <w:lvlJc w:val="left"/>
      <w:pPr>
        <w:ind w:left="4320" w:hanging="360"/>
      </w:pPr>
      <w:rPr>
        <w:rFonts w:ascii="Noto Sans Symbols" w:eastAsia="Noto Sans Symbols" w:hAnsi="Noto Sans Symbols" w:cs="Noto Sans Symbols"/>
      </w:rPr>
    </w:lvl>
    <w:lvl w:ilvl="6" w:tplc="BB926138">
      <w:start w:val="1"/>
      <w:numFmt w:val="bullet"/>
      <w:lvlText w:val="●"/>
      <w:lvlJc w:val="left"/>
      <w:pPr>
        <w:ind w:left="5040" w:hanging="360"/>
      </w:pPr>
      <w:rPr>
        <w:rFonts w:ascii="Noto Sans Symbols" w:eastAsia="Noto Sans Symbols" w:hAnsi="Noto Sans Symbols" w:cs="Noto Sans Symbols"/>
      </w:rPr>
    </w:lvl>
    <w:lvl w:ilvl="7" w:tplc="410CFC32">
      <w:start w:val="1"/>
      <w:numFmt w:val="bullet"/>
      <w:lvlText w:val="o"/>
      <w:lvlJc w:val="left"/>
      <w:pPr>
        <w:ind w:left="5760" w:hanging="360"/>
      </w:pPr>
      <w:rPr>
        <w:rFonts w:ascii="Courier New" w:eastAsia="Courier New" w:hAnsi="Courier New" w:cs="Courier New"/>
      </w:rPr>
    </w:lvl>
    <w:lvl w:ilvl="8" w:tplc="8CD40CE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411C61"/>
    <w:multiLevelType w:val="hybridMultilevel"/>
    <w:tmpl w:val="00000000"/>
    <w:lvl w:ilvl="0" w:tplc="70060356">
      <w:start w:val="160"/>
      <w:numFmt w:val="bullet"/>
      <w:lvlText w:val="●"/>
      <w:lvlJc w:val="left"/>
      <w:pPr>
        <w:ind w:left="720" w:hanging="360"/>
      </w:pPr>
      <w:rPr>
        <w:rFonts w:ascii="Noto Sans Symbols" w:eastAsia="Noto Sans Symbols" w:hAnsi="Noto Sans Symbols" w:cs="Noto Sans Symbols"/>
      </w:rPr>
    </w:lvl>
    <w:lvl w:ilvl="1" w:tplc="4A6EEF1E">
      <w:start w:val="1"/>
      <w:numFmt w:val="bullet"/>
      <w:lvlText w:val="o"/>
      <w:lvlJc w:val="left"/>
      <w:pPr>
        <w:ind w:left="1440" w:hanging="360"/>
      </w:pPr>
      <w:rPr>
        <w:rFonts w:ascii="Courier New" w:eastAsia="Courier New" w:hAnsi="Courier New" w:cs="Courier New"/>
      </w:rPr>
    </w:lvl>
    <w:lvl w:ilvl="2" w:tplc="EEE0D03A">
      <w:start w:val="1"/>
      <w:numFmt w:val="bullet"/>
      <w:lvlText w:val="▪"/>
      <w:lvlJc w:val="left"/>
      <w:pPr>
        <w:ind w:left="2160" w:hanging="360"/>
      </w:pPr>
      <w:rPr>
        <w:rFonts w:ascii="Noto Sans Symbols" w:eastAsia="Noto Sans Symbols" w:hAnsi="Noto Sans Symbols" w:cs="Noto Sans Symbols"/>
      </w:rPr>
    </w:lvl>
    <w:lvl w:ilvl="3" w:tplc="F62C9844">
      <w:start w:val="1"/>
      <w:numFmt w:val="bullet"/>
      <w:lvlText w:val="●"/>
      <w:lvlJc w:val="left"/>
      <w:pPr>
        <w:ind w:left="2880" w:hanging="360"/>
      </w:pPr>
      <w:rPr>
        <w:rFonts w:ascii="Noto Sans Symbols" w:eastAsia="Noto Sans Symbols" w:hAnsi="Noto Sans Symbols" w:cs="Noto Sans Symbols"/>
      </w:rPr>
    </w:lvl>
    <w:lvl w:ilvl="4" w:tplc="D09EE758">
      <w:start w:val="1"/>
      <w:numFmt w:val="bullet"/>
      <w:lvlText w:val="o"/>
      <w:lvlJc w:val="left"/>
      <w:pPr>
        <w:ind w:left="3600" w:hanging="360"/>
      </w:pPr>
      <w:rPr>
        <w:rFonts w:ascii="Courier New" w:eastAsia="Courier New" w:hAnsi="Courier New" w:cs="Courier New"/>
      </w:rPr>
    </w:lvl>
    <w:lvl w:ilvl="5" w:tplc="A2704044">
      <w:start w:val="1"/>
      <w:numFmt w:val="bullet"/>
      <w:lvlText w:val="▪"/>
      <w:lvlJc w:val="left"/>
      <w:pPr>
        <w:ind w:left="4320" w:hanging="360"/>
      </w:pPr>
      <w:rPr>
        <w:rFonts w:ascii="Noto Sans Symbols" w:eastAsia="Noto Sans Symbols" w:hAnsi="Noto Sans Symbols" w:cs="Noto Sans Symbols"/>
      </w:rPr>
    </w:lvl>
    <w:lvl w:ilvl="6" w:tplc="E3B8C12C">
      <w:start w:val="1"/>
      <w:numFmt w:val="bullet"/>
      <w:lvlText w:val="●"/>
      <w:lvlJc w:val="left"/>
      <w:pPr>
        <w:ind w:left="5040" w:hanging="360"/>
      </w:pPr>
      <w:rPr>
        <w:rFonts w:ascii="Noto Sans Symbols" w:eastAsia="Noto Sans Symbols" w:hAnsi="Noto Sans Symbols" w:cs="Noto Sans Symbols"/>
      </w:rPr>
    </w:lvl>
    <w:lvl w:ilvl="7" w:tplc="37705662">
      <w:start w:val="1"/>
      <w:numFmt w:val="bullet"/>
      <w:lvlText w:val="o"/>
      <w:lvlJc w:val="left"/>
      <w:pPr>
        <w:ind w:left="5760" w:hanging="360"/>
      </w:pPr>
      <w:rPr>
        <w:rFonts w:ascii="Courier New" w:eastAsia="Courier New" w:hAnsi="Courier New" w:cs="Courier New"/>
      </w:rPr>
    </w:lvl>
    <w:lvl w:ilvl="8" w:tplc="67080BC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534B64"/>
    <w:multiLevelType w:val="hybridMultilevel"/>
    <w:tmpl w:val="00000000"/>
    <w:lvl w:ilvl="0" w:tplc="32541806">
      <w:start w:val="1"/>
      <w:numFmt w:val="bullet"/>
      <w:lvlText w:val="●"/>
      <w:lvlJc w:val="left"/>
      <w:pPr>
        <w:ind w:left="720" w:hanging="360"/>
      </w:pPr>
      <w:rPr>
        <w:u w:val="none"/>
      </w:rPr>
    </w:lvl>
    <w:lvl w:ilvl="1" w:tplc="E4DC4F6C">
      <w:start w:val="1"/>
      <w:numFmt w:val="bullet"/>
      <w:lvlText w:val="○"/>
      <w:lvlJc w:val="left"/>
      <w:pPr>
        <w:ind w:left="1440" w:hanging="360"/>
      </w:pPr>
      <w:rPr>
        <w:u w:val="none"/>
      </w:rPr>
    </w:lvl>
    <w:lvl w:ilvl="2" w:tplc="43441128">
      <w:start w:val="1"/>
      <w:numFmt w:val="bullet"/>
      <w:lvlText w:val="■"/>
      <w:lvlJc w:val="left"/>
      <w:pPr>
        <w:ind w:left="2160" w:hanging="360"/>
      </w:pPr>
      <w:rPr>
        <w:u w:val="none"/>
      </w:rPr>
    </w:lvl>
    <w:lvl w:ilvl="3" w:tplc="7FD21790">
      <w:start w:val="1"/>
      <w:numFmt w:val="bullet"/>
      <w:lvlText w:val="●"/>
      <w:lvlJc w:val="left"/>
      <w:pPr>
        <w:ind w:left="2880" w:hanging="360"/>
      </w:pPr>
      <w:rPr>
        <w:u w:val="none"/>
      </w:rPr>
    </w:lvl>
    <w:lvl w:ilvl="4" w:tplc="4EB62BE4">
      <w:start w:val="1"/>
      <w:numFmt w:val="bullet"/>
      <w:lvlText w:val="○"/>
      <w:lvlJc w:val="left"/>
      <w:pPr>
        <w:ind w:left="3600" w:hanging="360"/>
      </w:pPr>
      <w:rPr>
        <w:u w:val="none"/>
      </w:rPr>
    </w:lvl>
    <w:lvl w:ilvl="5" w:tplc="25163A44">
      <w:start w:val="1"/>
      <w:numFmt w:val="bullet"/>
      <w:lvlText w:val="■"/>
      <w:lvlJc w:val="left"/>
      <w:pPr>
        <w:ind w:left="4320" w:hanging="360"/>
      </w:pPr>
      <w:rPr>
        <w:u w:val="none"/>
      </w:rPr>
    </w:lvl>
    <w:lvl w:ilvl="6" w:tplc="99A4A628">
      <w:start w:val="1"/>
      <w:numFmt w:val="bullet"/>
      <w:lvlText w:val="●"/>
      <w:lvlJc w:val="left"/>
      <w:pPr>
        <w:ind w:left="5040" w:hanging="360"/>
      </w:pPr>
      <w:rPr>
        <w:u w:val="none"/>
      </w:rPr>
    </w:lvl>
    <w:lvl w:ilvl="7" w:tplc="00F4DB12">
      <w:start w:val="1"/>
      <w:numFmt w:val="bullet"/>
      <w:lvlText w:val="○"/>
      <w:lvlJc w:val="left"/>
      <w:pPr>
        <w:ind w:left="5760" w:hanging="360"/>
      </w:pPr>
      <w:rPr>
        <w:u w:val="none"/>
      </w:rPr>
    </w:lvl>
    <w:lvl w:ilvl="8" w:tplc="DA629C2A">
      <w:start w:val="1"/>
      <w:numFmt w:val="bullet"/>
      <w:lvlText w:val="■"/>
      <w:lvlJc w:val="left"/>
      <w:pPr>
        <w:ind w:left="6480" w:hanging="360"/>
      </w:pPr>
      <w:rPr>
        <w:u w:val="none"/>
      </w:rPr>
    </w:lvl>
  </w:abstractNum>
  <w:abstractNum w:abstractNumId="9" w15:restartNumberingAfterBreak="0">
    <w:nsid w:val="65767E4B"/>
    <w:multiLevelType w:val="hybridMultilevel"/>
    <w:tmpl w:val="00000000"/>
    <w:lvl w:ilvl="0" w:tplc="2752FFE2">
      <w:start w:val="160"/>
      <w:numFmt w:val="bullet"/>
      <w:lvlText w:val="●"/>
      <w:lvlJc w:val="left"/>
      <w:pPr>
        <w:ind w:left="720" w:hanging="360"/>
      </w:pPr>
      <w:rPr>
        <w:rFonts w:ascii="Noto Sans Symbols" w:eastAsia="Noto Sans Symbols" w:hAnsi="Noto Sans Symbols" w:cs="Noto Sans Symbols"/>
      </w:rPr>
    </w:lvl>
    <w:lvl w:ilvl="1" w:tplc="0B840F52">
      <w:start w:val="1"/>
      <w:numFmt w:val="bullet"/>
      <w:lvlText w:val="o"/>
      <w:lvlJc w:val="left"/>
      <w:pPr>
        <w:ind w:left="1440" w:hanging="360"/>
      </w:pPr>
      <w:rPr>
        <w:rFonts w:ascii="Courier New" w:eastAsia="Courier New" w:hAnsi="Courier New" w:cs="Courier New"/>
      </w:rPr>
    </w:lvl>
    <w:lvl w:ilvl="2" w:tplc="406E2AF2">
      <w:start w:val="1"/>
      <w:numFmt w:val="bullet"/>
      <w:lvlText w:val="▪"/>
      <w:lvlJc w:val="left"/>
      <w:pPr>
        <w:ind w:left="2160" w:hanging="360"/>
      </w:pPr>
      <w:rPr>
        <w:rFonts w:ascii="Noto Sans Symbols" w:eastAsia="Noto Sans Symbols" w:hAnsi="Noto Sans Symbols" w:cs="Noto Sans Symbols"/>
      </w:rPr>
    </w:lvl>
    <w:lvl w:ilvl="3" w:tplc="F2123FF4">
      <w:start w:val="1"/>
      <w:numFmt w:val="bullet"/>
      <w:lvlText w:val="●"/>
      <w:lvlJc w:val="left"/>
      <w:pPr>
        <w:ind w:left="2880" w:hanging="360"/>
      </w:pPr>
      <w:rPr>
        <w:rFonts w:ascii="Noto Sans Symbols" w:eastAsia="Noto Sans Symbols" w:hAnsi="Noto Sans Symbols" w:cs="Noto Sans Symbols"/>
      </w:rPr>
    </w:lvl>
    <w:lvl w:ilvl="4" w:tplc="D916B0F8">
      <w:start w:val="1"/>
      <w:numFmt w:val="bullet"/>
      <w:lvlText w:val="o"/>
      <w:lvlJc w:val="left"/>
      <w:pPr>
        <w:ind w:left="3600" w:hanging="360"/>
      </w:pPr>
      <w:rPr>
        <w:rFonts w:ascii="Courier New" w:eastAsia="Courier New" w:hAnsi="Courier New" w:cs="Courier New"/>
      </w:rPr>
    </w:lvl>
    <w:lvl w:ilvl="5" w:tplc="B4A49766">
      <w:start w:val="1"/>
      <w:numFmt w:val="bullet"/>
      <w:lvlText w:val="▪"/>
      <w:lvlJc w:val="left"/>
      <w:pPr>
        <w:ind w:left="4320" w:hanging="360"/>
      </w:pPr>
      <w:rPr>
        <w:rFonts w:ascii="Noto Sans Symbols" w:eastAsia="Noto Sans Symbols" w:hAnsi="Noto Sans Symbols" w:cs="Noto Sans Symbols"/>
      </w:rPr>
    </w:lvl>
    <w:lvl w:ilvl="6" w:tplc="AF8635EA">
      <w:start w:val="1"/>
      <w:numFmt w:val="bullet"/>
      <w:lvlText w:val="●"/>
      <w:lvlJc w:val="left"/>
      <w:pPr>
        <w:ind w:left="5040" w:hanging="360"/>
      </w:pPr>
      <w:rPr>
        <w:rFonts w:ascii="Noto Sans Symbols" w:eastAsia="Noto Sans Symbols" w:hAnsi="Noto Sans Symbols" w:cs="Noto Sans Symbols"/>
      </w:rPr>
    </w:lvl>
    <w:lvl w:ilvl="7" w:tplc="A90CCAB4">
      <w:start w:val="1"/>
      <w:numFmt w:val="bullet"/>
      <w:lvlText w:val="o"/>
      <w:lvlJc w:val="left"/>
      <w:pPr>
        <w:ind w:left="5760" w:hanging="360"/>
      </w:pPr>
      <w:rPr>
        <w:rFonts w:ascii="Courier New" w:eastAsia="Courier New" w:hAnsi="Courier New" w:cs="Courier New"/>
      </w:rPr>
    </w:lvl>
    <w:lvl w:ilvl="8" w:tplc="E4A66136">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8CFEB1"/>
    <w:multiLevelType w:val="hybridMultilevel"/>
    <w:tmpl w:val="00000000"/>
    <w:lvl w:ilvl="0" w:tplc="B12C9000">
      <w:start w:val="1"/>
      <w:numFmt w:val="bullet"/>
      <w:lvlText w:val="●"/>
      <w:lvlJc w:val="left"/>
      <w:pPr>
        <w:ind w:left="720" w:hanging="360"/>
      </w:pPr>
      <w:rPr>
        <w:u w:val="none"/>
      </w:rPr>
    </w:lvl>
    <w:lvl w:ilvl="1" w:tplc="E0ACB724">
      <w:start w:val="1"/>
      <w:numFmt w:val="bullet"/>
      <w:lvlText w:val="○"/>
      <w:lvlJc w:val="left"/>
      <w:pPr>
        <w:ind w:left="1440" w:hanging="360"/>
      </w:pPr>
      <w:rPr>
        <w:u w:val="none"/>
      </w:rPr>
    </w:lvl>
    <w:lvl w:ilvl="2" w:tplc="7EAACC36">
      <w:start w:val="1"/>
      <w:numFmt w:val="bullet"/>
      <w:lvlText w:val="■"/>
      <w:lvlJc w:val="left"/>
      <w:pPr>
        <w:ind w:left="2160" w:hanging="360"/>
      </w:pPr>
      <w:rPr>
        <w:u w:val="none"/>
      </w:rPr>
    </w:lvl>
    <w:lvl w:ilvl="3" w:tplc="C6740A9C">
      <w:start w:val="1"/>
      <w:numFmt w:val="bullet"/>
      <w:lvlText w:val="●"/>
      <w:lvlJc w:val="left"/>
      <w:pPr>
        <w:ind w:left="2880" w:hanging="360"/>
      </w:pPr>
      <w:rPr>
        <w:u w:val="none"/>
      </w:rPr>
    </w:lvl>
    <w:lvl w:ilvl="4" w:tplc="77BCECA0">
      <w:start w:val="1"/>
      <w:numFmt w:val="bullet"/>
      <w:lvlText w:val="○"/>
      <w:lvlJc w:val="left"/>
      <w:pPr>
        <w:ind w:left="3600" w:hanging="360"/>
      </w:pPr>
      <w:rPr>
        <w:u w:val="none"/>
      </w:rPr>
    </w:lvl>
    <w:lvl w:ilvl="5" w:tplc="61EE58C0">
      <w:start w:val="1"/>
      <w:numFmt w:val="bullet"/>
      <w:lvlText w:val="■"/>
      <w:lvlJc w:val="left"/>
      <w:pPr>
        <w:ind w:left="4320" w:hanging="360"/>
      </w:pPr>
      <w:rPr>
        <w:u w:val="none"/>
      </w:rPr>
    </w:lvl>
    <w:lvl w:ilvl="6" w:tplc="287EEF82">
      <w:start w:val="1"/>
      <w:numFmt w:val="bullet"/>
      <w:lvlText w:val="●"/>
      <w:lvlJc w:val="left"/>
      <w:pPr>
        <w:ind w:left="5040" w:hanging="360"/>
      </w:pPr>
      <w:rPr>
        <w:u w:val="none"/>
      </w:rPr>
    </w:lvl>
    <w:lvl w:ilvl="7" w:tplc="F2CADCFA">
      <w:start w:val="1"/>
      <w:numFmt w:val="bullet"/>
      <w:lvlText w:val="○"/>
      <w:lvlJc w:val="left"/>
      <w:pPr>
        <w:ind w:left="5760" w:hanging="360"/>
      </w:pPr>
      <w:rPr>
        <w:u w:val="none"/>
      </w:rPr>
    </w:lvl>
    <w:lvl w:ilvl="8" w:tplc="F52C3D84">
      <w:start w:val="1"/>
      <w:numFmt w:val="bullet"/>
      <w:lvlText w:val="■"/>
      <w:lvlJc w:val="left"/>
      <w:pPr>
        <w:ind w:left="6480" w:hanging="360"/>
      </w:pPr>
      <w:rPr>
        <w:u w:val="none"/>
      </w:rPr>
    </w:lvl>
  </w:abstractNum>
  <w:abstractNum w:abstractNumId="11" w15:restartNumberingAfterBreak="0">
    <w:nsid w:val="79F90A25"/>
    <w:multiLevelType w:val="hybridMultilevel"/>
    <w:tmpl w:val="00000000"/>
    <w:lvl w:ilvl="0" w:tplc="9BC0B3F6">
      <w:start w:val="160"/>
      <w:numFmt w:val="bullet"/>
      <w:lvlText w:val="●"/>
      <w:lvlJc w:val="left"/>
      <w:pPr>
        <w:ind w:left="720" w:hanging="360"/>
      </w:pPr>
      <w:rPr>
        <w:rFonts w:ascii="Noto Sans Symbols" w:eastAsia="Noto Sans Symbols" w:hAnsi="Noto Sans Symbols" w:cs="Noto Sans Symbols"/>
      </w:rPr>
    </w:lvl>
    <w:lvl w:ilvl="1" w:tplc="997EED44">
      <w:start w:val="1"/>
      <w:numFmt w:val="bullet"/>
      <w:lvlText w:val="o"/>
      <w:lvlJc w:val="left"/>
      <w:pPr>
        <w:ind w:left="1440" w:hanging="360"/>
      </w:pPr>
      <w:rPr>
        <w:rFonts w:ascii="Courier New" w:eastAsia="Courier New" w:hAnsi="Courier New" w:cs="Courier New"/>
      </w:rPr>
    </w:lvl>
    <w:lvl w:ilvl="2" w:tplc="C92C5446">
      <w:start w:val="1"/>
      <w:numFmt w:val="bullet"/>
      <w:lvlText w:val="▪"/>
      <w:lvlJc w:val="left"/>
      <w:pPr>
        <w:ind w:left="2160" w:hanging="360"/>
      </w:pPr>
      <w:rPr>
        <w:rFonts w:ascii="Noto Sans Symbols" w:eastAsia="Noto Sans Symbols" w:hAnsi="Noto Sans Symbols" w:cs="Noto Sans Symbols"/>
      </w:rPr>
    </w:lvl>
    <w:lvl w:ilvl="3" w:tplc="5510C12E">
      <w:start w:val="1"/>
      <w:numFmt w:val="bullet"/>
      <w:lvlText w:val="●"/>
      <w:lvlJc w:val="left"/>
      <w:pPr>
        <w:ind w:left="2880" w:hanging="360"/>
      </w:pPr>
      <w:rPr>
        <w:rFonts w:ascii="Noto Sans Symbols" w:eastAsia="Noto Sans Symbols" w:hAnsi="Noto Sans Symbols" w:cs="Noto Sans Symbols"/>
      </w:rPr>
    </w:lvl>
    <w:lvl w:ilvl="4" w:tplc="A6440B92">
      <w:start w:val="1"/>
      <w:numFmt w:val="bullet"/>
      <w:lvlText w:val="o"/>
      <w:lvlJc w:val="left"/>
      <w:pPr>
        <w:ind w:left="3600" w:hanging="360"/>
      </w:pPr>
      <w:rPr>
        <w:rFonts w:ascii="Courier New" w:eastAsia="Courier New" w:hAnsi="Courier New" w:cs="Courier New"/>
      </w:rPr>
    </w:lvl>
    <w:lvl w:ilvl="5" w:tplc="5C464FF4">
      <w:start w:val="1"/>
      <w:numFmt w:val="bullet"/>
      <w:lvlText w:val="▪"/>
      <w:lvlJc w:val="left"/>
      <w:pPr>
        <w:ind w:left="4320" w:hanging="360"/>
      </w:pPr>
      <w:rPr>
        <w:rFonts w:ascii="Noto Sans Symbols" w:eastAsia="Noto Sans Symbols" w:hAnsi="Noto Sans Symbols" w:cs="Noto Sans Symbols"/>
      </w:rPr>
    </w:lvl>
    <w:lvl w:ilvl="6" w:tplc="978C7CFC">
      <w:start w:val="1"/>
      <w:numFmt w:val="bullet"/>
      <w:lvlText w:val="●"/>
      <w:lvlJc w:val="left"/>
      <w:pPr>
        <w:ind w:left="5040" w:hanging="360"/>
      </w:pPr>
      <w:rPr>
        <w:rFonts w:ascii="Noto Sans Symbols" w:eastAsia="Noto Sans Symbols" w:hAnsi="Noto Sans Symbols" w:cs="Noto Sans Symbols"/>
      </w:rPr>
    </w:lvl>
    <w:lvl w:ilvl="7" w:tplc="67520CC2">
      <w:start w:val="1"/>
      <w:numFmt w:val="bullet"/>
      <w:lvlText w:val="o"/>
      <w:lvlJc w:val="left"/>
      <w:pPr>
        <w:ind w:left="5760" w:hanging="360"/>
      </w:pPr>
      <w:rPr>
        <w:rFonts w:ascii="Courier New" w:eastAsia="Courier New" w:hAnsi="Courier New" w:cs="Courier New"/>
      </w:rPr>
    </w:lvl>
    <w:lvl w:ilvl="8" w:tplc="AAE80B7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A96B7B"/>
    <w:multiLevelType w:val="hybridMultilevel"/>
    <w:tmpl w:val="00000000"/>
    <w:lvl w:ilvl="0" w:tplc="8778A21C">
      <w:start w:val="160"/>
      <w:numFmt w:val="bullet"/>
      <w:lvlText w:val="●"/>
      <w:lvlJc w:val="left"/>
      <w:pPr>
        <w:ind w:left="720" w:hanging="360"/>
      </w:pPr>
      <w:rPr>
        <w:rFonts w:ascii="Noto Sans Symbols" w:eastAsia="Noto Sans Symbols" w:hAnsi="Noto Sans Symbols" w:cs="Noto Sans Symbols"/>
      </w:rPr>
    </w:lvl>
    <w:lvl w:ilvl="1" w:tplc="AE6E4104">
      <w:start w:val="1"/>
      <w:numFmt w:val="bullet"/>
      <w:lvlText w:val="o"/>
      <w:lvlJc w:val="left"/>
      <w:pPr>
        <w:ind w:left="1440" w:hanging="360"/>
      </w:pPr>
      <w:rPr>
        <w:rFonts w:ascii="Courier New" w:eastAsia="Courier New" w:hAnsi="Courier New" w:cs="Courier New"/>
      </w:rPr>
    </w:lvl>
    <w:lvl w:ilvl="2" w:tplc="C7465F86">
      <w:start w:val="1"/>
      <w:numFmt w:val="bullet"/>
      <w:lvlText w:val="▪"/>
      <w:lvlJc w:val="left"/>
      <w:pPr>
        <w:ind w:left="2160" w:hanging="360"/>
      </w:pPr>
      <w:rPr>
        <w:rFonts w:ascii="Noto Sans Symbols" w:eastAsia="Noto Sans Symbols" w:hAnsi="Noto Sans Symbols" w:cs="Noto Sans Symbols"/>
      </w:rPr>
    </w:lvl>
    <w:lvl w:ilvl="3" w:tplc="27CAF1C0">
      <w:start w:val="1"/>
      <w:numFmt w:val="bullet"/>
      <w:lvlText w:val="●"/>
      <w:lvlJc w:val="left"/>
      <w:pPr>
        <w:ind w:left="2880" w:hanging="360"/>
      </w:pPr>
      <w:rPr>
        <w:rFonts w:ascii="Noto Sans Symbols" w:eastAsia="Noto Sans Symbols" w:hAnsi="Noto Sans Symbols" w:cs="Noto Sans Symbols"/>
      </w:rPr>
    </w:lvl>
    <w:lvl w:ilvl="4" w:tplc="FA342EFA">
      <w:start w:val="1"/>
      <w:numFmt w:val="bullet"/>
      <w:lvlText w:val="o"/>
      <w:lvlJc w:val="left"/>
      <w:pPr>
        <w:ind w:left="3600" w:hanging="360"/>
      </w:pPr>
      <w:rPr>
        <w:rFonts w:ascii="Courier New" w:eastAsia="Courier New" w:hAnsi="Courier New" w:cs="Courier New"/>
      </w:rPr>
    </w:lvl>
    <w:lvl w:ilvl="5" w:tplc="8F40F9A8">
      <w:start w:val="1"/>
      <w:numFmt w:val="bullet"/>
      <w:lvlText w:val="▪"/>
      <w:lvlJc w:val="left"/>
      <w:pPr>
        <w:ind w:left="4320" w:hanging="360"/>
      </w:pPr>
      <w:rPr>
        <w:rFonts w:ascii="Noto Sans Symbols" w:eastAsia="Noto Sans Symbols" w:hAnsi="Noto Sans Symbols" w:cs="Noto Sans Symbols"/>
      </w:rPr>
    </w:lvl>
    <w:lvl w:ilvl="6" w:tplc="4D38DAA6">
      <w:start w:val="1"/>
      <w:numFmt w:val="bullet"/>
      <w:lvlText w:val="●"/>
      <w:lvlJc w:val="left"/>
      <w:pPr>
        <w:ind w:left="5040" w:hanging="360"/>
      </w:pPr>
      <w:rPr>
        <w:rFonts w:ascii="Noto Sans Symbols" w:eastAsia="Noto Sans Symbols" w:hAnsi="Noto Sans Symbols" w:cs="Noto Sans Symbols"/>
      </w:rPr>
    </w:lvl>
    <w:lvl w:ilvl="7" w:tplc="D026F1B8">
      <w:start w:val="1"/>
      <w:numFmt w:val="bullet"/>
      <w:lvlText w:val="o"/>
      <w:lvlJc w:val="left"/>
      <w:pPr>
        <w:ind w:left="5760" w:hanging="360"/>
      </w:pPr>
      <w:rPr>
        <w:rFonts w:ascii="Courier New" w:eastAsia="Courier New" w:hAnsi="Courier New" w:cs="Courier New"/>
      </w:rPr>
    </w:lvl>
    <w:lvl w:ilvl="8" w:tplc="A8B6F9BC">
      <w:start w:val="1"/>
      <w:numFmt w:val="bullet"/>
      <w:lvlText w:val="▪"/>
      <w:lvlJc w:val="left"/>
      <w:pPr>
        <w:ind w:left="6480" w:hanging="360"/>
      </w:pPr>
      <w:rPr>
        <w:rFonts w:ascii="Noto Sans Symbols" w:eastAsia="Noto Sans Symbols" w:hAnsi="Noto Sans Symbols" w:cs="Noto Sans Symbols"/>
      </w:rPr>
    </w:lvl>
  </w:abstractNum>
  <w:num w:numId="1" w16cid:durableId="1147674277">
    <w:abstractNumId w:val="12"/>
  </w:num>
  <w:num w:numId="2" w16cid:durableId="965307125">
    <w:abstractNumId w:val="1"/>
  </w:num>
  <w:num w:numId="3" w16cid:durableId="1669018416">
    <w:abstractNumId w:val="11"/>
  </w:num>
  <w:num w:numId="4" w16cid:durableId="2033993487">
    <w:abstractNumId w:val="7"/>
  </w:num>
  <w:num w:numId="5" w16cid:durableId="577248208">
    <w:abstractNumId w:val="2"/>
  </w:num>
  <w:num w:numId="6" w16cid:durableId="383138333">
    <w:abstractNumId w:val="3"/>
  </w:num>
  <w:num w:numId="7" w16cid:durableId="435489660">
    <w:abstractNumId w:val="6"/>
  </w:num>
  <w:num w:numId="8" w16cid:durableId="1347173651">
    <w:abstractNumId w:val="9"/>
  </w:num>
  <w:num w:numId="9" w16cid:durableId="126363335">
    <w:abstractNumId w:val="4"/>
  </w:num>
  <w:num w:numId="10" w16cid:durableId="308049334">
    <w:abstractNumId w:val="5"/>
  </w:num>
  <w:num w:numId="11" w16cid:durableId="2093044462">
    <w:abstractNumId w:val="8"/>
  </w:num>
  <w:num w:numId="12" w16cid:durableId="1407066378">
    <w:abstractNumId w:val="10"/>
  </w:num>
  <w:num w:numId="13" w16cid:durableId="1995723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8BA"/>
    <w:rsid w:val="00174596"/>
    <w:rsid w:val="00343114"/>
    <w:rsid w:val="003B3B71"/>
    <w:rsid w:val="00400525"/>
    <w:rsid w:val="00523376"/>
    <w:rsid w:val="005F4324"/>
    <w:rsid w:val="00634810"/>
    <w:rsid w:val="006E698C"/>
    <w:rsid w:val="008255C3"/>
    <w:rsid w:val="00853171"/>
    <w:rsid w:val="008F34CF"/>
    <w:rsid w:val="0096355B"/>
    <w:rsid w:val="00A55106"/>
    <w:rsid w:val="00AF48BA"/>
    <w:rsid w:val="00BB2625"/>
    <w:rsid w:val="00C6545B"/>
    <w:rsid w:val="00D41C02"/>
    <w:rsid w:val="00E03496"/>
    <w:rsid w:val="00E92647"/>
    <w:rsid w:val="00EF67BC"/>
    <w:rsid w:val="00FE5877"/>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FBD3"/>
  <w15:docId w15:val="{EE46D5F4-A3BD-4FBC-8E6F-3DDF184B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2"/>
        <w:szCs w:val="22"/>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outlineLvl w:val="0"/>
    </w:pPr>
    <w:rPr>
      <w:rFonts w:ascii="Georgia" w:eastAsia="Georgia" w:hAnsi="Georgia" w:cs="Georgia"/>
      <w:b/>
      <w:color w:val="212529"/>
      <w:sz w:val="36"/>
      <w:szCs w:val="36"/>
    </w:rPr>
  </w:style>
  <w:style w:type="paragraph" w:styleId="Ttulo2">
    <w:name w:val="heading 2"/>
    <w:basedOn w:val="Normal"/>
    <w:next w:val="Normal"/>
    <w:pPr>
      <w:keepNext/>
      <w:keepLines/>
      <w:outlineLvl w:val="1"/>
    </w:pPr>
    <w:rPr>
      <w:b/>
      <w:color w:val="212529"/>
      <w:sz w:val="28"/>
      <w:szCs w:val="28"/>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jc w:val="center"/>
    </w:pPr>
    <w:rPr>
      <w:b/>
      <w:sz w:val="72"/>
      <w:szCs w:val="72"/>
    </w:rPr>
  </w:style>
  <w:style w:type="paragraph" w:styleId="Subttulo">
    <w:name w:val="Subtitle"/>
    <w:basedOn w:val="Normal"/>
    <w:next w:val="Normal"/>
    <w:pPr>
      <w:keepNext/>
      <w:keepLines/>
      <w:spacing w:after="320"/>
    </w:pPr>
    <w:rPr>
      <w:rFonts w:ascii="Arial" w:eastAsia="Arial" w:hAnsi="Arial" w:cs="Arial"/>
      <w:color w:val="666666"/>
      <w:sz w:val="30"/>
      <w:szCs w:val="30"/>
    </w:rPr>
  </w:style>
  <w:style w:type="table" w:customStyle="1" w:styleId="Table1">
    <w:name w:val="Table1"/>
    <w:basedOn w:val="Tablanormal"/>
    <w:tblPr>
      <w:tblStyleRowBandSize w:val="1"/>
      <w:tblStyleColBandSize w:val="1"/>
      <w:tblCellMar>
        <w:top w:w="100" w:type="dxa"/>
        <w:left w:w="100" w:type="dxa"/>
        <w:bottom w:w="100" w:type="dxa"/>
        <w:right w:w="100" w:type="dxa"/>
      </w:tblCellMar>
    </w:tblPr>
  </w:style>
  <w:style w:type="table" w:customStyle="1" w:styleId="Table2">
    <w:name w:val="Table2"/>
    <w:basedOn w:val="Tablanormal"/>
    <w:tblPr>
      <w:tblStyleRowBandSize w:val="1"/>
      <w:tblStyleColBandSize w:val="1"/>
      <w:tblCellMar>
        <w:top w:w="100" w:type="dxa"/>
        <w:left w:w="100" w:type="dxa"/>
        <w:bottom w:w="100" w:type="dxa"/>
        <w:right w:w="100" w:type="dxa"/>
      </w:tblCellMar>
    </w:tblPr>
  </w:style>
  <w:style w:type="table" w:customStyle="1" w:styleId="Table3">
    <w:name w:val="Table3"/>
    <w:basedOn w:val="Tablanormal"/>
    <w:tblPr>
      <w:tblStyleRowBandSize w:val="1"/>
      <w:tblStyleColBandSize w:val="1"/>
      <w:tblCellMar>
        <w:top w:w="100" w:type="dxa"/>
        <w:left w:w="100" w:type="dxa"/>
        <w:bottom w:w="100" w:type="dxa"/>
        <w:right w:w="100" w:type="dxa"/>
      </w:tblCellMar>
    </w:tblPr>
  </w:style>
  <w:style w:type="table" w:customStyle="1" w:styleId="Table4">
    <w:name w:val="Table4"/>
    <w:basedOn w:val="Tablanormal"/>
    <w:tblPr>
      <w:tblStyleRowBandSize w:val="1"/>
      <w:tblStyleColBandSize w:val="1"/>
      <w:tblCellMar>
        <w:top w:w="100" w:type="dxa"/>
        <w:left w:w="100" w:type="dxa"/>
        <w:bottom w:w="100" w:type="dxa"/>
        <w:right w:w="100" w:type="dxa"/>
      </w:tblCellMar>
    </w:tblPr>
  </w:style>
  <w:style w:type="table" w:customStyle="1" w:styleId="Table5">
    <w:name w:val="Table5"/>
    <w:basedOn w:val="Tablanormal"/>
    <w:tblPr>
      <w:tblStyleRowBandSize w:val="1"/>
      <w:tblStyleColBandSize w:val="1"/>
      <w:tblCellMar>
        <w:top w:w="100" w:type="dxa"/>
        <w:left w:w="100" w:type="dxa"/>
        <w:bottom w:w="100" w:type="dxa"/>
        <w:right w:w="100" w:type="dxa"/>
      </w:tblCellMar>
    </w:tblPr>
  </w:style>
  <w:style w:type="table" w:customStyle="1" w:styleId="Table6">
    <w:name w:val="Table6"/>
    <w:basedOn w:val="Tablanormal"/>
    <w:tblPr>
      <w:tblStyleRowBandSize w:val="1"/>
      <w:tblStyleColBandSize w:val="1"/>
      <w:tblCellMar>
        <w:top w:w="100" w:type="dxa"/>
        <w:left w:w="100" w:type="dxa"/>
        <w:bottom w:w="100" w:type="dxa"/>
        <w:right w:w="100" w:type="dxa"/>
      </w:tblCellMar>
    </w:tblPr>
  </w:style>
  <w:style w:type="table" w:customStyle="1" w:styleId="Table7">
    <w:name w:val="Table7"/>
    <w:basedOn w:val="Tablanormal"/>
    <w:tblPr>
      <w:tblStyleRowBandSize w:val="1"/>
      <w:tblStyleColBandSize w:val="1"/>
      <w:tblCellMar>
        <w:top w:w="100" w:type="dxa"/>
        <w:left w:w="100" w:type="dxa"/>
        <w:bottom w:w="100" w:type="dxa"/>
        <w:right w:w="100" w:type="dxa"/>
      </w:tblCellMar>
    </w:tblPr>
  </w:style>
  <w:style w:type="table" w:customStyle="1" w:styleId="Table8">
    <w:name w:val="Table8"/>
    <w:basedOn w:val="Tablanormal"/>
    <w:tblPr>
      <w:tblStyleRowBandSize w:val="1"/>
      <w:tblStyleColBandSize w:val="1"/>
      <w:tblCellMar>
        <w:top w:w="100" w:type="dxa"/>
        <w:left w:w="100" w:type="dxa"/>
        <w:bottom w:w="100" w:type="dxa"/>
        <w:right w:w="100" w:type="dxa"/>
      </w:tblCellMar>
    </w:tblPr>
  </w:style>
  <w:style w:type="table" w:customStyle="1" w:styleId="Table9">
    <w:name w:val="Table9"/>
    <w:basedOn w:val="Tablanormal"/>
    <w:tblPr>
      <w:tblStyleRowBandSize w:val="1"/>
      <w:tblStyleColBandSize w:val="1"/>
      <w:tblCellMar>
        <w:top w:w="100" w:type="dxa"/>
        <w:left w:w="100" w:type="dxa"/>
        <w:bottom w:w="100" w:type="dxa"/>
        <w:right w:w="100" w:type="dxa"/>
      </w:tblCellMar>
    </w:tblPr>
  </w:style>
  <w:style w:type="table" w:customStyle="1" w:styleId="Table10">
    <w:name w:val="Table10"/>
    <w:basedOn w:val="Tablanormal"/>
    <w:tblPr>
      <w:tblStyleRowBandSize w:val="1"/>
      <w:tblStyleColBandSize w:val="1"/>
      <w:tblCellMar>
        <w:top w:w="100" w:type="dxa"/>
        <w:left w:w="100" w:type="dxa"/>
        <w:bottom w:w="100" w:type="dxa"/>
        <w:right w:w="100" w:type="dxa"/>
      </w:tblCellMar>
    </w:tblPr>
  </w:style>
  <w:style w:type="table" w:customStyle="1" w:styleId="Table11">
    <w:name w:val="Table11"/>
    <w:basedOn w:val="Tablanormal"/>
    <w:tblPr>
      <w:tblStyleRowBandSize w:val="1"/>
      <w:tblStyleColBandSize w:val="1"/>
      <w:tblCellMar>
        <w:top w:w="100" w:type="dxa"/>
        <w:left w:w="100" w:type="dxa"/>
        <w:bottom w:w="100" w:type="dxa"/>
        <w:right w:w="100" w:type="dxa"/>
      </w:tblCellMar>
    </w:tblPr>
  </w:style>
  <w:style w:type="table" w:customStyle="1" w:styleId="Table12">
    <w:name w:val="Table12"/>
    <w:basedOn w:val="Tablanormal"/>
    <w:tblPr>
      <w:tblStyleRowBandSize w:val="1"/>
      <w:tblStyleColBandSize w:val="1"/>
      <w:tblCellMar>
        <w:top w:w="100" w:type="dxa"/>
        <w:left w:w="100" w:type="dxa"/>
        <w:bottom w:w="100" w:type="dxa"/>
        <w:right w:w="100" w:type="dxa"/>
      </w:tblCellMar>
    </w:tblPr>
  </w:style>
  <w:style w:type="table" w:customStyle="1" w:styleId="Table13">
    <w:name w:val="Table13"/>
    <w:basedOn w:val="Tablanormal"/>
    <w:tblPr>
      <w:tblStyleRowBandSize w:val="1"/>
      <w:tblStyleColBandSize w:val="1"/>
      <w:tblCellMar>
        <w:top w:w="100" w:type="dxa"/>
        <w:left w:w="100" w:type="dxa"/>
        <w:bottom w:w="100" w:type="dxa"/>
        <w:right w:w="100" w:type="dxa"/>
      </w:tblCellMar>
    </w:tblPr>
  </w:style>
  <w:style w:type="table" w:customStyle="1" w:styleId="Table14">
    <w:name w:val="Table14"/>
    <w:basedOn w:val="Tablanormal"/>
    <w:tblPr>
      <w:tblStyleRowBandSize w:val="1"/>
      <w:tblStyleColBandSize w:val="1"/>
      <w:tblCellMar>
        <w:top w:w="100" w:type="dxa"/>
        <w:left w:w="100" w:type="dxa"/>
        <w:bottom w:w="100" w:type="dxa"/>
        <w:right w:w="100" w:type="dxa"/>
      </w:tblCellMar>
    </w:tblPr>
  </w:style>
  <w:style w:type="table" w:customStyle="1" w:styleId="Table15">
    <w:name w:val="Table15"/>
    <w:basedOn w:val="Tablanormal"/>
    <w:tblPr>
      <w:tblStyleRowBandSize w:val="1"/>
      <w:tblStyleColBandSize w:val="1"/>
      <w:tblCellMar>
        <w:top w:w="100" w:type="dxa"/>
        <w:left w:w="100" w:type="dxa"/>
        <w:bottom w:w="100" w:type="dxa"/>
        <w:right w:w="100" w:type="dxa"/>
      </w:tblCellMar>
    </w:tblPr>
  </w:style>
  <w:style w:type="table" w:customStyle="1" w:styleId="Table16">
    <w:name w:val="Table16"/>
    <w:basedOn w:val="Tablanormal"/>
    <w:tblPr>
      <w:tblStyleRowBandSize w:val="1"/>
      <w:tblStyleColBandSize w:val="1"/>
      <w:tblCellMar>
        <w:top w:w="100" w:type="dxa"/>
        <w:left w:w="100" w:type="dxa"/>
        <w:bottom w:w="100" w:type="dxa"/>
        <w:right w:w="100" w:type="dxa"/>
      </w:tblCellMar>
    </w:tblPr>
  </w:style>
  <w:style w:type="table" w:customStyle="1" w:styleId="Table17">
    <w:name w:val="Table17"/>
    <w:basedOn w:val="Tablanormal"/>
    <w:tblPr>
      <w:tblStyleRowBandSize w:val="1"/>
      <w:tblStyleColBandSize w:val="1"/>
      <w:tblCellMar>
        <w:top w:w="100" w:type="dxa"/>
        <w:left w:w="100" w:type="dxa"/>
        <w:bottom w:w="100" w:type="dxa"/>
        <w:right w:w="100" w:type="dxa"/>
      </w:tblCellMar>
    </w:tblPr>
  </w:style>
  <w:style w:type="table" w:customStyle="1" w:styleId="Table18">
    <w:name w:val="Table18"/>
    <w:basedOn w:val="Tablanormal"/>
    <w:tblPr>
      <w:tblStyleRowBandSize w:val="1"/>
      <w:tblStyleColBandSize w:val="1"/>
      <w:tblCellMar>
        <w:top w:w="100" w:type="dxa"/>
        <w:left w:w="100" w:type="dxa"/>
        <w:bottom w:w="100" w:type="dxa"/>
        <w:right w:w="100" w:type="dxa"/>
      </w:tblCellMar>
    </w:tblPr>
  </w:style>
  <w:style w:type="table" w:customStyle="1" w:styleId="Table19">
    <w:name w:val="Table19"/>
    <w:basedOn w:val="Tablanormal"/>
    <w:tblPr>
      <w:tblStyleRowBandSize w:val="1"/>
      <w:tblStyleColBandSize w:val="1"/>
      <w:tblCellMar>
        <w:top w:w="100" w:type="dxa"/>
        <w:left w:w="100" w:type="dxa"/>
        <w:bottom w:w="100" w:type="dxa"/>
        <w:right w:w="100" w:type="dxa"/>
      </w:tblCellMar>
    </w:tblPr>
  </w:style>
  <w:style w:type="table" w:customStyle="1" w:styleId="Table20">
    <w:name w:val="Table20"/>
    <w:basedOn w:val="Tablanormal"/>
    <w:tblPr>
      <w:tblStyleRowBandSize w:val="1"/>
      <w:tblStyleColBandSize w:val="1"/>
      <w:tblCellMar>
        <w:top w:w="100" w:type="dxa"/>
        <w:left w:w="100" w:type="dxa"/>
        <w:bottom w:w="100" w:type="dxa"/>
        <w:right w:w="100" w:type="dxa"/>
      </w:tblCellMar>
    </w:tblPr>
  </w:style>
  <w:style w:type="table" w:customStyle="1" w:styleId="Table21">
    <w:name w:val="Table21"/>
    <w:basedOn w:val="Tablanormal"/>
    <w:tblPr>
      <w:tblStyleRowBandSize w:val="1"/>
      <w:tblStyleColBandSize w:val="1"/>
      <w:tblCellMar>
        <w:top w:w="100" w:type="dxa"/>
        <w:left w:w="100" w:type="dxa"/>
        <w:bottom w:w="100" w:type="dxa"/>
        <w:right w:w="100" w:type="dxa"/>
      </w:tblCellMar>
    </w:tblPr>
  </w:style>
  <w:style w:type="table" w:customStyle="1" w:styleId="Table22">
    <w:name w:val="Table22"/>
    <w:basedOn w:val="Tablanormal"/>
    <w:tblPr>
      <w:tblStyleRowBandSize w:val="1"/>
      <w:tblStyleColBandSize w:val="1"/>
      <w:tblCellMar>
        <w:top w:w="100" w:type="dxa"/>
        <w:left w:w="100" w:type="dxa"/>
        <w:bottom w:w="100" w:type="dxa"/>
        <w:right w:w="100" w:type="dxa"/>
      </w:tblCellMar>
    </w:tblPr>
  </w:style>
  <w:style w:type="table" w:customStyle="1" w:styleId="Table23">
    <w:name w:val="Table23"/>
    <w:basedOn w:val="Tablanormal"/>
    <w:tblPr>
      <w:tblStyleRowBandSize w:val="1"/>
      <w:tblStyleColBandSize w:val="1"/>
      <w:tblCellMar>
        <w:top w:w="100" w:type="dxa"/>
        <w:left w:w="100" w:type="dxa"/>
        <w:bottom w:w="100" w:type="dxa"/>
        <w:right w:w="100" w:type="dxa"/>
      </w:tblCellMar>
    </w:tblPr>
  </w:style>
  <w:style w:type="table" w:customStyle="1" w:styleId="Table24">
    <w:name w:val="Table24"/>
    <w:basedOn w:val="Tablanormal"/>
    <w:tblPr>
      <w:tblStyleRowBandSize w:val="1"/>
      <w:tblStyleColBandSize w:val="1"/>
      <w:tblCellMar>
        <w:top w:w="100" w:type="dxa"/>
        <w:left w:w="100" w:type="dxa"/>
        <w:bottom w:w="100" w:type="dxa"/>
        <w:right w:w="100" w:type="dxa"/>
      </w:tblCellMar>
    </w:tblPr>
  </w:style>
  <w:style w:type="table" w:customStyle="1" w:styleId="Table25">
    <w:name w:val="Table25"/>
    <w:basedOn w:val="Tablanormal"/>
    <w:tblPr>
      <w:tblStyleRowBandSize w:val="1"/>
      <w:tblStyleColBandSize w:val="1"/>
      <w:tblCellMar>
        <w:top w:w="100" w:type="dxa"/>
        <w:left w:w="100" w:type="dxa"/>
        <w:bottom w:w="100" w:type="dxa"/>
        <w:right w:w="100" w:type="dxa"/>
      </w:tblCellMar>
    </w:tblPr>
  </w:style>
  <w:style w:type="table" w:customStyle="1" w:styleId="Table26">
    <w:name w:val="Table26"/>
    <w:basedOn w:val="Tablanormal"/>
    <w:tblPr>
      <w:tblStyleRowBandSize w:val="1"/>
      <w:tblStyleColBandSize w:val="1"/>
      <w:tblCellMar>
        <w:top w:w="100" w:type="dxa"/>
        <w:left w:w="100" w:type="dxa"/>
        <w:bottom w:w="100" w:type="dxa"/>
        <w:right w:w="100" w:type="dxa"/>
      </w:tblCellMar>
    </w:tblPr>
  </w:style>
  <w:style w:type="table" w:customStyle="1" w:styleId="Table27">
    <w:name w:val="Table27"/>
    <w:basedOn w:val="Tablanormal"/>
    <w:tblPr>
      <w:tblStyleRowBandSize w:val="1"/>
      <w:tblStyleColBandSize w:val="1"/>
      <w:tblCellMar>
        <w:top w:w="100" w:type="dxa"/>
        <w:left w:w="100" w:type="dxa"/>
        <w:bottom w:w="100" w:type="dxa"/>
        <w:right w:w="100" w:type="dxa"/>
      </w:tblCellMar>
    </w:tblPr>
  </w:style>
  <w:style w:type="table" w:customStyle="1" w:styleId="Table28">
    <w:name w:val="Table28"/>
    <w:basedOn w:val="Tablanormal"/>
    <w:tblPr>
      <w:tblStyleRowBandSize w:val="1"/>
      <w:tblStyleColBandSize w:val="1"/>
      <w:tblCellMar>
        <w:top w:w="100" w:type="dxa"/>
        <w:left w:w="100" w:type="dxa"/>
        <w:bottom w:w="100" w:type="dxa"/>
        <w:right w:w="100" w:type="dxa"/>
      </w:tblCellMar>
    </w:tblPr>
  </w:style>
  <w:style w:type="table" w:customStyle="1" w:styleId="Table29">
    <w:name w:val="Table29"/>
    <w:basedOn w:val="Tablanormal"/>
    <w:tblPr>
      <w:tblStyleRowBandSize w:val="1"/>
      <w:tblStyleColBandSize w:val="1"/>
      <w:tblCellMar>
        <w:top w:w="100" w:type="dxa"/>
        <w:left w:w="100" w:type="dxa"/>
        <w:bottom w:w="100" w:type="dxa"/>
        <w:right w:w="100" w:type="dxa"/>
      </w:tblCellMar>
    </w:tblPr>
  </w:style>
  <w:style w:type="table" w:customStyle="1" w:styleId="Table30">
    <w:name w:val="Table30"/>
    <w:basedOn w:val="Tablanormal"/>
    <w:tblPr>
      <w:tblStyleRowBandSize w:val="1"/>
      <w:tblStyleColBandSize w:val="1"/>
      <w:tblCellMar>
        <w:top w:w="100" w:type="dxa"/>
        <w:left w:w="100" w:type="dxa"/>
        <w:bottom w:w="100" w:type="dxa"/>
        <w:right w:w="100" w:type="dxa"/>
      </w:tblCellMar>
    </w:tblPr>
  </w:style>
  <w:style w:type="table" w:customStyle="1" w:styleId="Table31">
    <w:name w:val="Table31"/>
    <w:basedOn w:val="Tablanormal"/>
    <w:tblPr>
      <w:tblStyleRowBandSize w:val="1"/>
      <w:tblStyleColBandSize w:val="1"/>
      <w:tblCellMar>
        <w:top w:w="100" w:type="dxa"/>
        <w:left w:w="100" w:type="dxa"/>
        <w:bottom w:w="100" w:type="dxa"/>
        <w:right w:w="100" w:type="dxa"/>
      </w:tblCellMar>
    </w:tblPr>
  </w:style>
  <w:style w:type="table" w:customStyle="1" w:styleId="Table32">
    <w:name w:val="Table32"/>
    <w:basedOn w:val="Tablanormal"/>
    <w:tblPr>
      <w:tblStyleRowBandSize w:val="1"/>
      <w:tblStyleColBandSize w:val="1"/>
      <w:tblCellMar>
        <w:top w:w="100" w:type="dxa"/>
        <w:left w:w="100" w:type="dxa"/>
        <w:bottom w:w="100" w:type="dxa"/>
        <w:right w:w="100" w:type="dxa"/>
      </w:tblCellMar>
    </w:tblPr>
  </w:style>
  <w:style w:type="table" w:customStyle="1" w:styleId="Table33">
    <w:name w:val="Table33"/>
    <w:basedOn w:val="Tablanormal"/>
    <w:tblPr>
      <w:tblStyleRowBandSize w:val="1"/>
      <w:tblStyleColBandSize w:val="1"/>
      <w:tblCellMar>
        <w:top w:w="100" w:type="dxa"/>
        <w:left w:w="100" w:type="dxa"/>
        <w:bottom w:w="100" w:type="dxa"/>
        <w:right w:w="100" w:type="dxa"/>
      </w:tblCellMar>
    </w:tblPr>
  </w:style>
  <w:style w:type="table" w:customStyle="1" w:styleId="Table34">
    <w:name w:val="Table34"/>
    <w:basedOn w:val="Tablanormal"/>
    <w:tblPr>
      <w:tblStyleRowBandSize w:val="1"/>
      <w:tblStyleColBandSize w:val="1"/>
      <w:tblCellMar>
        <w:top w:w="100" w:type="dxa"/>
        <w:left w:w="100" w:type="dxa"/>
        <w:bottom w:w="100" w:type="dxa"/>
        <w:right w:w="100" w:type="dxa"/>
      </w:tblCellMar>
    </w:tblPr>
  </w:style>
  <w:style w:type="table" w:customStyle="1" w:styleId="Table35">
    <w:name w:val="Table35"/>
    <w:basedOn w:val="Tablanormal"/>
    <w:tblPr>
      <w:tblStyleRowBandSize w:val="1"/>
      <w:tblStyleColBandSize w:val="1"/>
      <w:tblCellMar>
        <w:top w:w="100" w:type="dxa"/>
        <w:left w:w="100" w:type="dxa"/>
        <w:bottom w:w="100" w:type="dxa"/>
        <w:right w:w="100" w:type="dxa"/>
      </w:tblCellMar>
    </w:tblPr>
  </w:style>
  <w:style w:type="table" w:customStyle="1" w:styleId="Table36">
    <w:name w:val="Table36"/>
    <w:basedOn w:val="Tablanormal"/>
    <w:tblPr>
      <w:tblStyleRowBandSize w:val="1"/>
      <w:tblStyleColBandSize w:val="1"/>
      <w:tblCellMar>
        <w:top w:w="100" w:type="dxa"/>
        <w:left w:w="100" w:type="dxa"/>
        <w:bottom w:w="100" w:type="dxa"/>
        <w:right w:w="100" w:type="dxa"/>
      </w:tblCellMar>
    </w:tblPr>
  </w:style>
  <w:style w:type="table" w:customStyle="1" w:styleId="Table37">
    <w:name w:val="Table37"/>
    <w:basedOn w:val="Tablanormal"/>
    <w:tblPr>
      <w:tblStyleRowBandSize w:val="1"/>
      <w:tblStyleColBandSize w:val="1"/>
      <w:tblCellMar>
        <w:top w:w="100" w:type="dxa"/>
        <w:left w:w="100" w:type="dxa"/>
        <w:bottom w:w="100" w:type="dxa"/>
        <w:right w:w="100" w:type="dxa"/>
      </w:tblCellMar>
    </w:tblPr>
  </w:style>
  <w:style w:type="table" w:customStyle="1" w:styleId="Table38">
    <w:name w:val="Table38"/>
    <w:basedOn w:val="Tablanormal"/>
    <w:tblPr>
      <w:tblStyleRowBandSize w:val="1"/>
      <w:tblStyleColBandSize w:val="1"/>
      <w:tblCellMar>
        <w:top w:w="100" w:type="dxa"/>
        <w:left w:w="100" w:type="dxa"/>
        <w:bottom w:w="100" w:type="dxa"/>
        <w:right w:w="100" w:type="dxa"/>
      </w:tblCellMar>
    </w:tblPr>
  </w:style>
  <w:style w:type="table" w:customStyle="1" w:styleId="Table39">
    <w:name w:val="Table39"/>
    <w:basedOn w:val="Tablanormal"/>
    <w:tblPr>
      <w:tblStyleRowBandSize w:val="1"/>
      <w:tblStyleColBandSize w:val="1"/>
      <w:tblCellMar>
        <w:top w:w="100" w:type="dxa"/>
        <w:left w:w="100" w:type="dxa"/>
        <w:bottom w:w="100" w:type="dxa"/>
        <w:right w:w="100" w:type="dxa"/>
      </w:tblCellMar>
    </w:tblPr>
  </w:style>
  <w:style w:type="table" w:customStyle="1" w:styleId="Table40">
    <w:name w:val="Table40"/>
    <w:basedOn w:val="Tablanormal"/>
    <w:tblPr>
      <w:tblStyleRowBandSize w:val="1"/>
      <w:tblStyleColBandSize w:val="1"/>
      <w:tblCellMar>
        <w:top w:w="100" w:type="dxa"/>
        <w:left w:w="100" w:type="dxa"/>
        <w:bottom w:w="100" w:type="dxa"/>
        <w:right w:w="100" w:type="dxa"/>
      </w:tblCellMar>
    </w:tblPr>
  </w:style>
  <w:style w:type="table" w:customStyle="1" w:styleId="Table41">
    <w:name w:val="Table41"/>
    <w:basedOn w:val="Tablanormal"/>
    <w:tblPr>
      <w:tblStyleRowBandSize w:val="1"/>
      <w:tblStyleColBandSize w:val="1"/>
      <w:tblCellMar>
        <w:top w:w="100" w:type="dxa"/>
        <w:left w:w="100" w:type="dxa"/>
        <w:bottom w:w="100" w:type="dxa"/>
        <w:right w:w="100" w:type="dxa"/>
      </w:tblCellMar>
    </w:tblPr>
  </w:style>
  <w:style w:type="table" w:customStyle="1" w:styleId="Table42">
    <w:name w:val="Table42"/>
    <w:basedOn w:val="Tablanormal"/>
    <w:tblPr>
      <w:tblStyleRowBandSize w:val="1"/>
      <w:tblStyleColBandSize w:val="1"/>
      <w:tblCellMar>
        <w:top w:w="100" w:type="dxa"/>
        <w:left w:w="100" w:type="dxa"/>
        <w:bottom w:w="100" w:type="dxa"/>
        <w:right w:w="100" w:type="dxa"/>
      </w:tblCellMar>
    </w:tblPr>
  </w:style>
  <w:style w:type="table" w:customStyle="1" w:styleId="Table43">
    <w:name w:val="Table43"/>
    <w:basedOn w:val="Tablanormal"/>
    <w:tblPr>
      <w:tblStyleRowBandSize w:val="1"/>
      <w:tblStyleColBandSize w:val="1"/>
      <w:tblCellMar>
        <w:top w:w="100" w:type="dxa"/>
        <w:left w:w="100" w:type="dxa"/>
        <w:bottom w:w="100" w:type="dxa"/>
        <w:right w:w="100" w:type="dxa"/>
      </w:tblCellMar>
    </w:tblPr>
  </w:style>
  <w:style w:type="table" w:customStyle="1" w:styleId="Table44">
    <w:name w:val="Table44"/>
    <w:basedOn w:val="Tablanormal"/>
    <w:tblPr>
      <w:tblStyleRowBandSize w:val="1"/>
      <w:tblStyleColBandSize w:val="1"/>
      <w:tblCellMar>
        <w:top w:w="100" w:type="dxa"/>
        <w:left w:w="100" w:type="dxa"/>
        <w:bottom w:w="100" w:type="dxa"/>
        <w:right w:w="100" w:type="dxa"/>
      </w:tblCellMar>
    </w:tblPr>
  </w:style>
  <w:style w:type="table" w:customStyle="1" w:styleId="Table45">
    <w:name w:val="Table45"/>
    <w:basedOn w:val="Tablanormal"/>
    <w:tblPr>
      <w:tblStyleRowBandSize w:val="1"/>
      <w:tblStyleColBandSize w:val="1"/>
      <w:tblCellMar>
        <w:top w:w="100" w:type="dxa"/>
        <w:left w:w="100" w:type="dxa"/>
        <w:bottom w:w="100" w:type="dxa"/>
        <w:right w:w="100" w:type="dxa"/>
      </w:tblCellMar>
    </w:tblPr>
  </w:style>
  <w:style w:type="table" w:customStyle="1" w:styleId="Table46">
    <w:name w:val="Table46"/>
    <w:basedOn w:val="Tablanormal"/>
    <w:tblPr>
      <w:tblStyleRowBandSize w:val="1"/>
      <w:tblStyleColBandSize w:val="1"/>
      <w:tblCellMar>
        <w:top w:w="100" w:type="dxa"/>
        <w:left w:w="100" w:type="dxa"/>
        <w:bottom w:w="100" w:type="dxa"/>
        <w:right w:w="100" w:type="dxa"/>
      </w:tblCellMar>
    </w:tblPr>
  </w:style>
  <w:style w:type="table" w:customStyle="1" w:styleId="Table47">
    <w:name w:val="Table47"/>
    <w:basedOn w:val="Tablanormal"/>
    <w:tblPr>
      <w:tblStyleRowBandSize w:val="1"/>
      <w:tblStyleColBandSize w:val="1"/>
      <w:tblCellMar>
        <w:top w:w="100" w:type="dxa"/>
        <w:left w:w="100" w:type="dxa"/>
        <w:bottom w:w="100" w:type="dxa"/>
        <w:right w:w="100" w:type="dxa"/>
      </w:tblCellMar>
    </w:tblPr>
  </w:style>
  <w:style w:type="table" w:customStyle="1" w:styleId="Table48">
    <w:name w:val="Table48"/>
    <w:basedOn w:val="Tablanormal"/>
    <w:tblPr>
      <w:tblStyleRowBandSize w:val="1"/>
      <w:tblStyleColBandSize w:val="1"/>
      <w:tblCellMar>
        <w:top w:w="100" w:type="dxa"/>
        <w:left w:w="100" w:type="dxa"/>
        <w:bottom w:w="100" w:type="dxa"/>
        <w:right w:w="100" w:type="dxa"/>
      </w:tblCellMar>
    </w:tblPr>
  </w:style>
  <w:style w:type="table" w:customStyle="1" w:styleId="Table49">
    <w:name w:val="Table49"/>
    <w:basedOn w:val="Tablanormal"/>
    <w:tblPr>
      <w:tblStyleRowBandSize w:val="1"/>
      <w:tblStyleColBandSize w:val="1"/>
      <w:tblCellMar>
        <w:top w:w="100" w:type="dxa"/>
        <w:left w:w="100" w:type="dxa"/>
        <w:bottom w:w="100" w:type="dxa"/>
        <w:right w:w="100" w:type="dxa"/>
      </w:tblCellMar>
    </w:tblPr>
  </w:style>
  <w:style w:type="table" w:customStyle="1" w:styleId="Table50">
    <w:name w:val="Table50"/>
    <w:basedOn w:val="Tablanormal"/>
    <w:tblPr>
      <w:tblStyleRowBandSize w:val="1"/>
      <w:tblStyleColBandSize w:val="1"/>
      <w:tblCellMar>
        <w:top w:w="100" w:type="dxa"/>
        <w:left w:w="100" w:type="dxa"/>
        <w:bottom w:w="100" w:type="dxa"/>
        <w:right w:w="100" w:type="dxa"/>
      </w:tblCellMar>
    </w:tblPr>
  </w:style>
  <w:style w:type="table" w:customStyle="1" w:styleId="Table51">
    <w:name w:val="Table51"/>
    <w:basedOn w:val="Tablanormal"/>
    <w:tblPr>
      <w:tblStyleRowBandSize w:val="1"/>
      <w:tblStyleColBandSize w:val="1"/>
      <w:tblCellMar>
        <w:top w:w="100" w:type="dxa"/>
        <w:left w:w="100" w:type="dxa"/>
        <w:bottom w:w="100" w:type="dxa"/>
        <w:right w:w="100" w:type="dxa"/>
      </w:tblCellMar>
    </w:tblPr>
  </w:style>
  <w:style w:type="table" w:customStyle="1" w:styleId="Table52">
    <w:name w:val="Table52"/>
    <w:basedOn w:val="Tablanormal"/>
    <w:tblPr>
      <w:tblStyleRowBandSize w:val="1"/>
      <w:tblStyleColBandSize w:val="1"/>
      <w:tblCellMar>
        <w:top w:w="100" w:type="dxa"/>
        <w:left w:w="100" w:type="dxa"/>
        <w:bottom w:w="100" w:type="dxa"/>
        <w:right w:w="100" w:type="dxa"/>
      </w:tblCellMar>
    </w:tblPr>
  </w:style>
  <w:style w:type="table" w:customStyle="1" w:styleId="Table53">
    <w:name w:val="Table53"/>
    <w:basedOn w:val="Tablanormal"/>
    <w:tblPr>
      <w:tblStyleRowBandSize w:val="1"/>
      <w:tblStyleColBandSize w:val="1"/>
      <w:tblCellMar>
        <w:top w:w="100" w:type="dxa"/>
        <w:left w:w="100" w:type="dxa"/>
        <w:bottom w:w="100" w:type="dxa"/>
        <w:right w:w="100" w:type="dxa"/>
      </w:tblCellMar>
    </w:tblPr>
  </w:style>
  <w:style w:type="table" w:customStyle="1" w:styleId="Table54">
    <w:name w:val="Table54"/>
    <w:basedOn w:val="Tablanormal"/>
    <w:tblPr>
      <w:tblStyleRowBandSize w:val="1"/>
      <w:tblStyleColBandSize w:val="1"/>
      <w:tblCellMar>
        <w:top w:w="100" w:type="dxa"/>
        <w:left w:w="100" w:type="dxa"/>
        <w:bottom w:w="100" w:type="dxa"/>
        <w:right w:w="100" w:type="dxa"/>
      </w:tblCellMar>
    </w:tblPr>
  </w:style>
  <w:style w:type="table" w:customStyle="1" w:styleId="Table55">
    <w:name w:val="Table55"/>
    <w:basedOn w:val="Tablanormal"/>
    <w:tblPr>
      <w:tblStyleRowBandSize w:val="1"/>
      <w:tblStyleColBandSize w:val="1"/>
      <w:tblCellMar>
        <w:top w:w="100" w:type="dxa"/>
        <w:left w:w="100" w:type="dxa"/>
        <w:bottom w:w="100" w:type="dxa"/>
        <w:right w:w="100" w:type="dxa"/>
      </w:tblCellMar>
    </w:tblPr>
  </w:style>
  <w:style w:type="table" w:customStyle="1" w:styleId="Table56">
    <w:name w:val="Table56"/>
    <w:basedOn w:val="Tablanormal"/>
    <w:tblPr>
      <w:tblStyleRowBandSize w:val="1"/>
      <w:tblStyleColBandSize w:val="1"/>
      <w:tblCellMar>
        <w:top w:w="100" w:type="dxa"/>
        <w:left w:w="100" w:type="dxa"/>
        <w:bottom w:w="100" w:type="dxa"/>
        <w:right w:w="100" w:type="dxa"/>
      </w:tblCellMar>
    </w:tblPr>
  </w:style>
  <w:style w:type="table" w:customStyle="1" w:styleId="Table57">
    <w:name w:val="Table57"/>
    <w:basedOn w:val="Tablanormal"/>
    <w:tblPr>
      <w:tblStyleRowBandSize w:val="1"/>
      <w:tblStyleColBandSize w:val="1"/>
      <w:tblCellMar>
        <w:top w:w="100" w:type="dxa"/>
        <w:left w:w="100" w:type="dxa"/>
        <w:bottom w:w="100" w:type="dxa"/>
        <w:right w:w="100" w:type="dxa"/>
      </w:tblCellMar>
    </w:tblPr>
  </w:style>
  <w:style w:type="table" w:customStyle="1" w:styleId="Table58">
    <w:name w:val="Table58"/>
    <w:basedOn w:val="Tablanormal"/>
    <w:tblPr>
      <w:tblStyleRowBandSize w:val="1"/>
      <w:tblStyleColBandSize w:val="1"/>
      <w:tblCellMar>
        <w:top w:w="100" w:type="dxa"/>
        <w:left w:w="100" w:type="dxa"/>
        <w:bottom w:w="100" w:type="dxa"/>
        <w:right w:w="100" w:type="dxa"/>
      </w:tblCellMar>
    </w:tblPr>
  </w:style>
  <w:style w:type="table" w:customStyle="1" w:styleId="Table59">
    <w:name w:val="Table59"/>
    <w:basedOn w:val="Tablanormal"/>
    <w:tblPr>
      <w:tblStyleRowBandSize w:val="1"/>
      <w:tblStyleColBandSize w:val="1"/>
      <w:tblCellMar>
        <w:top w:w="100" w:type="dxa"/>
        <w:left w:w="100" w:type="dxa"/>
        <w:bottom w:w="100" w:type="dxa"/>
        <w:right w:w="100" w:type="dxa"/>
      </w:tblCellMar>
    </w:tblPr>
  </w:style>
  <w:style w:type="table" w:customStyle="1" w:styleId="Table60">
    <w:name w:val="Table60"/>
    <w:basedOn w:val="Tablanormal"/>
    <w:tblPr>
      <w:tblStyleRowBandSize w:val="1"/>
      <w:tblStyleColBandSize w:val="1"/>
      <w:tblCellMar>
        <w:top w:w="100" w:type="dxa"/>
        <w:left w:w="100" w:type="dxa"/>
        <w:bottom w:w="100" w:type="dxa"/>
        <w:right w:w="100" w:type="dxa"/>
      </w:tblCellMar>
    </w:tblPr>
  </w:style>
  <w:style w:type="table" w:customStyle="1" w:styleId="Table61">
    <w:name w:val="Table61"/>
    <w:basedOn w:val="Tablanormal"/>
    <w:tblPr>
      <w:tblStyleRowBandSize w:val="1"/>
      <w:tblStyleColBandSize w:val="1"/>
      <w:tblCellMar>
        <w:top w:w="100" w:type="dxa"/>
        <w:left w:w="100" w:type="dxa"/>
        <w:bottom w:w="100" w:type="dxa"/>
        <w:right w:w="100" w:type="dxa"/>
      </w:tblCellMar>
    </w:tblPr>
  </w:style>
  <w:style w:type="table" w:customStyle="1" w:styleId="Table62">
    <w:name w:val="Table62"/>
    <w:basedOn w:val="Tablanormal"/>
    <w:tblPr>
      <w:tblStyleRowBandSize w:val="1"/>
      <w:tblStyleColBandSize w:val="1"/>
      <w:tblCellMar>
        <w:top w:w="100" w:type="dxa"/>
        <w:left w:w="100" w:type="dxa"/>
        <w:bottom w:w="100" w:type="dxa"/>
        <w:right w:w="100" w:type="dxa"/>
      </w:tblCellMar>
    </w:tblPr>
  </w:style>
  <w:style w:type="table" w:customStyle="1" w:styleId="Table63">
    <w:name w:val="Table63"/>
    <w:basedOn w:val="Tablanormal"/>
    <w:tblPr>
      <w:tblStyleRowBandSize w:val="1"/>
      <w:tblStyleColBandSize w:val="1"/>
      <w:tblCellMar>
        <w:top w:w="100" w:type="dxa"/>
        <w:left w:w="100" w:type="dxa"/>
        <w:bottom w:w="100" w:type="dxa"/>
        <w:right w:w="100" w:type="dxa"/>
      </w:tblCellMar>
    </w:tblPr>
  </w:style>
  <w:style w:type="table" w:customStyle="1" w:styleId="Table64">
    <w:name w:val="Table64"/>
    <w:basedOn w:val="Tablanormal"/>
    <w:tblPr>
      <w:tblStyleRowBandSize w:val="1"/>
      <w:tblStyleColBandSize w:val="1"/>
      <w:tblCellMar>
        <w:top w:w="100" w:type="dxa"/>
        <w:left w:w="100" w:type="dxa"/>
        <w:bottom w:w="100" w:type="dxa"/>
        <w:right w:w="100" w:type="dxa"/>
      </w:tblCellMar>
    </w:tblPr>
  </w:style>
  <w:style w:type="table" w:customStyle="1" w:styleId="Table65">
    <w:name w:val="Table65"/>
    <w:basedOn w:val="Tablanormal"/>
    <w:tblPr>
      <w:tblStyleRowBandSize w:val="1"/>
      <w:tblStyleColBandSize w:val="1"/>
      <w:tblCellMar>
        <w:top w:w="100" w:type="dxa"/>
        <w:left w:w="100" w:type="dxa"/>
        <w:bottom w:w="100" w:type="dxa"/>
        <w:right w:w="100" w:type="dxa"/>
      </w:tblCellMar>
    </w:tblPr>
  </w:style>
  <w:style w:type="table" w:customStyle="1" w:styleId="Table66">
    <w:name w:val="Table66"/>
    <w:basedOn w:val="Tablanormal"/>
    <w:tblPr>
      <w:tblStyleRowBandSize w:val="1"/>
      <w:tblStyleColBandSize w:val="1"/>
      <w:tblCellMar>
        <w:top w:w="100" w:type="dxa"/>
        <w:left w:w="100" w:type="dxa"/>
        <w:bottom w:w="100" w:type="dxa"/>
        <w:right w:w="100" w:type="dxa"/>
      </w:tblCellMar>
    </w:tblPr>
  </w:style>
  <w:style w:type="table" w:customStyle="1" w:styleId="Table67">
    <w:name w:val="Table67"/>
    <w:basedOn w:val="Tablanormal"/>
    <w:tblPr>
      <w:tblStyleRowBandSize w:val="1"/>
      <w:tblStyleColBandSize w:val="1"/>
      <w:tblCellMar>
        <w:top w:w="100" w:type="dxa"/>
        <w:left w:w="100" w:type="dxa"/>
        <w:bottom w:w="100" w:type="dxa"/>
        <w:right w:w="100" w:type="dxa"/>
      </w:tblCellMar>
    </w:tblPr>
  </w:style>
  <w:style w:type="table" w:customStyle="1" w:styleId="Table68">
    <w:name w:val="Table68"/>
    <w:basedOn w:val="Tablanormal"/>
    <w:tblPr>
      <w:tblStyleRowBandSize w:val="1"/>
      <w:tblStyleColBandSize w:val="1"/>
      <w:tblCellMar>
        <w:top w:w="100" w:type="dxa"/>
        <w:left w:w="100" w:type="dxa"/>
        <w:bottom w:w="100" w:type="dxa"/>
        <w:right w:w="100" w:type="dxa"/>
      </w:tblCellMar>
    </w:tblPr>
  </w:style>
  <w:style w:type="table" w:customStyle="1" w:styleId="Table69">
    <w:name w:val="Table69"/>
    <w:basedOn w:val="Tablanormal"/>
    <w:tblPr>
      <w:tblStyleRowBandSize w:val="1"/>
      <w:tblStyleColBandSize w:val="1"/>
      <w:tblCellMar>
        <w:top w:w="100" w:type="dxa"/>
        <w:left w:w="100" w:type="dxa"/>
        <w:bottom w:w="100" w:type="dxa"/>
        <w:right w:w="100" w:type="dxa"/>
      </w:tblCellMar>
    </w:tblPr>
  </w:style>
  <w:style w:type="table" w:customStyle="1" w:styleId="Table70">
    <w:name w:val="Table70"/>
    <w:basedOn w:val="Tablanormal"/>
    <w:tblPr>
      <w:tblStyleRowBandSize w:val="1"/>
      <w:tblStyleColBandSize w:val="1"/>
      <w:tblCellMar>
        <w:top w:w="100" w:type="dxa"/>
        <w:left w:w="100" w:type="dxa"/>
        <w:bottom w:w="100" w:type="dxa"/>
        <w:right w:w="100" w:type="dxa"/>
      </w:tblCellMar>
    </w:tblPr>
  </w:style>
  <w:style w:type="table" w:customStyle="1" w:styleId="Table71">
    <w:name w:val="Table71"/>
    <w:basedOn w:val="Tablanormal"/>
    <w:tblPr>
      <w:tblStyleRowBandSize w:val="1"/>
      <w:tblStyleColBandSize w:val="1"/>
      <w:tblCellMar>
        <w:top w:w="100" w:type="dxa"/>
        <w:left w:w="100" w:type="dxa"/>
        <w:bottom w:w="100" w:type="dxa"/>
        <w:right w:w="100" w:type="dxa"/>
      </w:tblCellMar>
    </w:tblPr>
  </w:style>
  <w:style w:type="table" w:customStyle="1" w:styleId="Table72">
    <w:name w:val="Table72"/>
    <w:basedOn w:val="Tablanormal"/>
    <w:tblPr>
      <w:tblStyleRowBandSize w:val="1"/>
      <w:tblStyleColBandSize w:val="1"/>
      <w:tblCellMar>
        <w:top w:w="100" w:type="dxa"/>
        <w:left w:w="100" w:type="dxa"/>
        <w:bottom w:w="100" w:type="dxa"/>
        <w:right w:w="100" w:type="dxa"/>
      </w:tblCellMar>
    </w:tblPr>
  </w:style>
  <w:style w:type="table" w:customStyle="1" w:styleId="Table73">
    <w:name w:val="Table73"/>
    <w:basedOn w:val="Tablanormal"/>
    <w:tblPr>
      <w:tblStyleRowBandSize w:val="1"/>
      <w:tblStyleColBandSize w:val="1"/>
      <w:tblCellMar>
        <w:top w:w="100" w:type="dxa"/>
        <w:left w:w="100" w:type="dxa"/>
        <w:bottom w:w="100" w:type="dxa"/>
        <w:right w:w="100" w:type="dxa"/>
      </w:tblCellMar>
    </w:tblPr>
  </w:style>
  <w:style w:type="table" w:customStyle="1" w:styleId="Table74">
    <w:name w:val="Table74"/>
    <w:basedOn w:val="Tablanormal"/>
    <w:tblPr>
      <w:tblStyleRowBandSize w:val="1"/>
      <w:tblStyleColBandSize w:val="1"/>
      <w:tblCellMar>
        <w:top w:w="100" w:type="dxa"/>
        <w:left w:w="100" w:type="dxa"/>
        <w:bottom w:w="100" w:type="dxa"/>
        <w:right w:w="100" w:type="dxa"/>
      </w:tblCellMar>
    </w:tblPr>
  </w:style>
  <w:style w:type="table" w:customStyle="1" w:styleId="Table75">
    <w:name w:val="Table75"/>
    <w:basedOn w:val="Tablanormal"/>
    <w:tblPr>
      <w:tblStyleRowBandSize w:val="1"/>
      <w:tblStyleColBandSize w:val="1"/>
      <w:tblCellMar>
        <w:top w:w="100" w:type="dxa"/>
        <w:left w:w="100" w:type="dxa"/>
        <w:bottom w:w="100" w:type="dxa"/>
        <w:right w:w="100" w:type="dxa"/>
      </w:tblCellMar>
    </w:tblPr>
  </w:style>
  <w:style w:type="paragraph" w:styleId="TDC1">
    <w:name w:val="toc 1"/>
    <w:basedOn w:val="Normal"/>
    <w:next w:val="Normal"/>
    <w:autoRedefine/>
    <w:uiPriority w:val="39"/>
    <w:rsid w:val="00D41C02"/>
    <w:pPr>
      <w:tabs>
        <w:tab w:val="right" w:pos="9350"/>
      </w:tabs>
      <w:spacing w:after="100" w:line="264" w:lineRule="auto"/>
    </w:pPr>
  </w:style>
  <w:style w:type="character" w:styleId="Hipervnculo">
    <w:name w:val="Hyperlink"/>
    <w:basedOn w:val="Fuentedeprrafopredeter"/>
    <w:uiPriority w:val="99"/>
    <w:rsid w:val="005832BD"/>
    <w:rPr>
      <w:color w:val="0563C1"/>
      <w:u w:val="single"/>
    </w:rPr>
  </w:style>
  <w:style w:type="paragraph" w:styleId="TDC2">
    <w:name w:val="toc 2"/>
    <w:basedOn w:val="Normal"/>
    <w:next w:val="Normal"/>
    <w:autoRedefine/>
    <w:uiPriority w:val="39"/>
    <w:rsid w:val="000F3DF7"/>
    <w:pPr>
      <w:spacing w:after="100"/>
      <w:ind w:left="220"/>
    </w:pPr>
  </w:style>
  <w:style w:type="paragraph" w:styleId="Textodeglobo">
    <w:name w:val="Balloon Text"/>
    <w:basedOn w:val="Normal"/>
    <w:link w:val="TextodegloboCar"/>
    <w:uiPriority w:val="99"/>
    <w:semiHidden/>
    <w:unhideWhenUsed/>
    <w:rsid w:val="0052337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3376"/>
    <w:rPr>
      <w:rFonts w:ascii="Segoe UI" w:hAnsi="Segoe UI" w:cs="Segoe UI"/>
      <w:sz w:val="18"/>
      <w:szCs w:val="18"/>
    </w:rPr>
  </w:style>
  <w:style w:type="paragraph" w:styleId="Revisin">
    <w:name w:val="Revision"/>
    <w:hidden/>
    <w:uiPriority w:val="99"/>
    <w:semiHidden/>
    <w:rsid w:val="00EF67B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et.doordash.com/en-us/blog/cooking-up-a-memorable-restaurant-mission-statement?utm_source=Web&amp;utm_medium=Direct&amp;utm_campaign=MX_GL_DIR_OCT_OTH_MKT_RES_TOF_SSM_ENG_5_CUSXXX___2024FoodTruckBusinessPlanTemplate" TargetMode="External"/><Relationship Id="rId13" Type="http://schemas.openxmlformats.org/officeDocument/2006/relationships/hyperlink" Target="https://get.doordash.com/en-us/resources/profit-loss-statement-template?utm_source=Web&amp;utm_medium=Direct&amp;utm_campaign=MX_GL_DIR_OCT_OTH_MKT_RES_TOF_SSM_ENG_5_CUSXXX___2024FoodTruckBusinessPlanTemplat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get.doordash.com/en-us/blog/understanding-your-business-pl?utm_source=Web&amp;utm_medium=Direct&amp;utm_campaign=MX_GL_DIR_OCT_OTH_MKT_RES_TOF_SSM_ENG_5_CUSXXX___2024FoodTruckBusinessPlanTemplate" TargetMode="External"/><Relationship Id="rId17" Type="http://schemas.openxmlformats.org/officeDocument/2006/relationships/hyperlink" Target="https://get.doordash.com/en-us?utm_source=Web&amp;utm_medium=Direct&amp;utm_campaign=MX_GL_DIR_OCT_OTH_MKT_RES_TOF_SSM_ENG_5_CUSXXX___2024FoodTruckBusinessPlanTemplate" TargetMode="External"/><Relationship Id="rId2" Type="http://schemas.openxmlformats.org/officeDocument/2006/relationships/styles" Target="styles.xml"/><Relationship Id="rId16" Type="http://schemas.openxmlformats.org/officeDocument/2006/relationships/hyperlink" Target="https://get.doordash.com/en-us/resources/profit-loss-statement-template?utm_source=Web&amp;utm_medium=Direct&amp;utm_campaign=MX_GL_DIR_OCT_OTH_MKT_RES_TOF_SSM_ENG_5_CUSXXX___2024FoodTruckBusinessPlanTemplat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t.doordash.com/en-us/blog/how-to-nail-your-restaurants-local-marketing-strategy?utm_source=Web&amp;utm_medium=Direct&amp;utm_campaign=MX_GL_DIR_OCT_OTH_MKT_RES_TOF_SSM_ENG_5_CUSXXX___2024FoodTruckBusinessPlanTemplate" TargetMode="External"/><Relationship Id="rId5" Type="http://schemas.openxmlformats.org/officeDocument/2006/relationships/footnotes" Target="footnotes.xml"/><Relationship Id="rId15" Type="http://schemas.openxmlformats.org/officeDocument/2006/relationships/hyperlink" Target="https://get.doordash.com/en-us/blog/budgeting-101-how-to-create-and-follow-a-restaurant-budget-plan?utm_source=Web&amp;utm_medium=Direct&amp;utm_campaign=MX_GL_DIR_OCT_OTH_MKT_RES_TOF_SSM_ENG_5_CUSXXX___2024FoodTruckBusinessPlanTemplate" TargetMode="External"/><Relationship Id="rId23" Type="http://schemas.openxmlformats.org/officeDocument/2006/relationships/theme" Target="theme/theme1.xml"/><Relationship Id="rId10" Type="http://schemas.openxmlformats.org/officeDocument/2006/relationships/hyperlink" Target="https://get.doordash.com/en-us/resources/restaurant-website-market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et.doordash.com/en-us?utm_source=Web&amp;utm_medium=Direct&amp;utm_campaign=MX_GL_DIR_OCT_OTH_MKT_RES_TOF_SSM_ENG_5_CUSXXX___2024FoodTruckBusinessPlanTemplate" TargetMode="External"/><Relationship Id="rId14" Type="http://schemas.openxmlformats.org/officeDocument/2006/relationships/hyperlink" Target="https://get.doordash.com/en-us/resources/profit-loss-statement-template?utm_source=Web&amp;utm_medium=Direct&amp;utm_campaign=MX_GL_DIR_OCT_OTH_MKT_RES_TOF_SSM_ENG_5_CUSXXX___2024FoodTruckBusinessPlanTempl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5119</Words>
  <Characters>28158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Bourguet</dc:creator>
  <cp:lastModifiedBy>z300</cp:lastModifiedBy>
  <cp:revision>4</cp:revision>
  <dcterms:created xsi:type="dcterms:W3CDTF">2023-12-22T00:39:00Z</dcterms:created>
  <dcterms:modified xsi:type="dcterms:W3CDTF">2023-12-26T15:41:00Z</dcterms:modified>
</cp:coreProperties>
</file>